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9D6A2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D6A24" w:rsidRDefault="006405D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A2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D6A24" w:rsidRDefault="006405DD">
            <w:pPr>
              <w:pStyle w:val="ConsPlusTitlePage0"/>
              <w:jc w:val="center"/>
            </w:pPr>
            <w:r>
              <w:rPr>
                <w:sz w:val="48"/>
              </w:rPr>
              <w:t>"Устав города Кемерово"</w:t>
            </w:r>
            <w:r>
              <w:rPr>
                <w:sz w:val="48"/>
              </w:rPr>
              <w:br/>
              <w:t>(принят постановлением Кемеровского городского Совета народных депутатов от 24.06.2005 N 253)</w:t>
            </w:r>
            <w:r>
              <w:rPr>
                <w:sz w:val="48"/>
              </w:rPr>
              <w:br/>
              <w:t>(ред. от 29.05.2026)</w:t>
            </w:r>
            <w:r>
              <w:rPr>
                <w:sz w:val="48"/>
              </w:rPr>
              <w:br/>
              <w:t>(Зарегистрировано в ГУ Минюста РФ по Сибирскому федеральному округу 25.11.2005 N RU423050002005001)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(с изм. и доп., вступающими в силу с 01.09.2026)</w:t>
            </w:r>
          </w:p>
        </w:tc>
      </w:tr>
      <w:tr w:rsidR="009D6A2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D6A24" w:rsidRDefault="006405D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</w:t>
              </w:r>
              <w:r>
                <w:rPr>
                  <w:b/>
                  <w:color w:val="0000FF"/>
                  <w:sz w:val="28"/>
                </w:rPr>
                <w:t>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9D6A24" w:rsidRDefault="009D6A24">
      <w:pPr>
        <w:pStyle w:val="ConsPlusNormal0"/>
        <w:sectPr w:rsidR="009D6A2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D6A24" w:rsidRDefault="009D6A24">
      <w:pPr>
        <w:pStyle w:val="ConsPlusNormal0"/>
        <w:jc w:val="both"/>
        <w:outlineLvl w:val="0"/>
      </w:pPr>
    </w:p>
    <w:p w:rsidR="009D6A24" w:rsidRDefault="006405DD">
      <w:pPr>
        <w:pStyle w:val="ConsPlusNormal0"/>
      </w:pPr>
      <w:r>
        <w:t>Зарегистрировано в ГУ Минюста РФ по Сибирскому федеральному округу 25 ноября 2005 г. N RU423050002005001</w:t>
      </w:r>
    </w:p>
    <w:p w:rsidR="009D6A24" w:rsidRDefault="009D6A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jc w:val="right"/>
      </w:pPr>
      <w:r>
        <w:t>Принят</w:t>
      </w:r>
    </w:p>
    <w:p w:rsidR="009D6A24" w:rsidRDefault="006405DD">
      <w:pPr>
        <w:pStyle w:val="ConsPlusNormal0"/>
        <w:jc w:val="right"/>
      </w:pPr>
      <w:r>
        <w:t>Кемеровским городским</w:t>
      </w:r>
    </w:p>
    <w:p w:rsidR="009D6A24" w:rsidRDefault="006405DD">
      <w:pPr>
        <w:pStyle w:val="ConsPlusNormal0"/>
        <w:jc w:val="right"/>
      </w:pPr>
      <w:r>
        <w:t>Советом народных депутатов</w:t>
      </w:r>
    </w:p>
    <w:p w:rsidR="009D6A24" w:rsidRDefault="006405DD">
      <w:pPr>
        <w:pStyle w:val="ConsPlusNormal0"/>
        <w:jc w:val="right"/>
      </w:pPr>
      <w:r>
        <w:t>(</w:t>
      </w:r>
      <w:hyperlink r:id="rId10" w:tooltip="Постановление Кемеровского городского Совета народных депутатов от 24.06.2005 N 253 &quot;Об Уставе города Кемерово&quot; {КонсультантПлюс}">
        <w:r>
          <w:rPr>
            <w:color w:val="0000FF"/>
          </w:rPr>
          <w:t>постановление</w:t>
        </w:r>
      </w:hyperlink>
      <w:r>
        <w:t xml:space="preserve"> от 24.06.</w:t>
      </w:r>
      <w:r>
        <w:t>2005 N 253)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jc w:val="right"/>
      </w:pPr>
      <w:r>
        <w:t>Зарегистрирован</w:t>
      </w:r>
    </w:p>
    <w:p w:rsidR="009D6A24" w:rsidRDefault="006405DD">
      <w:pPr>
        <w:pStyle w:val="ConsPlusNormal0"/>
        <w:jc w:val="right"/>
      </w:pPr>
      <w:r>
        <w:t>Советом народных депутатов</w:t>
      </w:r>
    </w:p>
    <w:p w:rsidR="009D6A24" w:rsidRDefault="006405DD">
      <w:pPr>
        <w:pStyle w:val="ConsPlusNormal0"/>
        <w:jc w:val="right"/>
      </w:pPr>
      <w:r>
        <w:t>Кемеровской области</w:t>
      </w:r>
    </w:p>
    <w:p w:rsidR="009D6A24" w:rsidRDefault="006405DD">
      <w:pPr>
        <w:pStyle w:val="ConsPlusNormal0"/>
        <w:jc w:val="right"/>
      </w:pPr>
      <w:r>
        <w:t>(</w:t>
      </w:r>
      <w:hyperlink r:id="rId11" w:tooltip="Постановление Совета народных депутатов Кемеровской области от 29.06.2005 N 1042 &quot;О государственной регистрации новой редакции Устава муниципального образования &quot;Город Кемерово&quot; {КонсультантПлюс}">
        <w:r>
          <w:rPr>
            <w:color w:val="0000FF"/>
          </w:rPr>
          <w:t>постановление</w:t>
        </w:r>
      </w:hyperlink>
      <w:r>
        <w:t xml:space="preserve"> от 29.06.2005 N 1042)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</w:pPr>
      <w:r>
        <w:t>УСТАВ</w:t>
      </w:r>
    </w:p>
    <w:p w:rsidR="009D6A24" w:rsidRDefault="006405DD">
      <w:pPr>
        <w:pStyle w:val="ConsPlusTitle0"/>
        <w:jc w:val="center"/>
      </w:pPr>
      <w:r>
        <w:t>ГОРОДА КЕМЕРОВО</w:t>
      </w:r>
    </w:p>
    <w:p w:rsidR="009D6A24" w:rsidRDefault="009D6A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D6A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A24" w:rsidRDefault="009D6A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A24" w:rsidRDefault="009D6A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Кемеровского городского Совета народных депутатов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24.11.2006 </w:t>
            </w:r>
            <w:hyperlink r:id="rId12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 xml:space="preserve">, от 30.11.2007 </w:t>
            </w:r>
            <w:hyperlink r:id="rId13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      <w:r>
                <w:rPr>
                  <w:color w:val="0000FF"/>
                </w:rPr>
                <w:t>N 188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>решений Кемеровского городского Совета народных депутатов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27.11.2009 </w:t>
            </w:r>
            <w:hyperlink r:id="rId14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      <w:r>
                <w:rPr>
                  <w:color w:val="0000FF"/>
                </w:rPr>
                <w:t>N 290</w:t>
              </w:r>
            </w:hyperlink>
            <w:r>
              <w:rPr>
                <w:color w:val="392C69"/>
              </w:rPr>
              <w:t xml:space="preserve">, от 24.09.2010 </w:t>
            </w:r>
            <w:hyperlink r:id="rId15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      <w:r>
                <w:rPr>
                  <w:color w:val="0000FF"/>
                </w:rPr>
                <w:t>N 384</w:t>
              </w:r>
            </w:hyperlink>
            <w:r>
              <w:rPr>
                <w:color w:val="392C69"/>
              </w:rPr>
              <w:t xml:space="preserve">, от 25.11.2011 </w:t>
            </w:r>
            <w:hyperlink r:id="rId16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30.11.2012 </w:t>
            </w:r>
            <w:hyperlink r:id="rId17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      <w:r>
                <w:rPr>
                  <w:color w:val="0000FF"/>
                </w:rPr>
                <w:t>N 193</w:t>
              </w:r>
            </w:hyperlink>
            <w:r>
              <w:rPr>
                <w:color w:val="392C69"/>
              </w:rPr>
              <w:t>, от 28.06.201</w:t>
            </w:r>
            <w:r>
              <w:rPr>
                <w:color w:val="392C69"/>
              </w:rPr>
              <w:t xml:space="preserve">3 </w:t>
            </w:r>
            <w:hyperlink r:id="rId18" w:tooltip="Решение Кемеровского городского Совета народных депутатов от 28.06.2013 N 257 &quot;О внесении изменений в Устав города Кемерово&quot; (Зарегистрировано в Управлении Минюста РФ по Кемеровской области 29.07.2013 N RU423050002013001) {КонсультантПлюс}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, от 24.12.2013 </w:t>
            </w:r>
            <w:hyperlink r:id="rId19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>от 28.</w:t>
            </w:r>
            <w:r>
              <w:rPr>
                <w:color w:val="392C69"/>
              </w:rPr>
              <w:t xml:space="preserve">11.2014 </w:t>
            </w:r>
            <w:hyperlink r:id="rId20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 xml:space="preserve">, от 27.11.2015 </w:t>
            </w:r>
            <w:hyperlink r:id="rId21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      <w:r>
                <w:rPr>
                  <w:color w:val="0000FF"/>
                </w:rPr>
                <w:t>N 437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25.03.2016 </w:t>
            </w:r>
            <w:hyperlink r:id="rId22" w:tooltip="Решение Кемеровского городского Совета народных депутатов от 25.03.2016 N 469 &quot;О внесении изменений в Устав города Кемерово&quot; (Зарегистрировано в Управлении Минюста РФ по Кемеровской области 14.04.2016 N RU423050002016001) {КонсультантПлюс}">
              <w:r>
                <w:rPr>
                  <w:color w:val="0000FF"/>
                </w:rPr>
                <w:t>N 469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25.11.2016 </w:t>
            </w:r>
            <w:hyperlink r:id="rId23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7</w:t>
              </w:r>
            </w:hyperlink>
            <w:r>
              <w:rPr>
                <w:color w:val="392C69"/>
              </w:rPr>
              <w:t xml:space="preserve">, от 23.12.2016 </w:t>
            </w:r>
            <w:hyperlink r:id="rId24" w:tooltip="Решение Кемеровского городского Совета народных депутатов от 23.12.2016 N 30 &quot;О внесении изменений в Устав города Кемерово&quot; (Зарегистрировано в Управлении Минюста РФ по Кемеровской области 10.01.2017 N RU423050002017001)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29.06.2017 </w:t>
            </w:r>
            <w:hyperlink r:id="rId25" w:tooltip="Решение Кемеровского городского Совета народных депутатов от 29.06.2017 N 76 &quot;О внесении изменений в Устав города Кемерово&quot; (Зарегистрировано в Управлении Минюста РФ по Кемеровской области 25.07.2017 N RU423050002017002)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76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25.12.2017 </w:t>
            </w:r>
            <w:hyperlink r:id="rId26" w:tooltip="Решение Кемеровского городского Совета народных депутатов от 25.12.2017 N 103 &quot;О внесении изменений в Устав города Кемерово&quot; (Зарегистрировано в Управлении Минюста РФ по Кемеровской области 17.01.2018 N RU423050002018001) {КонсультантПлюс}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 xml:space="preserve">, от 29.06.2018 </w:t>
            </w:r>
            <w:hyperlink r:id="rId27" w:tooltip="Решение Кемеровского городского Совета народных депутатов от 29.06.2018 N 145 &quot;О внесении изменений в Устав города Кемерово&quot; (Зарегистрировано в Управлении Минюста РФ по Кемеровской области 13.08.2018 N RU 423050002018002) {КонсультантПлюс}">
              <w:r>
                <w:rPr>
                  <w:color w:val="0000FF"/>
                </w:rPr>
                <w:t>N 145</w:t>
              </w:r>
            </w:hyperlink>
            <w:r>
              <w:rPr>
                <w:color w:val="392C69"/>
              </w:rPr>
              <w:t xml:space="preserve">, от 05.03.2019 </w:t>
            </w:r>
            <w:hyperlink r:id="rId28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      <w:r>
                <w:rPr>
                  <w:color w:val="0000FF"/>
                </w:rPr>
                <w:t>N 206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27.03.2020 </w:t>
            </w:r>
            <w:hyperlink r:id="rId29" w:tooltip="Решение Кемеровского городского Совета народных депутатов от 27.03.2020 N 315 &quot;О внесении изменений в Устав города Кемерово&quot; (Зарегистрировано в Управлении Минюста РФ по Кемеровской области - Кузбассу 21.04.2020 N RU423050002020001) {КонсультантПлюс}">
              <w:r>
                <w:rPr>
                  <w:color w:val="0000FF"/>
                </w:rPr>
                <w:t>N 315</w:t>
              </w:r>
            </w:hyperlink>
            <w:r>
              <w:rPr>
                <w:color w:val="392C69"/>
              </w:rPr>
              <w:t xml:space="preserve">, от 29.01.2021 </w:t>
            </w:r>
            <w:hyperlink r:id="rId30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      <w:r>
                <w:rPr>
                  <w:color w:val="0000FF"/>
                </w:rPr>
                <w:t>N 392</w:t>
              </w:r>
            </w:hyperlink>
            <w:r>
              <w:rPr>
                <w:color w:val="392C69"/>
              </w:rPr>
              <w:t xml:space="preserve">, от 24.12.2021 </w:t>
            </w:r>
            <w:hyperlink r:id="rId31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24.06.2022 </w:t>
            </w:r>
            <w:hyperlink r:id="rId32" w:tooltip="Решение Кемеровского городского Совета народных депутатов от 24.06.2022 N 108 &quot;О внесении изменений в Устав города Кемерово&quot; (Зарегистрировано в Управлении Минюста РФ по Кемеровской области - Кузбассу 13.07.2022 N RU423050002022002) {КонсультантПлюс}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 xml:space="preserve">, от 28.04.2023 </w:t>
            </w:r>
            <w:hyperlink r:id="rId33" w:tooltip="Решение Кемеровского городского Совета народных депутатов от 28.04.2023 N 183 &quot;О внесении изменений в Устав города Кемерово&quot; (Зарегистрировано в Управлении Минюста РФ по Кемеровской области - Кузбассу 12.05.2023 N RU423050002023001) {КонсультантПлюс}">
              <w:r>
                <w:rPr>
                  <w:color w:val="0000FF"/>
                </w:rPr>
                <w:t>N 183</w:t>
              </w:r>
            </w:hyperlink>
            <w:r>
              <w:rPr>
                <w:color w:val="392C69"/>
              </w:rPr>
              <w:t xml:space="preserve">, от 26.01.2024 </w:t>
            </w:r>
            <w:hyperlink r:id="rId3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35" w:tooltip="Решение Кемеровского городского Совета народных депутатов от 31.05.2024 N 269 &quot;О внесении изменений в Устав города Кемерово&quot; (Зарегистрировано в Управлении Минюста РФ по Кемеровской области - Кузбассу 04.06.2024 N RU423050002024002) {КонсультантПлюс}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 xml:space="preserve">, от 29.10.2024 </w:t>
            </w:r>
            <w:hyperlink r:id="rId36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 xml:space="preserve">, от 25.04.2025 </w:t>
            </w:r>
            <w:hyperlink r:id="rId37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      <w:r>
                <w:rPr>
                  <w:color w:val="0000FF"/>
                </w:rPr>
                <w:t>N 336</w:t>
              </w:r>
            </w:hyperlink>
            <w:r>
              <w:rPr>
                <w:color w:val="392C69"/>
              </w:rPr>
              <w:t>,</w:t>
            </w:r>
          </w:p>
          <w:p w:rsidR="009D6A24" w:rsidRDefault="006405D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28.11.2025 </w:t>
            </w:r>
            <w:hyperlink r:id="rId38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      <w:r>
                <w:rPr>
                  <w:color w:val="0000FF"/>
                </w:rPr>
                <w:t>N 384</w:t>
              </w:r>
            </w:hyperlink>
            <w:r>
              <w:rPr>
                <w:color w:val="392C69"/>
              </w:rPr>
              <w:t xml:space="preserve">, от 29.05.2026 </w:t>
            </w:r>
            <w:hyperlink r:id="rId39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A24" w:rsidRDefault="009D6A24">
            <w:pPr>
              <w:pStyle w:val="ConsPlusNormal0"/>
            </w:pPr>
          </w:p>
        </w:tc>
      </w:tr>
    </w:tbl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 xml:space="preserve">Глава </w:t>
      </w:r>
      <w:hyperlink r:id="rId40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1</w:t>
        </w:r>
      </w:hyperlink>
      <w:r>
        <w:t>. ОБЩИЕ ПОЛОЖЕНИЯ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1. Статус города Кемерово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Город Кемерово (до 27 марта 1932 года - город Щегловск) образован 9 ма</w:t>
      </w:r>
      <w:r>
        <w:t>я 1918 года.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Город Кемерово является муниципальным образованием, наделенным статусом городского округа в соответствии с </w:t>
      </w:r>
      <w:hyperlink r:id="rId41" w:tooltip="Закон Кемеровской области от 17.12.2004 N 104-ОЗ (ред. от 01.07.2026) &quot;О статусе и границах муниципальных образований&quot; (принят Советом народных депутатов Кемеровской области 08.12.200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17.12.2004 N 104-ОЗ "О стат</w:t>
      </w:r>
      <w:r>
        <w:t>усе и границах муниципальных образований".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Наименование муниципального образования - Кемеровский городской округ.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Сокращенная форма наименования муниципального образования - город Кемерово.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Наименование муниципального образования и сокращенная форма наименования </w:t>
      </w:r>
      <w:r>
        <w:lastRenderedPageBreak/>
        <w:t>муниципального образования равнозначны.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</w:t>
      </w:r>
      <w:r>
        <w:t>управления, а также в других случаях, требующих указания наименования муниципального образования, допускается использование сокращенной формы наименования муниципального образования наравне с наименованием муниципального образования, определенным абзацем п</w:t>
      </w:r>
      <w:r>
        <w:t>ервым настоящей части.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42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Город Кемеров</w:t>
      </w:r>
      <w:r>
        <w:t>о входит в состав Кемеровской области - Кузбасса и является ее административным центром.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3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</w:t>
      </w:r>
      <w:r>
        <w:t>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Понятия "Кемеровский городской округ", "городской округ", "город", "город Кемерово", "муниципальное образование", применяемые в настоящем Уставе, имеют одинаковое значение.</w:t>
      </w:r>
    </w:p>
    <w:p w:rsidR="009D6A24" w:rsidRDefault="006405DD">
      <w:pPr>
        <w:pStyle w:val="ConsPlusNormal0"/>
        <w:jc w:val="both"/>
      </w:pPr>
      <w:r>
        <w:t xml:space="preserve">(часть 5 в ред. </w:t>
      </w:r>
      <w:hyperlink r:id="rId44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29.10.2024 N 293)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2. Устав города Кемерово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Устав города Кемеров</w:t>
      </w:r>
      <w:r>
        <w:t>о (далее - Устав города) является муниципальным нормативным правовым актом, обладающим высшей юридической силой, регулирующим основы организации местного самоуправления в городе Кемерово.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Устав города имеет прямое действие и применяется на всей территор</w:t>
      </w:r>
      <w:r>
        <w:t>ии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Правовые акты органов местного самоуправления не должны противоречить Уставу города. В случае их противоречия Уставу города действует настоящий Устав.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3. Население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1. Население города Кемерово составляют его жители - граждане </w:t>
      </w:r>
      <w:r>
        <w:t>Российской Федерации (далее - граждане), иностранные граждане, постоянно или преимущественно проживающие на территории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Иностранные граждане, постоянно или преимущественно проживающие на территории города, обладают при осуществлении местного само</w:t>
      </w:r>
      <w:r>
        <w:t>управления правами в соответствии с международными договорами Российской Федерации и федеральными законами.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4. Территория и границы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1. В состав территории города включаются все земли независимо от форм собственности и целевого назначения в </w:t>
      </w:r>
      <w:r>
        <w:t>пределах его границ.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Границы города установлены </w:t>
      </w:r>
      <w:hyperlink r:id="rId45" w:tooltip="Закон Кемеровской области от 17.12.2004 N 104-ОЗ (ред. от 01.07.2026) &quot;О статусе и границах муниципальных образований&quot; (принят Советом народных депутатов Кемеровской области 08.12.200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17.12.2004 N 104-ОЗ "О статусе и границах муниципальных образований".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Изменение границ города ос</w:t>
      </w:r>
      <w:r>
        <w:t>уществляется законом Кемеровской области - Кузбасса по инициативе населения города, органов местного самоуправления города, органов государственной власти Кемеровской области - Кузбасса, федеральных органов государственной власти в соответствии с федеральн</w:t>
      </w:r>
      <w:r>
        <w:t>ым законом.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6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5. Внутригородские территории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Территория горо</w:t>
      </w:r>
      <w:r>
        <w:t>да подразделяется на пять районов: Заводский, Кировский, Ленинский, Рудничный, Центральный.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Исключена. - </w:t>
      </w:r>
      <w:hyperlink r:id="rId47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</w:t>
      </w:r>
      <w:r>
        <w:t>народных депутатов от 25.11.2011 N 81.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В целях оптимизации структуры управления городским хозяйством представительным органом муниципального образования может быть принято решение о выделении внутрирайонных территорий.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6. Официальные символы гор</w:t>
      </w:r>
      <w:r>
        <w:t>ода. День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Герб, флаг и эмблема города являются его официальными символами.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Положения о гербе, флаге и эмблеме города, включающие их описание и рисунок, а также порядок использования официальных символов города утверждаются нормативными правов</w:t>
      </w:r>
      <w:r>
        <w:t>ыми актами представительного органа муниципального образования.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День города отмечается ежегодно 12 июня.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7. Звание "Почетный гражданин города Кемерово"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Звание "Почетный гражданин города Кемерово" является высшим знаком признательности его жи</w:t>
      </w:r>
      <w:r>
        <w:t>телей к лицу, внесшему выдающийся вклад в развитие города и укрепление его авторитета в Кемеровской области - Кузбассе, Российской Федерации и мировом сообществе.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8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Статус и порядок присвоения звания "Почетный гражданин города Кемерово" определяются нормативными правовыми актами представительного орга</w:t>
      </w:r>
      <w:r>
        <w:t>на муниципального образования.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8. Почетный Знак "За заслуги перед городом Кемерово"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Почетный Знак "За заслуги перед городом Кемерово" является наградой города и вручается лицам, внесшим большой личный вклад в обеспечение благополучия и стабильн</w:t>
      </w:r>
      <w:r>
        <w:t>ости общества, в развитие общественно значимых сфер деятельности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Порядок награждения Знаком "За заслуги перед городом Кемерово" определяется нормативными правовыми актами представительного органа муниципального образования.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9. Местное самоуправление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49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</w:t>
      </w:r>
      <w:r>
        <w:t xml:space="preserve"> Местное самоуправление в городе Кемерово (далее - местное самоуправление) - признаваемая и гарантируемая </w:t>
      </w:r>
      <w:hyperlink r:id="rId5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предусмотренн</w:t>
      </w:r>
      <w:r>
        <w:t xml:space="preserve">ых в соответствии с </w:t>
      </w:r>
      <w:hyperlink r:id="rId5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Федеральным </w:t>
      </w:r>
      <w:hyperlink r:id="rId5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 (далее - Федеральный закон "Об общих </w:t>
      </w:r>
      <w:r>
        <w:t>принципах организации местного самоуправления в единой системе публичной власти"), другими федеральными законами, а в случаях, установленных федеральными законами, - законами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Правовую основу местного самоуправления состав</w:t>
      </w:r>
      <w:r>
        <w:t xml:space="preserve">ляют </w:t>
      </w:r>
      <w:hyperlink r:id="rId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Федеральный </w:t>
      </w:r>
      <w:hyperlink r:id="rId5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"Об общих принципах организации </w:t>
      </w:r>
      <w:r>
        <w:t>местного самоуправления в единой системе публичной власти",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Федерации, постановления Правительства Р</w:t>
      </w:r>
      <w:r>
        <w:t>оссийской Федерации, иные нормативные правовые акты федеральных органов исполнительной власти), конституции (уставы), законы и иные нормативные правовые акты Кемеровской области - Кузбасса, настоящий Устав, решения, принятые на местных референдумах, и иные</w:t>
      </w:r>
      <w:r>
        <w:t xml:space="preserve"> муниципальные правовые акты органов местного самоуправления.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10. Структура и правовой статус органов местного самоуправления города Кемерово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5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Структуру органов местного самоуправления города Кемерово составляют: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6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представительный орган муниципального образования - Кемеровский городской Совет народных депутатов (далее - городской Совет</w:t>
      </w:r>
      <w:r>
        <w:t>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Глава муниципального образования - Глава города Кемерово (далее - Глава города);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исполнительно-распорядительный орган муниципального образования - администрация города Кемерово (далее - администрация города);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контрольно-счетный орган муниципаль</w:t>
      </w:r>
      <w:r>
        <w:t>ного образования - контрольно-счетная палата города Кемерово (далее - контрольно-счетная палата).</w:t>
      </w:r>
    </w:p>
    <w:p w:rsidR="009D6A24" w:rsidRDefault="006405DD">
      <w:pPr>
        <w:pStyle w:val="ConsPlusNormal0"/>
        <w:jc w:val="both"/>
      </w:pPr>
      <w:r>
        <w:t xml:space="preserve">(п. 4 введен </w:t>
      </w:r>
      <w:hyperlink r:id="rId57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решением</w:t>
        </w:r>
      </w:hyperlink>
      <w:r>
        <w:t xml:space="preserve"> Кемер</w:t>
      </w:r>
      <w:r>
        <w:t xml:space="preserve">овского городского Совета народных депутатов от 27.11.2009 N 290; в ред. </w:t>
      </w:r>
      <w:hyperlink r:id="rId58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30.11.2012 N</w:t>
      </w:r>
      <w:r>
        <w:t xml:space="preserve"> 193)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Изменение структуры органов местного самоуправления города Кемерово осуществляется путем внесения изменений в Устав города.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9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Органы местного самоуправления города Кемерово входят в единую систему публичной власти в Российской Федерации и наделены собственными полномочиями по решению вопросов</w:t>
      </w:r>
      <w:r>
        <w:t xml:space="preserve"> непосредственного обеспечения жизнедеятельности населения.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6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</w:t>
      </w:r>
      <w:r>
        <w:t>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4. Городской Совет, администрация города, контрольно-счетная палата в соответствии с Федеральным </w:t>
      </w:r>
      <w:hyperlink r:id="rId6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 и настоящим У</w:t>
      </w:r>
      <w:r>
        <w:t>ставом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законом. Город</w:t>
      </w:r>
      <w:r>
        <w:t xml:space="preserve">ской Совет и администрация города как юридические лица действуют в соответствии с положениями Гражданского </w:t>
      </w:r>
      <w:hyperlink r:id="rId62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о казенных учреждениях.</w:t>
      </w:r>
    </w:p>
    <w:p w:rsidR="009D6A24" w:rsidRDefault="006405DD">
      <w:pPr>
        <w:pStyle w:val="ConsPlusNormal0"/>
        <w:jc w:val="both"/>
      </w:pPr>
      <w:r>
        <w:t xml:space="preserve">(часть 4 в ред. </w:t>
      </w:r>
      <w:hyperlink r:id="rId6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 xml:space="preserve">Статья 10.1. Утратила силу. - </w:t>
      </w:r>
      <w:hyperlink r:id="rId64" w:tooltip="Решение Кемеровского городского Совета народных депутатов от 24.06.2022 N 108 &quot;О внесении изменений в Устав города Кемерово&quot; (Зарегистрировано в Управлении Минюста РФ по Кемеровской области - Кузбассу 13.07.2022 N RU423050002022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24.06.2022 N 108.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11. Вопросы местного значения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Вопросами местного значения являются вопросы непосред</w:t>
      </w:r>
      <w:r>
        <w:t xml:space="preserve">ственного обеспечения жизнедеятельности населения города, решение которых в соответствии с </w:t>
      </w:r>
      <w:hyperlink r:id="rId6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 </w:t>
      </w:r>
      <w:hyperlink r:id="rId67" w:tooltip="Федеральный закон от 06.10.2003 N 131-ФЗ (ред. от 20.03.2025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"Об общих</w:t>
      </w:r>
      <w:r>
        <w:t xml:space="preserve"> принципах организации местного самоуправления в Российской Федерации" осуществляется населением и (или) органами местного самоуправления.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К вопросам местного значения относятся: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составление и рассмотрение проекта бюджета города, утверждение и исполнение бюджета города, осуществление контроля за его исполнением, составление и утверждение отче</w:t>
      </w:r>
      <w:r>
        <w:t>та об исполнении бюджета города;</w:t>
      </w:r>
    </w:p>
    <w:p w:rsidR="009D6A24" w:rsidRDefault="006405DD">
      <w:pPr>
        <w:pStyle w:val="ConsPlusNormal0"/>
        <w:jc w:val="both"/>
      </w:pPr>
      <w:r>
        <w:t xml:space="preserve">(п. 1 в ред. </w:t>
      </w:r>
      <w:hyperlink r:id="rId70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установление, изме</w:t>
      </w:r>
      <w:r>
        <w:t>нение и отмена местных налогов и сборов;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владение, пользование и распоряжение имуществом, находящимся в муниципальной собственности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организация в границах города электро-, тепло-, газо- и водоснабжения населения, водоотведения, снабжения насе</w:t>
      </w:r>
      <w:r>
        <w:t>ления топливом в пределах полномочий, установленных законодательством Российской Федерации;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71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</w:t>
      </w:r>
      <w:r>
        <w:t>х депутатов от 30.11.2012 N 193)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9D6A24" w:rsidRDefault="006405DD">
      <w:pPr>
        <w:pStyle w:val="ConsPlusNormal0"/>
        <w:jc w:val="both"/>
      </w:pPr>
      <w:r>
        <w:t xml:space="preserve">(п. 4.1 в ред. </w:t>
      </w:r>
      <w:hyperlink r:id="rId72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дорожная деятельность в отношении автомобильных дорог местного значения в гра</w:t>
      </w:r>
      <w:r>
        <w:t>ницах города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</w:t>
      </w:r>
      <w:r>
        <w:t xml:space="preserve"> в дорожном хозяйстве в границах города,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9D6A24" w:rsidRDefault="006405DD">
      <w:pPr>
        <w:pStyle w:val="ConsPlusNormal0"/>
        <w:jc w:val="both"/>
      </w:pPr>
      <w:r>
        <w:t>(в ред</w:t>
      </w:r>
      <w:r>
        <w:t xml:space="preserve">. решений Кемеровского городского Совета народных депутатов от 25.11.2011 </w:t>
      </w:r>
      <w:hyperlink r:id="rId73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N 81</w:t>
        </w:r>
      </w:hyperlink>
      <w:r>
        <w:t xml:space="preserve">, от 05.03.2019 </w:t>
      </w:r>
      <w:hyperlink r:id="rId74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N 206</w:t>
        </w:r>
      </w:hyperlink>
      <w:r>
        <w:t xml:space="preserve">, от 24.12.2021 </w:t>
      </w:r>
      <w:hyperlink r:id="rId75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N 59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обеспечение проживающих в городе и нуждающихся в жилых помещениях малоимущих граждан жилыми помещениями, организация строительст</w:t>
      </w:r>
      <w:r>
        <w:t>ва и содержания муниципального жилищного фонда, создание условий для жилищного строительства, а также осуществление иных полномочий органов местного самоуправления в соответствии с жилищным законодательством;</w:t>
      </w:r>
    </w:p>
    <w:p w:rsidR="009D6A24" w:rsidRDefault="006405DD">
      <w:pPr>
        <w:pStyle w:val="ConsPlusNormal0"/>
        <w:jc w:val="both"/>
      </w:pPr>
      <w:r>
        <w:t xml:space="preserve">(п. 6 в ред. </w:t>
      </w:r>
      <w:hyperlink r:id="rId76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создание условий для предоставления транспортных услуг населению и организац</w:t>
      </w:r>
      <w:r>
        <w:t>ия транспортного обслуживания населения в границах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участие в предупреждении и ликвидации последствий чрезвычайных ситуаций в границах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bookmarkStart w:id="1" w:name="P134"/>
      <w:bookmarkEnd w:id="1"/>
      <w:r>
        <w:t>9) организация охраны общественного порядка на территории города муниципальной милицией;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9.1) предостав</w:t>
      </w:r>
      <w:r>
        <w:t>ление помещения для работы на обслуживаемом административном участке города сотруднику, замещающему должность участкового уполномоченного полиции;</w:t>
      </w:r>
    </w:p>
    <w:p w:rsidR="009D6A24" w:rsidRDefault="006405DD">
      <w:pPr>
        <w:pStyle w:val="ConsPlusNormal0"/>
        <w:jc w:val="both"/>
      </w:pPr>
      <w:r>
        <w:t xml:space="preserve">(п. 9.1 введен </w:t>
      </w:r>
      <w:hyperlink r:id="rId77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25.11.2011 N 81)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9D6A24" w:rsidRDefault="006405DD">
      <w:pPr>
        <w:pStyle w:val="ConsPlusNormal0"/>
        <w:jc w:val="both"/>
      </w:pPr>
      <w:r>
        <w:t xml:space="preserve">(п. 9.2 введен </w:t>
      </w:r>
      <w:hyperlink r:id="rId78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25.11.2011 N 81)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10) обеспечение первичных мер пожарной безопасности в границах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11) организация мер</w:t>
      </w:r>
      <w:r>
        <w:t>оприятий по охране окружающей среды в границах города,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города;</w:t>
      </w:r>
    </w:p>
    <w:p w:rsidR="009D6A24" w:rsidRDefault="006405DD">
      <w:pPr>
        <w:pStyle w:val="ConsPlusNormal0"/>
        <w:jc w:val="both"/>
      </w:pPr>
      <w:r>
        <w:t xml:space="preserve">(в </w:t>
      </w:r>
      <w:r>
        <w:t xml:space="preserve">ред. </w:t>
      </w:r>
      <w:hyperlink r:id="rId79" w:tooltip="Решение Кемеровского городского Совета народных депутатов от 31.05.2024 N 269 &quot;О внесении изменений в Устав города Кемерово&quot; (Зарегистрировано в Управлении Минюста РФ по Кемеровской области - Кузбассу 04.06.2024 N RU42305000202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31.05.2024 N 269)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12) утратил силу. - </w:t>
      </w:r>
      <w:hyperlink r:id="rId80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Постановление</w:t>
        </w:r>
      </w:hyperlink>
      <w:r>
        <w:t xml:space="preserve"> Кемеровского городского Совета народных депутатов от 24.11.2006 N 70;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13) организация предоставления общедоступного и бесплатного дошкольного, н</w:t>
      </w:r>
      <w:r>
        <w:t>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</w:t>
      </w:r>
      <w:r>
        <w:t xml:space="preserve">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</w:t>
      </w:r>
      <w:r>
        <w:t xml:space="preserve"> которого осуществляется органами государственной власти субъекта Российской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</w:t>
      </w:r>
      <w:r>
        <w:t>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</w:t>
      </w:r>
      <w:r>
        <w:t>емя, включая мероприятия по обеспечению безопасности их жизни и здоровья;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24.12.2013 </w:t>
      </w:r>
      <w:hyperlink r:id="rId81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N 305</w:t>
        </w:r>
      </w:hyperlink>
      <w:r>
        <w:t xml:space="preserve">, от 29.06.2017 </w:t>
      </w:r>
      <w:hyperlink r:id="rId82" w:tooltip="Решение Кемеровского городского Совета народных депутатов от 29.06.2017 N 76 &quot;О внесении изменений в Устав города Кемерово&quot; (Зарегистрировано в Управлении Минюста РФ по Кемеровской области 25.07.2017 N RU423050002017002) {КонсультантПлюс}">
        <w:r>
          <w:rPr>
            <w:color w:val="0000FF"/>
          </w:rPr>
          <w:t>N 76</w:t>
        </w:r>
      </w:hyperlink>
      <w:r>
        <w:t xml:space="preserve">, от 25.04.2025 </w:t>
      </w:r>
      <w:hyperlink r:id="rId83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<w:r>
          <w:rPr>
            <w:color w:val="0000FF"/>
          </w:rPr>
          <w:t>N 336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14) создание условий для оказания медицинской помощи населению на территории города в соответствии с территориальной программой государственных гарантий бесплатного оказания гражданам медицинской помощи;</w:t>
      </w:r>
    </w:p>
    <w:p w:rsidR="009D6A24" w:rsidRDefault="006405DD">
      <w:pPr>
        <w:pStyle w:val="ConsPlusNormal0"/>
        <w:jc w:val="both"/>
      </w:pPr>
      <w:r>
        <w:t>(п. 14 в ре</w:t>
      </w:r>
      <w:r>
        <w:t xml:space="preserve">д. </w:t>
      </w:r>
      <w:hyperlink r:id="rId84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24.12.2013 N 305)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15) создание условий для обеспечения жителей города услугами свя</w:t>
      </w:r>
      <w:r>
        <w:t>зи, общественного питания, торговли и бытового обслуживания;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16) организация библиотечного обслуживания населения, комплектование и обеспечение сохранности библиотечных фондов библиотек города;</w:t>
      </w:r>
    </w:p>
    <w:p w:rsidR="009D6A24" w:rsidRDefault="006405DD">
      <w:pPr>
        <w:pStyle w:val="ConsPlusNormal0"/>
        <w:jc w:val="both"/>
      </w:pPr>
      <w:r>
        <w:t xml:space="preserve">(в ред. постановлений Кемеровского городского Совета народных </w:t>
      </w:r>
      <w:r>
        <w:t xml:space="preserve">депутатов от 24.11.2006 </w:t>
      </w:r>
      <w:hyperlink r:id="rId85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N 70</w:t>
        </w:r>
      </w:hyperlink>
      <w:r>
        <w:t xml:space="preserve">, от 30.11.2007 </w:t>
      </w:r>
      <w:hyperlink r:id="rId86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N 188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17) создание условий для организации досуга и обеспечения жителей города услугами организаций культуры;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18) сохранение, использовани</w:t>
      </w:r>
      <w:r>
        <w:t>е и популяризация объектов культурного наследия (памятников истории и культуры), находящихся в муниципальной собственности, охрана объектов культурного наследия (памятников истории и культуры) местного (муниципального) значения, расположенных на территории</w:t>
      </w:r>
      <w:r>
        <w:t xml:space="preserve"> города;</w:t>
      </w:r>
    </w:p>
    <w:p w:rsidR="009D6A24" w:rsidRDefault="006405DD">
      <w:pPr>
        <w:pStyle w:val="ConsPlusNormal0"/>
        <w:jc w:val="both"/>
      </w:pPr>
      <w:r>
        <w:t xml:space="preserve">(п. 18 в ред. </w:t>
      </w:r>
      <w:hyperlink r:id="rId87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19) обеспечение услов</w:t>
      </w:r>
      <w:r>
        <w:t>ий для развития на территории города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в городе;</w:t>
      </w:r>
    </w:p>
    <w:p w:rsidR="009D6A24" w:rsidRDefault="006405DD">
      <w:pPr>
        <w:pStyle w:val="ConsPlusNormal0"/>
        <w:jc w:val="both"/>
      </w:pPr>
      <w:r>
        <w:t xml:space="preserve">(п. 19 в ред. </w:t>
      </w:r>
      <w:hyperlink r:id="rId88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27.11.2015 N 437)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20) создание условий для массового отдыха жителей города и организация обустройства мест массового отдыха населения</w:t>
      </w:r>
      <w:r>
        <w:t>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21) утратил силу. - </w:t>
      </w:r>
      <w:hyperlink r:id="rId89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Постановление</w:t>
        </w:r>
      </w:hyperlink>
      <w:r>
        <w:t xml:space="preserve"> Кемеровского городского Совета народных депутатов от 30.11.2007 N 188;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22) формирование и содержание </w:t>
      </w:r>
      <w:r>
        <w:t>муниципального архива;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23) организация ритуальных услуг и содержание мест захоронения;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24)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</w:t>
      </w:r>
      <w:r>
        <w:t>вердых коммунальных отходов;</w:t>
      </w:r>
    </w:p>
    <w:p w:rsidR="009D6A24" w:rsidRDefault="006405DD">
      <w:pPr>
        <w:pStyle w:val="ConsPlusNormal0"/>
        <w:jc w:val="both"/>
      </w:pPr>
      <w:r>
        <w:t xml:space="preserve">(п. 24 в ред. </w:t>
      </w:r>
      <w:hyperlink r:id="rId90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05.03.2019 N 206)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25) утверждение правил </w:t>
      </w:r>
      <w:r>
        <w:t>благоустройства территории города Кемерово, осуществление муниципального контроля в сфере благоустройства, предметом которого является соблюдение правил благоустройства территории города, в том числе требований к обеспечению доступности для инвалидов объек</w:t>
      </w:r>
      <w:r>
        <w:t>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</w:t>
      </w:r>
      <w:r>
        <w:t>блюдения за соблюдением обязательных требований (мониторинга безопасности), организация благоустройства территории города Кемерово в соответствии с указанными правилами, а также организация использования, охраны, защиты, воспроизводства городских лесов, ле</w:t>
      </w:r>
      <w:r>
        <w:t>сов особо охраняемых природных территорий, расположенных в границах городского округа;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29.06.2018 </w:t>
      </w:r>
      <w:hyperlink r:id="rId91" w:tooltip="Решение Кемеровского городского Совета народных депутатов от 29.06.2018 N 145 &quot;О внесении изменений в Устав города Кемерово&quot; (Зарегистрировано в Управлении Минюста РФ по Кемеровской области 13.08.2018 N RU 423050002018002) {КонсультантПлюс}">
        <w:r>
          <w:rPr>
            <w:color w:val="0000FF"/>
          </w:rPr>
          <w:t>N 145</w:t>
        </w:r>
      </w:hyperlink>
      <w:r>
        <w:t xml:space="preserve">, от 24.12.2021 </w:t>
      </w:r>
      <w:hyperlink r:id="rId92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N 59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26) утверждение генеральных планов города, правил землепользования и застройки, утверж</w:t>
      </w:r>
      <w:r>
        <w:t>дение подготовленной на основе генеральных планов города документации по планировке территории, выдача градостроительного плана земельного участка, расположенного в границах городского округа, выдача разрешений на строительство (за исключением случаев, пре</w:t>
      </w:r>
      <w:r>
        <w:t xml:space="preserve">дусмотренных Градостроительным </w:t>
      </w:r>
      <w:hyperlink r:id="rId93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города, утвержден</w:t>
      </w:r>
      <w:r>
        <w:t>ие местных нормативов градостроительного проектирования города, ведение информационной системы обеспечения градостроительной деятельности, осуществляемой на территории города, резервирование земель и изъятие земельных участков в границах города для муницип</w:t>
      </w:r>
      <w:r>
        <w:t xml:space="preserve">альных нужд, осуществление муниципального земельного контроля в границах города, осуществление в случаях, предусмотренных Градостроительным </w:t>
      </w:r>
      <w:hyperlink r:id="rId94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осмотров зданий, сооружений и выдача рекомендаций об устранении выявленных в ходе таких осмот</w:t>
      </w:r>
      <w:r>
        <w:t>ров нарушений,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</w:t>
      </w:r>
      <w:r>
        <w:t>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</w:t>
      </w:r>
      <w:r>
        <w:t xml:space="preserve">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</w:t>
      </w:r>
      <w:r>
        <w:t xml:space="preserve">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города, принятие в соответствии с </w:t>
      </w:r>
      <w:r>
        <w:t>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</w:t>
      </w:r>
      <w:r>
        <w:t xml:space="preserve">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95" w:tooltip="&quot;Градостроительный кодекс Российской Федерации&quot; от 29.12.2004 N 190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</w:t>
      </w:r>
      <w:r>
        <w:t>;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25.11.2011 </w:t>
      </w:r>
      <w:hyperlink r:id="rId96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N 81</w:t>
        </w:r>
      </w:hyperlink>
      <w:r>
        <w:t xml:space="preserve">, от 30.11.2012 </w:t>
      </w:r>
      <w:hyperlink r:id="rId97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N 193</w:t>
        </w:r>
      </w:hyperlink>
      <w:r>
        <w:t>, от 27.11.201</w:t>
      </w:r>
      <w:r>
        <w:t xml:space="preserve">5 </w:t>
      </w:r>
      <w:hyperlink r:id="rId98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<w:r>
          <w:rPr>
            <w:color w:val="0000FF"/>
          </w:rPr>
          <w:t>N 437</w:t>
        </w:r>
      </w:hyperlink>
      <w:r>
        <w:t xml:space="preserve">, от 05.03.2019 </w:t>
      </w:r>
      <w:hyperlink r:id="rId99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N 206</w:t>
        </w:r>
      </w:hyperlink>
      <w:r>
        <w:t xml:space="preserve">, от 27.03.2020 </w:t>
      </w:r>
      <w:hyperlink r:id="rId100" w:tooltip="Решение Кемеровского городского Совета народных депутатов от 27.03.2020 N 315 &quot;О внесении изменений в Устав города Кемерово&quot; (Зарегистрировано в Управлении Минюста РФ по Кемеровской области - Кузбассу 21.04.2020 N RU423050002020001) {КонсультантПлюс}">
        <w:r>
          <w:rPr>
            <w:color w:val="0000FF"/>
          </w:rPr>
          <w:t>N 31</w:t>
        </w:r>
        <w:r>
          <w:rPr>
            <w:color w:val="0000FF"/>
          </w:rPr>
          <w:t>5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27)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</w:t>
      </w:r>
      <w:r>
        <w:t>ия), наименований элементам планировочной структуры в границах города, изменение, аннулирование таких наименований, размещение информации в государственном адресном реестре;</w:t>
      </w:r>
    </w:p>
    <w:p w:rsidR="009D6A24" w:rsidRDefault="006405DD">
      <w:pPr>
        <w:pStyle w:val="ConsPlusNormal0"/>
        <w:jc w:val="both"/>
      </w:pPr>
      <w:r>
        <w:t xml:space="preserve">(п. 27 в ред. </w:t>
      </w:r>
      <w:hyperlink r:id="rId101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28) организация и осуществление мероприятий по территориальной обороне и гражданской обороне, защите населения и территории города от ч</w:t>
      </w:r>
      <w:r>
        <w:t xml:space="preserve">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</w:t>
      </w:r>
      <w:r>
        <w:t>материально-технических, продовольственных, медицинских и иных средств;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02" w:tooltip="Решение Кемеровского городского Совета народных депутатов от 28.06.2013 N 257 &quot;О внесении изменений в Устав города Кемерово&quot; (Зарегистрировано в Управлении Минюста РФ по Кемеровской области 29.07.2013 N RU423050002013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28.06</w:t>
      </w:r>
      <w:r>
        <w:t>.2013 N 257)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29) создание, содержание и организация деятельности аварийно-спасательных служб и (или) аварийно-спасательных формирований на территории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30) осуществление муниципального контроля в области охраны и использования особо охраняемых природ</w:t>
      </w:r>
      <w:r>
        <w:t>ных территорий местного значения;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25.11.2011 </w:t>
      </w:r>
      <w:hyperlink r:id="rId103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N 81</w:t>
        </w:r>
      </w:hyperlink>
      <w:r>
        <w:t xml:space="preserve">, от 24.12.2021 </w:t>
      </w:r>
      <w:hyperlink r:id="rId104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N 59</w:t>
        </w:r>
      </w:hyperlink>
      <w:r>
        <w:t xml:space="preserve">, от 31.05.2024 </w:t>
      </w:r>
      <w:hyperlink r:id="rId105" w:tooltip="Решение Кемеровского городского Совета народных депутатов от 31.05.2024 N 269 &quot;О внесении изменений в Устав города Кемерово&quot; (Зарегистрировано в Управлении Минюста РФ по Кемеровской области - Кузбассу 04.06.2024 N RU423050002024002) {КонсультантПлюс}">
        <w:r>
          <w:rPr>
            <w:color w:val="0000FF"/>
          </w:rPr>
          <w:t>N 269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31) организация и осуществление мероприятий по мобилизационной подготовке муниципальных предприятий и учреждений, находящихся на территории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32) осуществление мероприятий по обеспечению безопасности людей на водных объектах, охране их жизни и здоро</w:t>
      </w:r>
      <w:r>
        <w:t>вья;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33)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городе;</w:t>
      </w:r>
    </w:p>
    <w:p w:rsidR="009D6A24" w:rsidRDefault="006405DD">
      <w:pPr>
        <w:pStyle w:val="ConsPlusNormal0"/>
        <w:jc w:val="both"/>
      </w:pPr>
      <w:r>
        <w:t xml:space="preserve">(п. 33 введен </w:t>
      </w:r>
      <w:hyperlink r:id="rId106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постановлением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34) создание условий для развития сельскохозяйственного производства, расширения рынка сельскохо</w:t>
      </w:r>
      <w:r>
        <w:t>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</w:t>
      </w:r>
    </w:p>
    <w:p w:rsidR="009D6A24" w:rsidRDefault="006405DD">
      <w:pPr>
        <w:pStyle w:val="ConsPlusNormal0"/>
        <w:jc w:val="both"/>
      </w:pPr>
      <w:r>
        <w:t>(в ред. реш</w:t>
      </w:r>
      <w:r>
        <w:t xml:space="preserve">ений Кемеровского городского Совета народных депутатов от 24.09.2010 </w:t>
      </w:r>
      <w:hyperlink r:id="rId107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N 384</w:t>
        </w:r>
      </w:hyperlink>
      <w:r>
        <w:t xml:space="preserve">, от 05.03.2019 </w:t>
      </w:r>
      <w:hyperlink r:id="rId108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N 206</w:t>
        </w:r>
      </w:hyperlink>
      <w:r>
        <w:t xml:space="preserve">, от 29.01.2021 </w:t>
      </w:r>
      <w:hyperlink r:id="rId109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35) организация и осуществление мероприятий по рабо</w:t>
      </w:r>
      <w:r>
        <w:t>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</w:t>
      </w:r>
      <w:r>
        <w:t>и, организация и осуществление мониторинга реализации молодежной политики в городском округе;</w:t>
      </w:r>
    </w:p>
    <w:p w:rsidR="009D6A24" w:rsidRDefault="006405DD">
      <w:pPr>
        <w:pStyle w:val="ConsPlusNormal0"/>
        <w:jc w:val="both"/>
      </w:pPr>
      <w:r>
        <w:t xml:space="preserve">(п. 35 в ред. </w:t>
      </w:r>
      <w:hyperlink r:id="rId11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</w:t>
      </w:r>
      <w:r>
        <w:t>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36) утратил силу. - </w:t>
      </w:r>
      <w:hyperlink r:id="rId111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Постановление</w:t>
        </w:r>
      </w:hyperlink>
      <w:r>
        <w:t xml:space="preserve"> Кемеровского городского Совета народных депутатов от 30.11.2007 N 188;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37) осуществление в пределах, установленных водным </w:t>
      </w:r>
      <w:hyperlink r:id="rId112" w:tooltip="&quot;Водный кодекс Российской Федерации&quot; от 03.06.2006 N 74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полномочий собствен</w:t>
      </w:r>
      <w:r>
        <w:t>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</w:t>
      </w:r>
      <w:r>
        <w:t>ектам общего пользования и их береговым полосам, а также правил использования водных объектов для рекреационных целей;</w:t>
      </w:r>
    </w:p>
    <w:p w:rsidR="009D6A24" w:rsidRDefault="006405DD">
      <w:pPr>
        <w:pStyle w:val="ConsPlusNormal0"/>
        <w:jc w:val="both"/>
      </w:pPr>
      <w:r>
        <w:t xml:space="preserve">(п. 37 введен </w:t>
      </w:r>
      <w:hyperlink r:id="rId113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постановлением</w:t>
        </w:r>
      </w:hyperlink>
      <w:r>
        <w:t xml:space="preserve"> Кемеровского городского Совета народных депутатов от 24.11.2006 N 70; в ред. решений Кемеровского городского Совета народных депутатов от 25.11.2011 </w:t>
      </w:r>
      <w:hyperlink r:id="rId114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N 81</w:t>
        </w:r>
      </w:hyperlink>
      <w:r>
        <w:t xml:space="preserve">, от 31.05.2024 </w:t>
      </w:r>
      <w:hyperlink r:id="rId115" w:tooltip="Решение Кемеровского городского Совета народных депутатов от 31.05.2024 N 269 &quot;О внесении изменений в Устав города Кемерово&quot; (Зарегистрировано в Управлении Минюста РФ по Кемеровской области - Кузбассу 04.06.2024 N RU423050002024002) {КонсультантПлюс}">
        <w:r>
          <w:rPr>
            <w:color w:val="0000FF"/>
          </w:rPr>
          <w:t>N 269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38) участие в профилактике терроризма и экстремизма, а также в минимизации и (или) ли</w:t>
      </w:r>
      <w:r>
        <w:t>квидации последствий проявлений терроризма и экстремизма в границах города;</w:t>
      </w:r>
    </w:p>
    <w:p w:rsidR="009D6A24" w:rsidRDefault="006405DD">
      <w:pPr>
        <w:pStyle w:val="ConsPlusNormal0"/>
        <w:jc w:val="both"/>
      </w:pPr>
      <w:r>
        <w:t xml:space="preserve">(п. 38 введен </w:t>
      </w:r>
      <w:hyperlink r:id="rId116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постановлением</w:t>
        </w:r>
      </w:hyperlink>
      <w:r>
        <w:t xml:space="preserve"> Кемеровского городского</w:t>
      </w:r>
      <w:r>
        <w:t xml:space="preserve">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38.1)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</w:t>
      </w:r>
      <w:r>
        <w:t xml:space="preserve"> городского 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9D6A24" w:rsidRDefault="006405DD">
      <w:pPr>
        <w:pStyle w:val="ConsPlusNormal0"/>
        <w:jc w:val="both"/>
      </w:pPr>
      <w:r>
        <w:t xml:space="preserve">(п. 38.1 введен </w:t>
      </w:r>
      <w:hyperlink r:id="rId117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24.12.2013 N 305; в ред. </w:t>
      </w:r>
      <w:hyperlink r:id="rId118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05.03.2019 N 206)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39) утверждение схемы размещения рекламных конструкций, выдача разрешений на установку и эксплуатацию рекламных конструкций на территории города, анну</w:t>
      </w:r>
      <w:r>
        <w:t xml:space="preserve">лирование таких разрешений, выдача предписаний о демонтаже самовольно установленных рекламных конструкций на территории города, осуществляемые в соответствии с Федеральным </w:t>
      </w:r>
      <w:hyperlink r:id="rId119" w:tooltip="Федеральный закон от 13.03.2006 N 38-ФЗ (ред. от 26.07.2026) &quot;О рекламе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рекламе";</w:t>
      </w:r>
    </w:p>
    <w:p w:rsidR="009D6A24" w:rsidRDefault="006405DD">
      <w:pPr>
        <w:pStyle w:val="ConsPlusNormal0"/>
        <w:jc w:val="both"/>
      </w:pPr>
      <w:r>
        <w:t xml:space="preserve">(п. 39 введен </w:t>
      </w:r>
      <w:hyperlink r:id="rId120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постановлением</w:t>
        </w:r>
      </w:hyperlink>
      <w:r>
        <w:t xml:space="preserve"> Кемеровского городского Совета народных депутатов от 24.11.2006 N 70; в ред. </w:t>
      </w:r>
      <w:hyperlink r:id="rId121" w:tooltip="Решение Кемеровского городского Совета народных депутатов от 28.06.2013 N 257 &quot;О внесении изменений в Устав города Кемерово&quot; (Зарегистрировано в Управлении Минюста РФ по Кемеровской области 29.07.2013 N RU423050002013001) {КонсультантПлюс}">
        <w:r>
          <w:rPr>
            <w:color w:val="0000FF"/>
          </w:rPr>
          <w:t>ре</w:t>
        </w:r>
        <w:r>
          <w:rPr>
            <w:color w:val="0000FF"/>
          </w:rPr>
          <w:t>шения</w:t>
        </w:r>
      </w:hyperlink>
      <w:r>
        <w:t xml:space="preserve"> Кемеровского городского Совета народных депутатов от 28.06.2013 N 257)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40)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9D6A24" w:rsidRDefault="006405DD">
      <w:pPr>
        <w:pStyle w:val="ConsPlusNormal0"/>
        <w:jc w:val="both"/>
      </w:pPr>
      <w:r>
        <w:t xml:space="preserve">(п. 40 в ред. </w:t>
      </w:r>
      <w:hyperlink r:id="rId122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41) осуществление муниципального лесного контроля;</w:t>
      </w:r>
    </w:p>
    <w:p w:rsidR="009D6A24" w:rsidRDefault="006405DD">
      <w:pPr>
        <w:pStyle w:val="ConsPlusNormal0"/>
        <w:jc w:val="both"/>
      </w:pPr>
      <w:r>
        <w:t xml:space="preserve">(п. 41 введен </w:t>
      </w:r>
      <w:hyperlink r:id="rId123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27.11.2009 N 290; в ред. </w:t>
      </w:r>
      <w:hyperlink r:id="rId124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25.11.2011 N 81)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42) - 43) утратили силу. - </w:t>
      </w:r>
      <w:hyperlink r:id="rId125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28.11.2014 N 374;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44) обеспечение выполнения работ, необходимых для создания искусствен</w:t>
      </w:r>
      <w:r>
        <w:t>ных земельных участков для нужд города в соответствии с федеральным законом.</w:t>
      </w:r>
    </w:p>
    <w:p w:rsidR="009D6A24" w:rsidRDefault="006405DD">
      <w:pPr>
        <w:pStyle w:val="ConsPlusNormal0"/>
        <w:jc w:val="both"/>
      </w:pPr>
      <w:r>
        <w:t xml:space="preserve">(п. 44 введен </w:t>
      </w:r>
      <w:hyperlink r:id="rId126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</w:t>
      </w:r>
      <w:r>
        <w:t xml:space="preserve">ов от 25.11.2011 N 81; в ред. </w:t>
      </w:r>
      <w:hyperlink r:id="rId127" w:tooltip="Решение Кемеровского городского Совета народных депутатов от 24.06.2022 N 108 &quot;О внесении изменений в Устав города Кемерово&quot; (Зарегистрировано в Управлении Минюста РФ по Кемеровской области - Кузбассу 13.07.2022 N RU423050002022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24.06.2022 N 108)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45) осуществление мер по </w:t>
      </w:r>
      <w:r>
        <w:t>противодействию коррупции в границах города;</w:t>
      </w:r>
    </w:p>
    <w:p w:rsidR="009D6A24" w:rsidRDefault="006405DD">
      <w:pPr>
        <w:pStyle w:val="ConsPlusNormal0"/>
        <w:jc w:val="both"/>
      </w:pPr>
      <w:r>
        <w:t xml:space="preserve">(п. 45 введен </w:t>
      </w:r>
      <w:hyperlink r:id="rId128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30.11.2012 N 193)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46) орг</w:t>
      </w:r>
      <w:r>
        <w:t>анизация в соответствии с федеральным законом выполнения комплексных кадастровых работ и утверждение карты-плана территории;</w:t>
      </w:r>
    </w:p>
    <w:p w:rsidR="009D6A24" w:rsidRDefault="006405DD">
      <w:pPr>
        <w:pStyle w:val="ConsPlusNormal0"/>
        <w:jc w:val="both"/>
      </w:pPr>
      <w:r>
        <w:t xml:space="preserve">(п. 46 в ред. </w:t>
      </w:r>
      <w:hyperlink r:id="rId129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47) принятие решений и проведение на территории города мероприятий по выявлению правообладателей ранее учтенных объектов недвижимости, направление сведений о правообладателях</w:t>
      </w:r>
      <w:r>
        <w:t xml:space="preserve"> данных объектов недвижимости для внесения в Единый государственный реестр недвижимости;</w:t>
      </w:r>
    </w:p>
    <w:p w:rsidR="009D6A24" w:rsidRDefault="006405DD">
      <w:pPr>
        <w:pStyle w:val="ConsPlusNormal0"/>
        <w:jc w:val="both"/>
      </w:pPr>
      <w:r>
        <w:t xml:space="preserve">(п. 47 введен </w:t>
      </w:r>
      <w:hyperlink r:id="rId130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</w:t>
      </w:r>
      <w:r>
        <w:t xml:space="preserve">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48) принятие решений о создании, об упразднении лесничеств, создаваемых в их составе участковых лесничеств, расположенных на землях населенных пунктов городского округа, установлении и изменении их границ, а т</w:t>
      </w:r>
      <w:r>
        <w:t>акже осуществление разработки и утверждения лесохозяйственных регламентов лесничеств, расположенных на землях населенных пунктов;</w:t>
      </w:r>
    </w:p>
    <w:p w:rsidR="009D6A24" w:rsidRDefault="006405DD">
      <w:pPr>
        <w:pStyle w:val="ConsPlusNormal0"/>
        <w:jc w:val="both"/>
      </w:pPr>
      <w:r>
        <w:t xml:space="preserve">(п. 48 введен </w:t>
      </w:r>
      <w:hyperlink r:id="rId131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49) осуществление мероприятий по лесоустройству в отношении лесов, расположенных на землях населенных пунктов городского округа;</w:t>
      </w:r>
    </w:p>
    <w:p w:rsidR="009D6A24" w:rsidRDefault="006405DD">
      <w:pPr>
        <w:pStyle w:val="ConsPlusNormal0"/>
        <w:jc w:val="both"/>
      </w:pPr>
      <w:r>
        <w:t xml:space="preserve">(п. 49 введен </w:t>
      </w:r>
      <w:hyperlink r:id="rId132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50) осуществление выявления объектов накопленного вреда окружающей среде и органи</w:t>
      </w:r>
      <w:r>
        <w:t>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округа;</w:t>
      </w:r>
    </w:p>
    <w:p w:rsidR="009D6A24" w:rsidRDefault="006405DD">
      <w:pPr>
        <w:pStyle w:val="ConsPlusNormal0"/>
        <w:jc w:val="both"/>
      </w:pPr>
      <w:r>
        <w:t xml:space="preserve">(п. 50 введен </w:t>
      </w:r>
      <w:hyperlink r:id="rId13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51) осуществление учета личных подсобных хозяйств, которые ведут граждане в соответствии с Федеральным </w:t>
      </w:r>
      <w:hyperlink r:id="rId134" w:tooltip="Федеральный закон от 07.07.2003 N 112-ФЗ (ред. от 04.08.2023) &quot;О личном подсобном хозяйстве&quot; {КонсультантПлюс}">
        <w:r>
          <w:rPr>
            <w:color w:val="0000FF"/>
          </w:rPr>
          <w:t>законом</w:t>
        </w:r>
      </w:hyperlink>
      <w:r>
        <w:t xml:space="preserve"> от 07.07.2003 N 112-ФЗ "О личном подсобном хозяйстве", в похозяйственных книг</w:t>
      </w:r>
      <w:r>
        <w:t>ах.</w:t>
      </w:r>
    </w:p>
    <w:p w:rsidR="009D6A24" w:rsidRDefault="006405DD">
      <w:pPr>
        <w:pStyle w:val="ConsPlusNormal0"/>
        <w:jc w:val="both"/>
      </w:pPr>
      <w:r>
        <w:t xml:space="preserve">(п. 51 введен </w:t>
      </w:r>
      <w:hyperlink r:id="rId135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Органы местного самоуправления вп</w:t>
      </w:r>
      <w:r>
        <w:t>раве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Кемеровской области - Кузбасса, за сч</w:t>
      </w:r>
      <w:r>
        <w:t>ет доходов местного бюджета,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36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70, решений Кемеровского городского Совета народны</w:t>
      </w:r>
      <w:r>
        <w:t xml:space="preserve">х депутатов от 24.09.2010 </w:t>
      </w:r>
      <w:hyperlink r:id="rId137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N 384</w:t>
        </w:r>
      </w:hyperlink>
      <w:r>
        <w:t xml:space="preserve">, от 29.01.2021 </w:t>
      </w:r>
      <w:hyperlink r:id="rId138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13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12. Порядок наделения органов местного самоуправления отдельными государств</w:t>
      </w:r>
      <w:r>
        <w:t>енными полномочиями. Участие органов местного самоуправления в осуществлении не переданных им государственных полномочий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14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Кемеровской области - Кузбасса, отдельными государственными полномочиями Кемеровской области - Кузбас</w:t>
      </w:r>
      <w:r>
        <w:t>са - законами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Отдельные государственные полномочия Российской Федерации, переданные для осуществления органам государственной власти Кемеровской области - Кузбасса, могут передаваться законами Кемеровской области - Кузбас</w:t>
      </w:r>
      <w:r>
        <w:t xml:space="preserve">са органам местного самоуправления в порядке, установленном Федеральным </w:t>
      </w:r>
      <w:hyperlink r:id="rId14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власти", если такое право предоставлено им федеральными законами, предусматри</w:t>
      </w:r>
      <w:r>
        <w:t>вающими передачу соответствующих полномочий Российской Федерации органам государственной власти Кемеровской области - Кузбасса, а также если иное не предусмотрено нормативными правовыми актами Президента Российской Федерации или нормативными правовыми акта</w:t>
      </w:r>
      <w:r>
        <w:t>ми Правительства Российской Федерации.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Органы местного самоуправления могут наделяться отдельными государственными полномочиями на неограниченный срок либо, если данные полномочия имеют определенный срок действия, на срок действия этих полномочий.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Фи</w:t>
      </w:r>
      <w:r>
        <w:t>нансовое обеспечение осуществления переданных полномочий осуществляется за счет субвенций из соответствующего бюджета. Органы местного самоуправления имеют право дополнительно использовать собственное имущество (материальные ресурсы, финансовые средства) д</w:t>
      </w:r>
      <w:r>
        <w:t>ля осуществления переданных им отдельных государственных полномочий в соответствии с утвержденными муниципальными программами.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Органы государственной власти в соответствии с федеральным законом осуществляют контроль за осуществлением органами местного с</w:t>
      </w:r>
      <w:r>
        <w:t>амоуправления отдельных государственных полномочий, а также за использованием предоставленного на эти цели имущества.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Органы местного самоуправления участвуют в осуществлении государственных полномочий, не переданных им в соответствии с Федеральным </w:t>
      </w:r>
      <w:hyperlink r:id="rId14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власти", в случае принятия городским Советом решения о реализации права на участие в осуществлении указанных полномочий.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Органы местного самоуправлени</w:t>
      </w:r>
      <w:r>
        <w:t>я вправе осуществлять расходы за счет средств бюджета муниципального образования (за исключением финансовых средств, передаваемых местному бюджету на осуществление целевых расходов) на осуществление не переданных им государственных полномочий, если возможн</w:t>
      </w:r>
      <w:r>
        <w:t>ость осуществления таких расходов предусмотрена федеральными законами.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13. Межмуниципальное сотрудничество, международные и внешнеэкономические связи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Межмуниципальное сотрудничество осуществляется в следующих формах: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членство муниципальных о</w:t>
      </w:r>
      <w:r>
        <w:t>бразований в объединениях муниципальных образований;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учреждение муниципальными образованиями некоммерческих организаций;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</w:t>
      </w:r>
      <w:r>
        <w:t>) заключение договоров и соглашений.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</w:t>
      </w:r>
    </w:p>
    <w:p w:rsidR="009D6A24" w:rsidRDefault="006405DD">
      <w:pPr>
        <w:pStyle w:val="ConsPlusNormal0"/>
        <w:jc w:val="both"/>
      </w:pPr>
      <w:r>
        <w:t>(ча</w:t>
      </w:r>
      <w:r>
        <w:t xml:space="preserve">сть 1 в ред. </w:t>
      </w:r>
      <w:hyperlink r:id="rId143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Соглашения, заключаемые между органами </w:t>
      </w:r>
      <w:r>
        <w:t>местного самоуправления, вступают в силу после их официального обнародования.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44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</w:t>
      </w:r>
      <w:r>
        <w:t>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Под обнародованием соглашения, заключенного между органами местного самоуправления, понимается:</w:t>
      </w:r>
    </w:p>
    <w:p w:rsidR="009D6A24" w:rsidRDefault="006405DD">
      <w:pPr>
        <w:pStyle w:val="ConsPlusNormal0"/>
        <w:jc w:val="both"/>
      </w:pPr>
      <w:r>
        <w:t xml:space="preserve">(абзац введен </w:t>
      </w:r>
      <w:hyperlink r:id="rId14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официальное опубликование соглашения, заключенного между органами местного самоуправления;</w:t>
      </w:r>
    </w:p>
    <w:p w:rsidR="009D6A24" w:rsidRDefault="006405DD">
      <w:pPr>
        <w:pStyle w:val="ConsPlusNormal0"/>
        <w:jc w:val="both"/>
      </w:pPr>
      <w:r>
        <w:t xml:space="preserve">(пп. 1 введен </w:t>
      </w:r>
      <w:hyperlink r:id="rId14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размещение соглашения, заключенного между органами ме</w:t>
      </w:r>
      <w:r>
        <w:t>стного самоуправления,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9D6A24" w:rsidRDefault="006405DD">
      <w:pPr>
        <w:pStyle w:val="ConsPlusNormal0"/>
        <w:jc w:val="both"/>
      </w:pPr>
      <w:r>
        <w:t xml:space="preserve">(пп. 2 введен </w:t>
      </w:r>
      <w:hyperlink r:id="rId147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размещение на официальном сайте муниципального образо</w:t>
      </w:r>
      <w:r>
        <w:t>вания в информационно-телекоммуникационной сети "Интернет".</w:t>
      </w:r>
    </w:p>
    <w:p w:rsidR="009D6A24" w:rsidRDefault="006405DD">
      <w:pPr>
        <w:pStyle w:val="ConsPlusNormal0"/>
        <w:jc w:val="both"/>
      </w:pPr>
      <w:r>
        <w:t xml:space="preserve">(пп. 3 введен </w:t>
      </w:r>
      <w:hyperlink r:id="rId14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</w:t>
      </w:r>
      <w:r>
        <w:t xml:space="preserve">т 26.01.2024 N 246; в ред. </w:t>
      </w:r>
      <w:hyperlink r:id="rId149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25.04.2025 N 336)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Официальным опубли</w:t>
      </w:r>
      <w:r>
        <w:t>кованием соглашения, заключенного между органами местного самоуправления, считается первая публикация его полного текста в периодическом печатном издании газете "Кемерово" или первое размещение его полного текста в сетевом издании "Электронный бюллетень ор</w:t>
      </w:r>
      <w:r>
        <w:t xml:space="preserve">ганов местного самоуправления города Кемерово" (доменное имя сайта в информационно-телекоммуникационной сети "Интернет" - </w:t>
      </w:r>
      <w:hyperlink r:id="rId150">
        <w:r>
          <w:rPr>
            <w:color w:val="0000FF"/>
          </w:rPr>
          <w:t>pravo-kemerovo.ru</w:t>
        </w:r>
      </w:hyperlink>
      <w:r>
        <w:t>, регистрация в качестве сетевого издания ЭЛ N ФС 77-84600 от 16.01.2</w:t>
      </w:r>
      <w:r>
        <w:t>023).</w:t>
      </w:r>
    </w:p>
    <w:p w:rsidR="009D6A24" w:rsidRDefault="006405DD">
      <w:pPr>
        <w:pStyle w:val="ConsPlusNormal0"/>
        <w:jc w:val="both"/>
      </w:pPr>
      <w:r>
        <w:t xml:space="preserve">(абзац введен </w:t>
      </w:r>
      <w:hyperlink r:id="rId151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246; в ред. </w:t>
      </w:r>
      <w:hyperlink r:id="rId152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25.04.2025 N 336)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качестве дополнительного источника официального опубликования соглашен</w:t>
      </w:r>
      <w:r>
        <w:t>ий, заключенных между органами местного самоуправления, может использоваться портал Министерства юстиции Российской Федерации "Нормативные правовые акты в Российской Федерации" (</w:t>
      </w:r>
      <w:hyperlink r:id="rId153">
        <w:r>
          <w:rPr>
            <w:color w:val="0000FF"/>
          </w:rPr>
          <w:t>pravo-minjust.ru</w:t>
        </w:r>
      </w:hyperlink>
      <w:r>
        <w:t xml:space="preserve">, </w:t>
      </w:r>
      <w:hyperlink r:id="rId154">
        <w:r>
          <w:rPr>
            <w:color w:val="0000FF"/>
          </w:rPr>
          <w:t>право-минюст.рф</w:t>
        </w:r>
      </w:hyperlink>
      <w:r>
        <w:t>, регистрация в качестве сетевого издания Эл N ФС 77-72471 от 05.03.2018).</w:t>
      </w:r>
    </w:p>
    <w:p w:rsidR="009D6A24" w:rsidRDefault="006405DD">
      <w:pPr>
        <w:pStyle w:val="ConsPlusNormal0"/>
        <w:jc w:val="both"/>
      </w:pPr>
      <w:r>
        <w:t xml:space="preserve">(абзац введен </w:t>
      </w:r>
      <w:hyperlink r:id="rId15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</w:t>
        </w:r>
        <w:r>
          <w:rPr>
            <w:color w:val="0000FF"/>
          </w:rPr>
          <w:t>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Для совместного решения вопросов местного значения городской Совет может принимать решения об учреждении межмуниципальных хозяйственных обществ, о создании некоммерческих организ</w:t>
      </w:r>
      <w:r>
        <w:t>аций. Органы местного самоуправления могут выступать соучредителями межмуниципального печатного средства массовой информации и сетевого издания.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156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</w:t>
      </w:r>
      <w:r>
        <w:t>ю с органами государственной власти Кемеровской области - Кузбасса в порядке, установленном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(часть 4 в ред. </w:t>
      </w:r>
      <w:hyperlink r:id="rId157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К полномочиям органов местного самоуправления в сфере международных и внешнеэкономических связей относятся: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проведение встреч, консультаций и иных мероприяти</w:t>
      </w:r>
      <w:r>
        <w:t>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заключение соглашений об осуществлении международных и внешнеэконо</w:t>
      </w:r>
      <w:r>
        <w:t>мических связей органов местного самоуправления с органами местного самоуправления иностранных государств;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участие в разработке и реализации проектов международных программ межмуниципального сотрудничес</w:t>
      </w:r>
      <w:r>
        <w:t>тва;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</w:t>
      </w:r>
      <w:r>
        <w:t>конами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(часть 5 введена </w:t>
      </w:r>
      <w:hyperlink r:id="rId15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</w:t>
      </w:r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14. Осуществление городом Кемерово функций административного центра Кемеровской области - Кузбасса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5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</w:t>
      </w:r>
      <w:r>
        <w:t>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Город Кемерово является административным центром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60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Город Кемерово является местом расположения органов государственной власти Кемеровской области - Кузбасса, территориальных органов федеральных органов ис</w:t>
      </w:r>
      <w:r>
        <w:t>полнительной власти, представительств иностранных государств.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61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Полномочия органов местного самоуправления, связанные </w:t>
      </w:r>
      <w:r>
        <w:t>с осуществлением городом функций административного центра Кемеровской области - Кузбасса, определяются в соответствии с законодательством Российской Федерации, Кемеровской области - Кузбасса, настоящим Уставом, правовыми актами органов местного самоуправле</w:t>
      </w:r>
      <w:r>
        <w:t>ния.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29.01.2021 </w:t>
      </w:r>
      <w:hyperlink r:id="rId162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16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1"/>
      </w:pPr>
      <w:r>
        <w:t>Статья 14.1. Дистанционное взаимодействие органов,</w:t>
      </w:r>
    </w:p>
    <w:p w:rsidR="009D6A24" w:rsidRDefault="006405DD">
      <w:pPr>
        <w:pStyle w:val="ConsPlusTitle0"/>
        <w:jc w:val="center"/>
      </w:pPr>
      <w:r>
        <w:t>входящих в единую систему публичной власти</w:t>
      </w:r>
    </w:p>
    <w:p w:rsidR="009D6A24" w:rsidRDefault="006405DD">
      <w:pPr>
        <w:pStyle w:val="ConsPlusTitle0"/>
        <w:jc w:val="center"/>
      </w:pPr>
      <w:r>
        <w:t>в Кемеровской области - Кузбассе</w:t>
      </w:r>
    </w:p>
    <w:p w:rsidR="009D6A24" w:rsidRDefault="009D6A24">
      <w:pPr>
        <w:pStyle w:val="ConsPlusNormal0"/>
        <w:jc w:val="center"/>
      </w:pPr>
    </w:p>
    <w:p w:rsidR="009D6A24" w:rsidRDefault="006405DD">
      <w:pPr>
        <w:pStyle w:val="ConsPlusNormal0"/>
        <w:jc w:val="center"/>
      </w:pPr>
      <w:r>
        <w:t xml:space="preserve">(введена </w:t>
      </w:r>
      <w:hyperlink r:id="rId164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городского</w:t>
      </w:r>
    </w:p>
    <w:p w:rsidR="009D6A24" w:rsidRDefault="006405DD">
      <w:pPr>
        <w:pStyle w:val="ConsPlusNormal0"/>
        <w:jc w:val="center"/>
      </w:pPr>
      <w:r>
        <w:t>Совета народных депутатов от 29.05.2026 N 419)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Дистанционное взаимодействие органов местного самоуправле</w:t>
      </w:r>
      <w:r>
        <w:t>ния города Кемерово с иными органами, входящими в единую систему публичной власти в Кемеровской области - Кузбассе, осуществляется в порядке, определенном настоящим Уставом и муниципальными правовыми актами органов местного самоуправления города Кемерово.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Дистанционное взаимодействие может осуществляться в том числе посредством использования единой системы электронного документооборота; системы видео-конференц-связи; государственных информационных систем.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Дистанционное взаимодействие с использованием </w:t>
      </w:r>
      <w:r>
        <w:t>системы видео-конференц-связи может осуществляться при проведении заседаний городского Совета, а также при проведении органами местного самоуправления города Кемерово иных мероприятий.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Для дистанционного участия в заседаниях городского Совета, проведени</w:t>
      </w:r>
      <w:r>
        <w:t>и иных мероприятий посредством использования системы видео-конференц-связи при необходимости приглашаются представители органов, входящих в единую систему публичной власти в Кемеровской области - Кузбассе, при рассмотрении вопросов, входящих в сферу их ком</w:t>
      </w:r>
      <w:r>
        <w:t>петенции.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>Глава 2. НЕПОСРЕДСТВЕННОЕ ОСУЩЕСТВЛЕНИЕ НАСЕЛЕНИЕМ МЕСТНОГО</w:t>
      </w:r>
    </w:p>
    <w:p w:rsidR="009D6A24" w:rsidRDefault="006405DD">
      <w:pPr>
        <w:pStyle w:val="ConsPlusTitle0"/>
        <w:jc w:val="center"/>
      </w:pPr>
      <w:r>
        <w:t>САМОУПРАВЛЕНИЯ И УЧАСТИЕ НАСЕЛЕНИЯ В ОСУЩЕСТВЛЕНИИ МЕСТНОГО</w:t>
      </w:r>
    </w:p>
    <w:p w:rsidR="009D6A24" w:rsidRDefault="006405DD">
      <w:pPr>
        <w:pStyle w:val="ConsPlusTitle0"/>
        <w:jc w:val="center"/>
      </w:pPr>
      <w:r>
        <w:t>САМОУПРАВЛЕНИЯ</w:t>
      </w:r>
    </w:p>
    <w:p w:rsidR="009D6A24" w:rsidRDefault="006405DD">
      <w:pPr>
        <w:pStyle w:val="ConsPlusNormal0"/>
        <w:jc w:val="center"/>
      </w:pPr>
      <w:r>
        <w:t xml:space="preserve">(в ред. </w:t>
      </w:r>
      <w:hyperlink r:id="rId16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</w:t>
      </w:r>
    </w:p>
    <w:p w:rsidR="009D6A24" w:rsidRDefault="006405DD">
      <w:pPr>
        <w:pStyle w:val="ConsPlusNormal0"/>
        <w:jc w:val="center"/>
      </w:pPr>
      <w:r>
        <w:t>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15.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16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К формам непосредственного осущес</w:t>
      </w:r>
      <w:r>
        <w:t>твления населением местного самоуправления относятся: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местный референдум;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муниципальные выборы;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сход граждан.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К формам участия населения в осуществлении местного самоуправления относятся: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опрос;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публичные слушания, общественные обсуждения</w:t>
      </w:r>
      <w:r>
        <w:t>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собрание граждан;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инициативные проекты;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территориальное общественное самоуправление.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Наряду с предусмотренными Федеральным </w:t>
      </w:r>
      <w:hyperlink r:id="rId16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 форм</w:t>
      </w:r>
      <w:r>
        <w:t xml:space="preserve">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</w:t>
      </w:r>
      <w:hyperlink r:id="rId16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</w:t>
        </w:r>
        <w:r>
          <w:rPr>
            <w:color w:val="0000FF"/>
          </w:rPr>
          <w:t>ции</w:t>
        </w:r>
      </w:hyperlink>
      <w:r>
        <w:t xml:space="preserve"> Российской Федерации, Федеральному </w:t>
      </w:r>
      <w:hyperlink r:id="rId16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закону</w:t>
        </w:r>
      </w:hyperlink>
      <w:r>
        <w:t xml:space="preserve"> "Об общих принципах организации местного самоуправления в единой системе публичной власти", другим федеральным законам, законам Кемеровской области - Кузбасса.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16. Местный референдум</w:t>
      </w:r>
    </w:p>
    <w:p w:rsidR="009D6A24" w:rsidRDefault="006405DD">
      <w:pPr>
        <w:pStyle w:val="ConsPlusNormal0"/>
        <w:jc w:val="both"/>
      </w:pPr>
      <w:r>
        <w:t xml:space="preserve">(в </w:t>
      </w:r>
      <w:r>
        <w:t xml:space="preserve">ред. </w:t>
      </w:r>
      <w:hyperlink r:id="rId17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1. Местный референдум проводится в целях решения </w:t>
      </w:r>
      <w:r>
        <w:t>непосредственно населением вопросов непосредственного обеспечения жизнедеятельности населения.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17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</w:t>
      </w:r>
      <w:r>
        <w:t>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 местном референдуме имеют право участвовать граждане, проживающие на территории города и обладающие правом на участие в референдуме в соответствии с действующим законодательством. Гражд</w:t>
      </w:r>
      <w:r>
        <w:t>ане участвуют в местном референдуме на основе всеобщего равного и прямого волеизъявления при тайном голосовании.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7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</w:t>
      </w:r>
      <w:r>
        <w:t>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Решение о назначении местного референдума принимается городским Советом: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7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по инициативе, выдвинутой гражданами, имеющими право на участие в местном референдуме;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7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по инициативе, выдвинутой избирательными объединениями</w:t>
      </w:r>
      <w:r>
        <w:t xml:space="preserve">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</w:t>
      </w:r>
      <w:hyperlink r:id="rId175" w:tooltip="Федеральный закон от 12.06.2002 N 67-ФЗ (ред. от 26.07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>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по инициативе городского Совета и Главы города, выдвинутой ими совместно.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176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</w:t>
      </w:r>
      <w:r>
        <w:t>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Условием назначения местного референдума по инициативе граждан, избирательных объединений, иных общественных объединений является сбор подписей в поддержку указанной инициативы, количество которых устанав</w:t>
      </w:r>
      <w:r>
        <w:t xml:space="preserve">ливается </w:t>
      </w:r>
      <w:hyperlink r:id="rId177" w:tooltip="Закон Кемеровской области от 17.02.2004 N 8-ОЗ (ред. от 29.05.2026) &quot;О местном референдуме&quot; (принят Советом народных депутатов Кемеровской области 28.01.200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Кузбасса. Указанная инициатива оформляется в порядке, установленном Федеральным </w:t>
      </w:r>
      <w:hyperlink r:id="rId178" w:tooltip="Федеральный закон от 12.06.2002 N 67-ФЗ (ред. от 26.07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и принимаемым в соответствии с</w:t>
      </w:r>
      <w:r>
        <w:t xml:space="preserve"> ним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29.01.2021 </w:t>
      </w:r>
      <w:hyperlink r:id="rId179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, от</w:t>
      </w:r>
      <w:r>
        <w:t xml:space="preserve"> 26.01.2024 </w:t>
      </w:r>
      <w:hyperlink r:id="rId18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Инициатива проведения местного референдума, выдвинутая совместно городским Советом и Главой города, оформляется пра</w:t>
      </w:r>
      <w:r>
        <w:t>вовыми актами городского Совета и Главы города.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81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jc w:val="both"/>
      </w:pPr>
      <w:r>
        <w:t xml:space="preserve">(часть 4 в ред. </w:t>
      </w:r>
      <w:hyperlink r:id="rId182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Городской Совет обязан н</w:t>
      </w:r>
      <w:r>
        <w:t>азначить местный референдум в течение тридцати дней со дня поступления в городской Совет документов, на основании которых назначается местный референдум.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8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случае если местный референдум не назначен городским Советом в установленные сроки, референдум назначается судом на основании обращения граждан, из</w:t>
      </w:r>
      <w:r>
        <w:t>бирательных объединений, Главы города, органов государственной власти Кемеровской области - Кузбасса или прокурора.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29.01.2021 </w:t>
      </w:r>
      <w:hyperlink r:id="rId184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18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18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jc w:val="both"/>
      </w:pPr>
      <w:r>
        <w:t xml:space="preserve">(часть 5 в ред. </w:t>
      </w:r>
      <w:hyperlink r:id="rId187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Порядок подготовки и проведения местного референдума устанавливается Федеральным </w:t>
      </w:r>
      <w:hyperlink r:id="rId188" w:tooltip="Федеральный конституционный закон от 28.06.2004 N 5-ФКЗ (ред. от 30.12.2021) &quot;О референдум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и принимаемым в соответствии с ним </w:t>
      </w:r>
      <w:hyperlink r:id="rId189" w:tooltip="Закон Кемеровской области от 17.02.2004 N 8-ОЗ (ред. от 29.05.2026) &quot;О местном референдуме&quot; (принят Советом народных депутатов Кемеровской области 28.01.200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90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</w:t>
      </w:r>
      <w:r>
        <w:t xml:space="preserve">епутатов от 24.11.2006 N 70, решений Кемеровского городского Совета народных депутатов от 29.01.2021 </w:t>
      </w:r>
      <w:hyperlink r:id="rId191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19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6.1. Местный референдум организует избирательная комиссия, на которую возложено исполнение полномочий по подготовке и проведению местного р</w:t>
      </w:r>
      <w:r>
        <w:t>еферендума.</w:t>
      </w:r>
    </w:p>
    <w:p w:rsidR="009D6A24" w:rsidRDefault="006405DD">
      <w:pPr>
        <w:pStyle w:val="ConsPlusNormal0"/>
        <w:jc w:val="both"/>
      </w:pPr>
      <w:r>
        <w:t xml:space="preserve">(часть 6.1 введена </w:t>
      </w:r>
      <w:hyperlink r:id="rId19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7. Принятое на местном </w:t>
      </w:r>
      <w:r>
        <w:t>референдуме решение и результаты голосования подлежат официальному опубликованию (обнародованию).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9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</w:t>
      </w:r>
      <w:r>
        <w:t>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Принятое на местном референдуме решение подлежит обязательному исполнению на территории города и не нуждается в утверждении какими-либо органами публичной власти, их должностными лицами.</w:t>
      </w:r>
    </w:p>
    <w:p w:rsidR="009D6A24" w:rsidRDefault="006405DD">
      <w:pPr>
        <w:pStyle w:val="ConsPlusNormal0"/>
        <w:jc w:val="both"/>
      </w:pPr>
      <w:r>
        <w:t>(часть 8 в ред.</w:t>
      </w:r>
      <w:r>
        <w:t xml:space="preserve"> </w:t>
      </w:r>
      <w:hyperlink r:id="rId19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 Органы местного самоуправления обеспечива</w:t>
      </w:r>
      <w:r>
        <w:t>ют исполнение принятого на местном референдуме решения в соответствии с их полномочиями, определенными настоящим Уставом.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9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</w:t>
        </w:r>
        <w:r>
          <w:rPr>
            <w:color w:val="0000FF"/>
          </w:rPr>
          <w:t>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Если для реализации решения, принятого на местном референдуме, дополнительно требуется принятие (издание) муниципального правового акта, орган местного самоуправления, в компетенцию</w:t>
      </w:r>
      <w:r>
        <w:t xml:space="preserve"> которого входит принятие (издание) указанного акта, в течение пятнадцати дней со дня вступления в силу решения, принятого на референдуме, определяет срок подготовки и (или) принятия соответствующего муниципального правового акта. Указанный срок не может п</w:t>
      </w:r>
      <w:r>
        <w:t>ревышать три месяца.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97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17. Муниципальные выборы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19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Муниципальн</w:t>
      </w:r>
      <w:r>
        <w:t>ые выборы проводятся в целях избрания депутатов городского Совета на основе всеобщего равного и прямого избирательного права при тайном голосовании.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05.03.2019 </w:t>
      </w:r>
      <w:hyperlink r:id="rId199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N 206</w:t>
        </w:r>
      </w:hyperlink>
      <w:r>
        <w:t xml:space="preserve">, от 26.01.2024 </w:t>
      </w:r>
      <w:hyperlink r:id="rId20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1.1. Исключена. - </w:t>
      </w:r>
      <w:hyperlink r:id="rId201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05.03.2019 N 206.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1.2. Выборы депутатов городского Совета проводятся по смешанной мажоритарно-пропорциональной системе.</w:t>
      </w:r>
    </w:p>
    <w:p w:rsidR="009D6A24" w:rsidRDefault="006405DD">
      <w:pPr>
        <w:pStyle w:val="ConsPlusNormal0"/>
        <w:jc w:val="both"/>
      </w:pPr>
      <w:r>
        <w:t xml:space="preserve">(п. 1.2 введен </w:t>
      </w:r>
      <w:hyperlink r:id="rId202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</w:t>
      </w:r>
      <w:r>
        <w:t>го Совета народных депутатов от 25.11.2011 N 81)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Муниципальные выборы назначаются городским Советом в сроки, предусмотренные Федеральным </w:t>
      </w:r>
      <w:hyperlink r:id="rId203" w:tooltip="Федеральный закон от 12.06.2002 N 67-ФЗ (ред. от 26.07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. В случаях, установленных Федеральным </w:t>
      </w:r>
      <w:hyperlink r:id="rId204" w:tooltip="Федеральный закон от 12.06.2002 N 67-ФЗ (ред. от 26.07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>, муниципальные выборы назначаются избирательной комиссией или судом.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05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Кемеровского городского Совета народных депутатов от 24.11.2006 N 70, </w:t>
      </w:r>
      <w:hyperlink r:id="rId20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</w:t>
      </w:r>
      <w:r>
        <w:t>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2.1. Днем голосования на выборах депутатов городского Совета является второе воскресенье сентября года, в котором истекают сроки их полномочий, а если сроки полномочий истекают в год проведения выборов депутатов Государственной Думы Федер</w:t>
      </w:r>
      <w:r>
        <w:t xml:space="preserve">ального Собрания Российской Федерации очередного созыва, - день голосования на указанных выборах, за исключением случаев, предусмотренных Федеральным </w:t>
      </w:r>
      <w:hyperlink r:id="rId207" w:tooltip="Федеральный закон от 12.06.2002 N 67-ФЗ (ред. от 26.07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12.06.2002 N 67-ФЗ "Об основных гарантиях избирательных прав и пр</w:t>
      </w:r>
      <w:r>
        <w:t>ава на участие в референдуме граждан Российской Федерации".</w:t>
      </w:r>
    </w:p>
    <w:p w:rsidR="009D6A24" w:rsidRDefault="006405DD">
      <w:pPr>
        <w:pStyle w:val="ConsPlusNormal0"/>
        <w:jc w:val="both"/>
      </w:pPr>
      <w:r>
        <w:t xml:space="preserve">(п. 2.1 введен </w:t>
      </w:r>
      <w:hyperlink r:id="rId208" w:tooltip="Решение Кемеровского городского Совета народных депутатов от 28.06.2013 N 257 &quot;О внесении изменений в Устав города Кемерово&quot; (Зарегистрировано в Управлении Минюста РФ по Кемеровской области 29.07.2013 N RU423050002013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28.06.201</w:t>
      </w:r>
      <w:r>
        <w:t xml:space="preserve">3 N 257; в ред. </w:t>
      </w:r>
      <w:hyperlink r:id="rId209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05.03.2019 N 206)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Порядок назначения, подготовки, проведения, уст</w:t>
      </w:r>
      <w:r>
        <w:t xml:space="preserve">ановления итогов и определения результатов муниципальных выборов устанавливаются Федеральным </w:t>
      </w:r>
      <w:hyperlink r:id="rId210" w:tooltip="Федеральный закон от 12.06.2002 N 67-ФЗ (ред. от 26.07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и принимаемым в соответствии с ним </w:t>
      </w:r>
      <w:hyperlink r:id="rId211" w:tooltip="Закон Кемеровской области от 30.05.2011 N 54-ОЗ (ред. от 29.05.2026) &quot;О выборах в органы местного самоуправления в Кемеровской области - Кузбассе&quot; (принят Советом народных депутатов Кемеровской области 25.05.2011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12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</w:t>
      </w:r>
      <w:r>
        <w:t xml:space="preserve">24.11.2006 N 70, решений Кемеровского городского Совета народных депутатов от 29.01.2021 </w:t>
      </w:r>
      <w:hyperlink r:id="rId213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21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3.1. Муниципальные выборы организует избирательная комиссия, на которую возложено исполнение полномочий по подготовке и проведению муниципальных выборо</w:t>
      </w:r>
      <w:r>
        <w:t>в.</w:t>
      </w:r>
    </w:p>
    <w:p w:rsidR="009D6A24" w:rsidRDefault="006405DD">
      <w:pPr>
        <w:pStyle w:val="ConsPlusNormal0"/>
        <w:jc w:val="both"/>
      </w:pPr>
      <w:r>
        <w:t xml:space="preserve">(часть 3.1 введена </w:t>
      </w:r>
      <w:hyperlink r:id="rId21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Итоги муниципальных выборов подлежат официальному опубликованию (обнародованию).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1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</w:t>
      </w:r>
      <w:r>
        <w:t>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18. Сход граждан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21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</w:t>
      </w:r>
      <w:r>
        <w:t>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1. В случаях, предусмотренных Федеральным </w:t>
      </w:r>
      <w:hyperlink r:id="rId21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власти", сход граждан может проводиться: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в населенном пункте, входящем в сост</w:t>
      </w:r>
      <w:r>
        <w:t>ав территории муниципального образования, по вопросу введения и использования средств самообложения граждан на территории данного населенного пункта;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в соответствии с законом Кемеровской области - Кузбасса на части территории населенного пункта, входящего в состав территории муниципального образования, по вопросу введения и использования средств самообложения граждан на данной части территории населе</w:t>
      </w:r>
      <w:r>
        <w:t>нного пункта;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на территории муниципального образования или на части его территории по вопросу выявления мнения граждан о поддержке инициативного проекта.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Границы части территории населенного пункта, на которой проводится сход граждан по вопросу введе</w:t>
      </w:r>
      <w:r>
        <w:t>ния и использования средств самообложения граждан, определяются нормативным правовым актом городского Совета, с учетом следующих критериев: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территориально-пространственная целостность части территории населенного пункта (квартал, микрорайон, район, подъ</w:t>
      </w:r>
      <w:r>
        <w:t>езд многоквартирного дома, несколько подъездов многоквартирного дома, один или несколько многоквартирных домов и (или) объектов индивидуального жилищного строительства, улица, территории осуществления территориального общественного самоуправления, иные тер</w:t>
      </w:r>
      <w:r>
        <w:t>ритории проживания граждан);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проживание на части территории населенного пункта не менее 10 граждан, обладающих избирательным правом;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наличие общей цели использования средств самообложения граждан для решения конкретных вопросов непосредственного обес</w:t>
      </w:r>
      <w:r>
        <w:t>печения жизнедеятельности населения.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Сход граждан может созываться Главой города либо городским Советом, в том числе по инициативе группы жителей соответствующей части территории населенного пункта численностью не менее 10 человек.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Выдвижение группой жи</w:t>
      </w:r>
      <w:r>
        <w:t>телей инициативы проведения схода граждан осуществляется путем сбора подписей.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Проведение схода граждан, в том числе принятие мер, обеспечивающих участие жителей города в сходе граждан, обеспечивается Главой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Информация о времени и месте прове</w:t>
      </w:r>
      <w:r>
        <w:t xml:space="preserve">дения схода граждан, проект муниципального правового акта и материалы по вопросам, выносимым на решение схода граждан, размещаются на официальном сайте городского Совета (электронный адрес в информационно-телекоммуникационной сети "Интернет" - </w:t>
      </w:r>
      <w:hyperlink r:id="rId219">
        <w:r>
          <w:rPr>
            <w:color w:val="0000FF"/>
          </w:rPr>
          <w:t>kemgorsovet.ru</w:t>
        </w:r>
      </w:hyperlink>
      <w:r>
        <w:t xml:space="preserve">), в случае созыва схода городским Советом, или на официальном сайте администрации города (электронный адрес в информационно-телекоммуникационной сети "Интернет" - </w:t>
      </w:r>
      <w:hyperlink r:id="rId220">
        <w:r>
          <w:rPr>
            <w:color w:val="0000FF"/>
          </w:rPr>
          <w:t>kemerovo.r</w:t>
        </w:r>
        <w:r>
          <w:rPr>
            <w:color w:val="0000FF"/>
          </w:rPr>
          <w:t>u</w:t>
        </w:r>
      </w:hyperlink>
      <w:r>
        <w:t>), в случае созыва схода Главой города, не позднее чем за 10 дней до проведения схода граждан.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Сход 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Решение с</w:t>
      </w:r>
      <w:r>
        <w:t>хода граждан считается принятым, если за него проголосовало более половины участников схода граждан.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Органы местного самоуправления и должностные лица местного самоуправления обеспечивают исполнение решений, принятых на сходе граждан, в соответствии с р</w:t>
      </w:r>
      <w:r>
        <w:t>азграничением полномочий между ними, определенным настоящим Уставом.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 Решения, принятые на сходе граждан, подлежат официальному опубликованию.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 xml:space="preserve">Статьи 19 - 20. Исключены. - </w:t>
      </w:r>
      <w:hyperlink r:id="rId22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21. Публичные слушания, общественные обсуждения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222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Публичные слушания могут проводиться на всей территории города для обсуждения с участием жителей проек</w:t>
      </w:r>
      <w:r>
        <w:t>тов муниципальных правовых актов по вопросам непосредственного обеспечения жизнедеятельности населения.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На публичные слушания должны выноситься: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проект Устава города, а также проект муниципального нормативного правового акта о внесении изменений и до</w:t>
      </w:r>
      <w:r>
        <w:t xml:space="preserve">полнений в Устав города, кроме случаев, когда в Устав города вносятся изменения в форме точного воспроизведения положений </w:t>
      </w:r>
      <w:hyperlink r:id="rId2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</w:t>
      </w:r>
      <w:hyperlink r:id="rId224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Устава</w:t>
        </w:r>
      </w:hyperlink>
      <w:r>
        <w:t xml:space="preserve"> и законов Кемеровской области - Кузбасса в целях приведения Устава города в соответствие с этими нормативными правовыми актами;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проект местного бюджета и отчет о его исполнении;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вопросы о преобразовании муниципального образования.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В публичных слушаниях имеют право участвовать жители города, достигшие восемнадцатилетнего возраста.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Публичные слушания проводятся по инициативе городского Совета, Главы города, жителей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Публичные слушания, проводимые по инициативе городского </w:t>
      </w:r>
      <w:r>
        <w:t>Совета или жителей города, назначаются городским Советом, а по инициативе Главы города - Главой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Инициатива жителей оформляется в виде коллективного обращения, направляемого в городской Совет. Решение о назначении публичных слушаний должно быть прин</w:t>
      </w:r>
      <w:r>
        <w:t>ято в течение 10 дней с момента поступления такой инициативы.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5. Порядок назначения и проведения публичных слушаний определяется решением городского Совета в соответствии с законом Кемеровской области - Кузбасса и должен предусматривать оповещение жителей </w:t>
      </w:r>
      <w:r>
        <w:t>города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городского Совета (электронный адрес в информационно-телекоммуник</w:t>
      </w:r>
      <w:r>
        <w:t xml:space="preserve">ационной сети "Интернет" - </w:t>
      </w:r>
      <w:hyperlink r:id="rId225">
        <w:r>
          <w:rPr>
            <w:color w:val="0000FF"/>
          </w:rPr>
          <w:t>kemgorsovet.ru</w:t>
        </w:r>
      </w:hyperlink>
      <w:r>
        <w:t>), в случае назначения публичных слушаний городским Советом, или на официальном сайте администрации города (электронный адрес в информационно-телекоммуникационной сети "Инте</w:t>
      </w:r>
      <w:r>
        <w:t xml:space="preserve">рнет" - </w:t>
      </w:r>
      <w:hyperlink r:id="rId226">
        <w:r>
          <w:rPr>
            <w:color w:val="0000FF"/>
          </w:rPr>
          <w:t>kemerovo.ru</w:t>
        </w:r>
      </w:hyperlink>
      <w:r>
        <w:t>), в случае назначения публичных слушаний Главой города, не менее чем за 10 дней до их проведения, возможность представления жителями своих замечаний и предложений по вынесенному на обсуждение проект</w:t>
      </w:r>
      <w:r>
        <w:t>у муниципального правового акта, в том числе посредством официального сайта, другие меры, обеспечивающие участие в публичных слушаниях жителей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По проектам генеральных планов, проектам правил землепользования и застройки, проектам планировки терр</w:t>
      </w:r>
      <w:r>
        <w:t>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</w:t>
      </w:r>
      <w:r>
        <w:t>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</w:t>
      </w:r>
      <w:r>
        <w:t>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</w:t>
      </w:r>
      <w:r>
        <w:t>и с законодательством о градостроительной деятельности.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22. Собрание граждан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22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</w:t>
      </w:r>
      <w:r>
        <w:t>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Собрания граждан могут проводиться: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для обсуждения вопросов непосредственного обеспечения жизнедеятельности населения;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2) для информирования населения о деятельности органов местного самоуправления и </w:t>
      </w:r>
      <w:r>
        <w:t>должностных лиц местного самоуправления;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на территории города или на части его территории по вопросу выявления мнения граждан о поддержке инициативного проекта;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в целях осуществления территориального общественного самоуправления на части территории г</w:t>
      </w:r>
      <w:r>
        <w:t>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Собрание граждан проводится по инициативе населения, городского Совета, Главы города, а также в случаях, предусмотренных уставом территориального общественного самоуправления.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Порядок назначения и проведения собрания граждан, а также полномочи</w:t>
      </w:r>
      <w:r>
        <w:t xml:space="preserve">я собрания граждан определяются Федеральным </w:t>
      </w:r>
      <w:hyperlink r:id="rId22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власти", решениями городского Совета, уставом территориального общественного самоуправления.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Порядок назн</w:t>
      </w:r>
      <w:r>
        <w:t>ачения и проведения собраний граждан, предусмотренных пунктами 1 - 3 части 1 настоящей статьи, определяется решением городского Совета. Порядок назначения и проведения собрания граждан в целях осуществления территориального общественного самоуправления опр</w:t>
      </w:r>
      <w:r>
        <w:t>еделяется уставом территориального общественного самоуправления.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В собрании граждан, проводимом на территории города или на части его территории по вопросу выявления мнения граждан о поддержке инициативного проекта, вправе принимать участие жители соотв</w:t>
      </w:r>
      <w:r>
        <w:t>етствующей территории, достигшие восемнадцатилетнего возраста.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23. Опрос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229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</w:t>
      </w:r>
      <w:r>
        <w:t>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Для выявления мнения жителей города на всей территории города или на части его территории может проводиться опрос граждан.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 опросе граждан имеют право участвовать жители города, обладающие избирательным правом. В опросе граждан по вопросу выявления мнения граждан о поддержке инициативного проекта вправе участвовать жители города или его части, в которых предлагается реализ</w:t>
      </w:r>
      <w:r>
        <w:t>овать инициативный проект, достигшие восемнадцатилетнего возраста.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Опрос граждан проводится по инициативе: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городского Совета, Главы города - при принятии решений органами местного самоуправления и должностными лицами местного самоуправления в части о</w:t>
      </w:r>
      <w:r>
        <w:t>существления полномочий по решению вопросов непосредственного обеспечения жизнедеятельности населения;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органов государственной власти Кемеровской области - Кузбасса - при принятии решений в части осуществления полномочий по решению вопросов установления</w:t>
      </w:r>
      <w:r>
        <w:t xml:space="preserve"> общих принципов организации местного самоуправления;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жителей города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4. Решение о назначении опроса граждан </w:t>
      </w:r>
      <w:r>
        <w:t>принимается городским Советом в течение трех месяцев с момента поступления такой инициативы.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Порядок назначения и проведения опроса граждан определяется нормативными правовыми актами городского Совета в соответствии с законом Кемеровской области - Кузба</w:t>
      </w:r>
      <w:r>
        <w:t>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Жители города участвуют в опросе граждан непосредственно. Каждый житель города, участвующий в опросе граждан, имеет один голос.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Участие в опросе граждан является свободным и добровольным.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Для проведения опроса городским Советом формируется ко</w:t>
      </w:r>
      <w:r>
        <w:t>миссия по подготовке и проведению опроса граждан. Порядок, сроки формирования, численность, порядок деятельности комиссии устанавливаются нормативными правовыми актами городского Совета в соответствии с законом Кемеровской области - Кузбасса.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24. Обращения граждан в органы местного самоуправления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3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</w:t>
      </w:r>
      <w:r>
        <w:t>01.2024 N 246)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231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30.11.2007 N 188)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1. Граждане имеют право на </w:t>
      </w:r>
      <w:r>
        <w:t>индивидуальные и коллективные обращения в органы местного самоуправления.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3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</w:t>
      </w:r>
      <w:r>
        <w:t>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Обращения граждан подлежат рассмотрению в порядке и сроки, установленные Федеральным </w:t>
      </w:r>
      <w:hyperlink r:id="rId233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25. Территориальное общественное самоуправление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234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Под территориальным общественным самоуправлением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непосредственного обесп</w:t>
      </w:r>
      <w:r>
        <w:t>ечения жизнедеятельности населения.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Территориальное общественное самоуправление может осуществляться в пределах следующих территорий проживания граждан: многоквартирный жилой дом; группа жилых домов; жилой микрорайон; улица в районе индивидуальной жилой</w:t>
      </w:r>
      <w:r>
        <w:t xml:space="preserve"> застройки;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Территориальное общественное самоуправление считается учрежденным с момента регист</w:t>
      </w:r>
      <w:r>
        <w:t>рации устава территориального общественного самоуправления администрацией города в порядке, установленном нормативными правовыми актами городского Совета. Территориальное общественное самоуправление в соответствии с его уставом может являться юридическим л</w:t>
      </w:r>
      <w:r>
        <w:t>ицом и подлежит государственной регистрации в организационно-правовой форме некоммерческой организации.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</w:t>
      </w:r>
      <w:r>
        <w:t>посредством создания органов территориального общественного самоуправления.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случаях, предусмотренных решени</w:t>
      </w:r>
      <w:r>
        <w:t>ями городского Совета,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</w:t>
      </w:r>
      <w:r>
        <w:t>легатов определяется решением городского Совета, уставом территориального общественного самоуправления.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Органы территориального общественного самоуправления: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действуют в интересах населения, проживающего на соответствующей территории;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могут осущес</w:t>
      </w:r>
      <w:r>
        <w:t>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</w:t>
      </w:r>
      <w:r>
        <w:t xml:space="preserve">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обеспечивают исполнение иных принятых на собраниях, конференциях граждан решений по вопроса</w:t>
      </w:r>
      <w:r>
        <w:t>м непосредственного обеспечения жизнедеятельности населения соответствующей территории;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</w:t>
      </w:r>
      <w:r>
        <w:t>ного самоуправления, к компетенции которых отнесено принятие указанных актов;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могут выдвигать инициативный проект в качестве инициаторов проекта.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Порядок организации и осуществления территориального общественного самоуправления, условия и порядок выд</w:t>
      </w:r>
      <w:r>
        <w:t>еления необходимых средств из местного бюджета определяются нормативными правовыми актами городского Совета.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26. Инициативные проекты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23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В целях реализации мероприятий, имеющих приоритетное значение для жителей муниципального образования или его части, по решению вопросов непосредст</w:t>
      </w:r>
      <w:r>
        <w:t>венного обеспечения жизнедеятельности населения или иных вопросов, право решения которых предоставлено органам местного самоуправления, в администрацию города, в том числе через территориальные органы администрации города, может быть внесен инициативный пр</w:t>
      </w:r>
      <w:r>
        <w:t>оект. Порядок определения части территории муниципального образования, на которой могут реализовываться инициативные проекты, устанавливается решением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С инициативой о внесении инициативного проекта вправе выступить инициативная группа</w:t>
      </w:r>
      <w:r>
        <w:t xml:space="preserve"> численностью не менее 10 граждан, достигших восемнадцатилетнего возраста и проживающих на территории города, органы территориального общественного самоуправления (далее - инициаторы проекта). Минимальная численность инициативной группы может быть уменьшен</w:t>
      </w:r>
      <w:r>
        <w:t>а решением городского Совета. Право выступить инициатором проекта в соответствии с решением городского Совета может быть предоставлено также иным лицам, осуществляющим деятельность на территории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Порядок выдвижения, внесения, обсуждения, рассмотр</w:t>
      </w:r>
      <w:r>
        <w:t>ения инициативных проектов, а также проведения их конкурсного отбора устанавливается решением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Также решением городского Совета определяется порядок организации и проведения схода граждан по вопросу выявления мнения граждан о поддержке ин</w:t>
      </w:r>
      <w:r>
        <w:t>ициативного проекта.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В отношении инициативных проектов, выдвигаемых для получения финансовой поддержки за счет межбюджетных трансфертов из бюджета Кемеровской области - Кузбасса, требования к составу сведений, которые должны содержать инициативные проек</w:t>
      </w:r>
      <w:r>
        <w:t xml:space="preserve">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Кемеровской </w:t>
      </w:r>
      <w:r>
        <w:t>области - Кузбасса.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 xml:space="preserve">Статья 26.1. Исключена. - </w:t>
      </w:r>
      <w:hyperlink r:id="rId23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 xml:space="preserve">Глава </w:t>
      </w:r>
      <w:hyperlink r:id="rId237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3</w:t>
        </w:r>
      </w:hyperlink>
      <w:r>
        <w:t>. КЕМЕРОВСКИЙ ГОРОДСКОЙ СОВЕТ НАРОДНЫХ ДЕПУТАТОВ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27. Статус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Городской Совет является выборным ко</w:t>
      </w:r>
      <w:r>
        <w:t>ллегиальным представительным органом муниципального образования, обладающим правом представлять интересы населения и принимать от его имени решения, действующие на территории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Городской Совет состоит из тридцати шести депутатов, избираемых на осн</w:t>
      </w:r>
      <w:r>
        <w:t>ове всеобщего равного и прямого избирательного права при тайном голосовании сроком на пять лет. Количество депутатов городского Совета, избираемых по пропорциональной системе, - 18, количество депутатов городского Совета, избираемых по мажоритарной системе</w:t>
      </w:r>
      <w:r>
        <w:t xml:space="preserve"> относительного большинства, - 18.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238" w:tooltip="Решение Кемеровского городского Совета народных депутатов от 25.03.2016 N 469 &quot;О внесении изменений в Устав города Кемерово&quot; (Зарегистрировано в Управлении Минюста РФ по Кемеровской области 14.04.2016 N RU423050002016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25.03.2016 N 469)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Городской Сов</w:t>
      </w:r>
      <w:r>
        <w:t>ет может осуществлять свои полномочия в случае избрания не менее двух третей от установленной численности депутатов.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Городской Совет обладает правами юридического лица.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28. Полномочия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В исключительной компетенции городского</w:t>
      </w:r>
      <w:r>
        <w:t xml:space="preserve"> Совета находятся: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принятие Устава города и внесение в него изменений и дополнений;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утверждение городского бюджета и отчета о его исполнении;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установление, введение в действие и прекращение действия ранее введенных местных налогов и сборов в соотв</w:t>
      </w:r>
      <w:r>
        <w:t>етствии с законодательством Российской Федерации о налогах и сборах;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утверждение стратегии социально-экономического развития муниципального образования;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определение порядка управления и распоряжения имуществом, находящимся в муниципальной собственнос</w:t>
      </w:r>
      <w:r>
        <w:t>ти;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</w:t>
      </w:r>
      <w:r>
        <w:t>льными законами;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контроль за исполнением органами местного самоуправления и должностными лицами местного самоуправления полномоч</w:t>
      </w:r>
      <w:r>
        <w:t>ий по решению вопросов непосредственного обеспечения жизнедеятельности населения;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9) принятие решения об удалении Главы города в отставку в предусмотренных Федеральным </w:t>
      </w:r>
      <w:hyperlink r:id="rId23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</w:t>
      </w:r>
      <w:r>
        <w:t xml:space="preserve"> системе публичной власти" случаях;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10) утверждение правил благоустройства территории муниципального образования;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11) заслушивание ежегодных отчетов Главы города о результатах его деятельности, деятельности администрации города, в том числе о решении вопросов, поставленных городским Советом.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24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К полномочиям городского Совета относятся: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1) установление, в том числе по представлению Главы города, </w:t>
      </w:r>
      <w:r>
        <w:t>общеобязательных правил по вопросам местного значения;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41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</w:t>
      </w:r>
      <w:r>
        <w:t xml:space="preserve">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установление официальных символов города и порядка их официального использования;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определение статуса и порядка присвоения звания "Почетный гражданин города Кемерово";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определение порядка награждения Знаком "За заслуги перед городом Кемеро</w:t>
      </w:r>
      <w:r>
        <w:t>во";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принятие решений о назначении местного референдума, публичных слушаний, собраний, конференций граждан, опроса граждан, голосования по вопросам преобразования муниципального образования;</w:t>
      </w:r>
    </w:p>
    <w:p w:rsidR="009D6A24" w:rsidRDefault="006405DD">
      <w:pPr>
        <w:pStyle w:val="ConsPlusNormal0"/>
        <w:jc w:val="both"/>
      </w:pPr>
      <w:r>
        <w:t>(в ред. решений Кемеровского городского Совета народных депута</w:t>
      </w:r>
      <w:r>
        <w:t xml:space="preserve">тов от 24.12.2013 </w:t>
      </w:r>
      <w:hyperlink r:id="rId242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N 305</w:t>
        </w:r>
      </w:hyperlink>
      <w:r>
        <w:t xml:space="preserve">, от 26.01.2024 </w:t>
      </w:r>
      <w:hyperlink r:id="rId24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принятие решений о назначении выборов депутатов городского Совета, голосования по отзыву депутата городского Совета, Главы города;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44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05.03.2019 N 206)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7) утверждение порядка организации и осуществления территориального </w:t>
      </w:r>
      <w:r>
        <w:t>общественного самоуправления, регистрации уставов территориального общественного самоуправления;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утверждение порядка организации и проведения публичных слушаний;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9) утверждение порядка назначения и проведения опроса граждан, определение полномочий собра</w:t>
      </w:r>
      <w:r>
        <w:t>ния граждан, утверждение порядка назначения и проведения собрания граждан, конференции граждан (собрания делегатов), избрания делегатов;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10) утверждение порядка реализации правотворческой инициативы граждан;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11) принятие </w:t>
      </w:r>
      <w:hyperlink r:id="rId245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Регламента</w:t>
        </w:r>
      </w:hyperlink>
      <w:r>
        <w:t xml:space="preserve"> городского Совета, внесение в него изменений и дополнений;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12) избрание Председателя городского Совета и его заместителя;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46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25.11.2016 N 17)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13) установление и изменение структуры городского Совета, образование и упразднение его рабочих органов, утверждение положений о них, организация профессионального обра</w:t>
      </w:r>
      <w:r>
        <w:t>зования и дополнительного профессионального образования депутатов городского Совета;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47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</w:t>
      </w:r>
      <w:r>
        <w:t>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14) утверждение по представлению Главы города структуры администрации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15) принятие решений по представлению Главы города об учреждении структурного подразделения администрации города в качестве юридического лиц</w:t>
      </w:r>
      <w:r>
        <w:t>а, утверждение положения о нем;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16) осуществление депутатских проверок деятельности администрации города в соответствии с правовыми актами городского Совета;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17) установление размеров и условий оплаты труда должностных лиц местного самоуправления;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4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18) утратил силу. - </w:t>
      </w:r>
      <w:hyperlink r:id="rId249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28.11.2014 N 374;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19) исключен. - </w:t>
      </w:r>
      <w:hyperlink r:id="rId25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20) утратил силу. - </w:t>
      </w:r>
      <w:hyperlink r:id="rId251" w:tooltip="Решение Кемеровского городского Совета народных депутатов от 24.06.2022 N 108 &quot;О внесении изменений в Устав города Кемерово&quot; (Зарегистрировано в Управлении Минюста РФ по Кемеровской области - Кузбассу 13.07.2022 N RU423050002022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24.06.2022 N 108;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21) исключен. - </w:t>
      </w:r>
      <w:hyperlink r:id="rId252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27.11.2015 N 437;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22) определение порядка принятия решения об установлении платы за жилое помещение, а также установление ее размера в соответствии с действующим законодательством и правовыми актами гор</w:t>
      </w:r>
      <w:r>
        <w:t>одского Совета;</w:t>
      </w:r>
    </w:p>
    <w:p w:rsidR="009D6A24" w:rsidRDefault="006405DD">
      <w:pPr>
        <w:pStyle w:val="ConsPlusNormal0"/>
        <w:jc w:val="both"/>
      </w:pPr>
      <w:r>
        <w:t xml:space="preserve">(п. 22 в ред. </w:t>
      </w:r>
      <w:hyperlink r:id="rId253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23) утратил си</w:t>
      </w:r>
      <w:r>
        <w:t xml:space="preserve">лу. - </w:t>
      </w:r>
      <w:hyperlink r:id="rId254" w:tooltip="Решение Кемеровского городского Совета народных депутатов от 27.03.2020 N 315 &quot;О внесении изменений в Устав города Кемерово&quot; (Зарегистрировано в Управлении Минюста РФ по Кемеровской области - Кузбассу 21.04.2020 N RU423050002020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27.03.2020 N 315;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24) утратил силу. - </w:t>
      </w:r>
      <w:hyperlink r:id="rId255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24.09.2010 N 384;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25) утверждение программы комплексного развития систем коммунальной инфраструктуры, программы комплексно</w:t>
      </w:r>
      <w:r>
        <w:t>го развития транспортной инфраструктуры города, программы комплексного развития социальной инфраструктуры города, требования к которым устанавливаются Правительством Российской Федерации;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56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27.11.2015 N 437)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26) - 27) утратили силу. - </w:t>
      </w:r>
      <w:hyperlink r:id="rId257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29.01.2021 N 392;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28) утверждение порядка назначения и освобождения от должности руководителей муниципальных предприятий и учреждений;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29) утверждение генерального плана гор</w:t>
      </w:r>
      <w:r>
        <w:t>ода, правил землепользования и застройки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30) исключен. - </w:t>
      </w:r>
      <w:hyperlink r:id="rId258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Постановление</w:t>
        </w:r>
      </w:hyperlink>
      <w:r>
        <w:t xml:space="preserve"> Кемеровского городского Совета народных депутатов</w:t>
      </w:r>
      <w:r>
        <w:t xml:space="preserve"> от 24.11.2006 N 70;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31) установление порядка приватизации муниципального имущества;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32) утратил силу. - </w:t>
      </w:r>
      <w:hyperlink r:id="rId259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</w:t>
      </w:r>
      <w:r>
        <w:t>родных депутатов от 24.12.2013 N 305;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33) принятие решений о выделении внутрирайонных территорий;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34) принятие решений о создании некоммерческих организаций в форме автономных некоммерческих организаций и фондов, а также об учреждении межмуниципальных хозя</w:t>
      </w:r>
      <w:r>
        <w:t>йственных обществ в форме закрытых акционерных обществ и обществ с ограниченной ответственностью;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35) - 36) - утратили силу. - </w:t>
      </w:r>
      <w:hyperlink r:id="rId260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27.11.2009 N 290;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37) утратил силу. - </w:t>
      </w:r>
      <w:hyperlink r:id="rId261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</w:t>
      </w:r>
      <w:r>
        <w:t>ых депутатов от 28.11.2014 N 374;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38) установление дополнительных мер социальной поддержки и социальной помощи для отдельных категорий граждан за счет средств городского бюджета;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62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70, </w:t>
      </w:r>
      <w:hyperlink r:id="rId263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</w:t>
        </w:r>
        <w:r>
          <w:rPr>
            <w:color w:val="0000FF"/>
          </w:rPr>
          <w:t>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39) исключен. - </w:t>
      </w:r>
      <w:hyperlink r:id="rId26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</w:t>
      </w:r>
      <w:r>
        <w:t>одных депутатов от 26.01.2024 N 246;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40) осуществление законодательной инициативы в Законодательном Собрании Кемеровской области - Кузбасса;</w:t>
      </w:r>
    </w:p>
    <w:p w:rsidR="009D6A24" w:rsidRDefault="006405DD">
      <w:pPr>
        <w:pStyle w:val="ConsPlusNormal0"/>
        <w:jc w:val="both"/>
      </w:pPr>
      <w:r>
        <w:t xml:space="preserve">(п. 40 в ред. </w:t>
      </w:r>
      <w:hyperlink r:id="rId265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41) формирование контрольно-счетной палаты, утверждение положения о ней.</w:t>
      </w:r>
    </w:p>
    <w:p w:rsidR="009D6A24" w:rsidRDefault="006405DD">
      <w:pPr>
        <w:pStyle w:val="ConsPlusNormal0"/>
        <w:jc w:val="both"/>
      </w:pPr>
      <w:r>
        <w:t xml:space="preserve">(п. 41 введен </w:t>
      </w:r>
      <w:hyperlink r:id="rId266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25.11.2011 N 81)</w:t>
      </w:r>
    </w:p>
    <w:p w:rsidR="009D6A24" w:rsidRDefault="006405DD">
      <w:pPr>
        <w:pStyle w:val="ConsPlusNormal0"/>
        <w:spacing w:before="240"/>
        <w:ind w:firstLine="540"/>
        <w:jc w:val="both"/>
      </w:pPr>
      <w:hyperlink r:id="rId267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2.1</w:t>
        </w:r>
      </w:hyperlink>
      <w:r>
        <w:t xml:space="preserve">. Городской Совет осуществляет иные полномочия в соответствии с федеральными законами, </w:t>
      </w:r>
      <w:hyperlink r:id="rId268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Уставом</w:t>
        </w:r>
      </w:hyperlink>
      <w:r>
        <w:t xml:space="preserve"> и законами Кемеровской области - Кузбасса, настоящим Уст</w:t>
      </w:r>
      <w:r>
        <w:t>авом.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28.11.2014 </w:t>
      </w:r>
      <w:hyperlink r:id="rId269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N 374</w:t>
        </w:r>
      </w:hyperlink>
      <w:r>
        <w:t xml:space="preserve">, от 29.01.2021 </w:t>
      </w:r>
      <w:hyperlink r:id="rId270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29. Правовые акты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Городской Совет по вопросам, отнесенным к его компетенции федеральными законами, законами Кемеровской области - Кузбас</w:t>
      </w:r>
      <w:r>
        <w:t>са, настоящим Уставом, принимает решения - правовые акты нормативного и ненормативного характера.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71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</w:t>
      </w:r>
      <w:r>
        <w:t xml:space="preserve">дского Совета народных депутатов от 30.11.2007 N 188, </w:t>
      </w:r>
      <w:hyperlink r:id="rId272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</w:t>
      </w:r>
      <w:r>
        <w:t>. Городской Совет вправе принимать акты декларативного характера, выражающие отношение городского Совета к той или иной проблеме (резолюции, заявления, обращения).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 xml:space="preserve">Статья 30. Порядок принятия, официального обнародования и вступления в силу правовых актов </w:t>
      </w:r>
      <w:r>
        <w:t>городского Совета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7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1. Правовые акты городского </w:t>
      </w:r>
      <w:r>
        <w:t>Совета принимаются исключительно на его заседаниях. Правовые акты городского Совета принимаются большинством голосов от установленной численности депутатов городского Совета, если иное не установлено федеральным законом.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74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30.11.2007 N 188)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Утратила силу. - </w:t>
      </w:r>
      <w:hyperlink r:id="rId275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Постановление</w:t>
        </w:r>
      </w:hyperlink>
      <w:r>
        <w:t xml:space="preserve"> Кемеровского городского Совета народных депутатов от 30.11.2007 N 188.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Проекты правовых актов городского Совета могут вноситься депутатами городского Совета, комитетами и постоянн</w:t>
      </w:r>
      <w:r>
        <w:t>ыми комиссиями городского Совета, Главой города, председателем контрольно-счетной палаты, прокурором, органами территориального общественного самоуправления, инициативными группами граждан.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</w:t>
      </w:r>
      <w:r>
        <w:t xml:space="preserve">от 25.11.2016 </w:t>
      </w:r>
      <w:hyperlink r:id="rId276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N 17</w:t>
        </w:r>
      </w:hyperlink>
      <w:r>
        <w:t xml:space="preserve">, от 24.12.2021 </w:t>
      </w:r>
      <w:hyperlink r:id="rId277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N 59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Проекты нормативных правовых актов городского Совета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</w:t>
      </w:r>
      <w:r>
        <w:t>ене) налоговых льгот (льгот по сборам) и (или) оснований и порядка их применения, другие проекты нормативных правовых актов городского Совета, предусматривающие расходы, финансовое обеспечение которых осуществляется за счет средств местного бюджета, рассма</w:t>
      </w:r>
      <w:r>
        <w:t>триваются городским Советом по представлению Главы города либо при наличии его заключения. Данное заключение представляется в городской Совет в 30-дневный срок со дня поступления Главе города такого проекта.</w:t>
      </w:r>
    </w:p>
    <w:p w:rsidR="009D6A24" w:rsidRDefault="006405DD">
      <w:pPr>
        <w:pStyle w:val="ConsPlusNormal0"/>
        <w:jc w:val="both"/>
      </w:pPr>
      <w:r>
        <w:t xml:space="preserve">(часть 4 в ред. </w:t>
      </w:r>
      <w:hyperlink r:id="rId278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Порядок внесения проектов правовых актов гор</w:t>
      </w:r>
      <w:r>
        <w:t xml:space="preserve">одского Совета, перечень и форма прилагаемых к ним документов устанавливаются </w:t>
      </w:r>
      <w:hyperlink r:id="rId279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 xml:space="preserve">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5.1. Нормативные правовые акты городского Совета, затрагивающие вопросы осуществления предприни</w:t>
      </w:r>
      <w:r>
        <w:t>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в порядке, установленном нормативным правовым актом городског</w:t>
      </w:r>
      <w:r>
        <w:t>о Совета в соответствии с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28.11.2014 </w:t>
      </w:r>
      <w:hyperlink r:id="rId280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N 374</w:t>
        </w:r>
      </w:hyperlink>
      <w:r>
        <w:t xml:space="preserve">, от 29.01.2021 </w:t>
      </w:r>
      <w:hyperlink r:id="rId281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Проекты муниципальных нормативных правовых актов городского Совета, устанавливающие новые или изменяющие р</w:t>
      </w:r>
      <w:r>
        <w:t>анее предусмотренные муниципальными нормативными правовыми актами городского Совета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</w:t>
      </w:r>
      <w:r>
        <w:t>ющего воздействия, проводимой в порядке, установленном муниципальным нормативным правовым актом городского Совета в соответствии с законом Кемеровской области - Кузбасса, за исключением: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</w:t>
      </w:r>
      <w:r>
        <w:t xml:space="preserve">29.01.2021 </w:t>
      </w:r>
      <w:hyperlink r:id="rId282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24.12.2021 </w:t>
      </w:r>
      <w:hyperlink r:id="rId283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N 59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проектов нормативных правовых актов городского Совета, устанавливающих, изменяющих, приостанавливающих, отменяющих местные налоги и сборы;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проектов нормативных правовых актов городского Совета, регулирующих бюджетные правоотношения;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84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</w:t>
      </w:r>
      <w:r>
        <w:t>дных депутатов от 25.11.2016 N 17)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проектов нормативных правовых актов городского Совета,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9D6A24" w:rsidRDefault="006405DD">
      <w:pPr>
        <w:pStyle w:val="ConsPlusNormal0"/>
        <w:jc w:val="both"/>
      </w:pPr>
      <w:r>
        <w:t xml:space="preserve">(п. 3 введен </w:t>
      </w:r>
      <w:hyperlink r:id="rId285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Оценка регулирующего воздействия проектов нормативных правовых </w:t>
      </w:r>
      <w:r>
        <w:t>актов городского Совета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</w:t>
      </w:r>
      <w:r>
        <w:t>никновению необоснованных расходов субъектов предпринимательской и иной экономической деятельности и бюджета города.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86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решения</w:t>
        </w:r>
      </w:hyperlink>
      <w:r>
        <w:t xml:space="preserve"> Ке</w:t>
      </w:r>
      <w:r>
        <w:t>меровского городского Совета народных депутатов от 24.12.2021 N 59)</w:t>
      </w:r>
    </w:p>
    <w:p w:rsidR="009D6A24" w:rsidRDefault="006405DD">
      <w:pPr>
        <w:pStyle w:val="ConsPlusNormal0"/>
        <w:jc w:val="both"/>
      </w:pPr>
      <w:r>
        <w:t xml:space="preserve">(часть 5.1 введена </w:t>
      </w:r>
      <w:hyperlink r:id="rId287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</w:t>
      </w:r>
      <w:r>
        <w:t>от 24.12.2013 N 305)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Нормативный правовой акт, принятый городским Советом, направляется Главе города для подписания и обнародования в течение десяти дней.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88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28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</w:t>
        </w:r>
      </w:hyperlink>
      <w:r>
        <w:t xml:space="preserve"> Кемеровск</w:t>
      </w:r>
      <w:r>
        <w:t>ого городского Совета народных депутатов от 26.01.2024 N 246.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Глава города имеет право отклонить нормативный правовой акт, принятый городским Советом. В этом случае указанный нормативный правовой акт в течение десяти дней возвращается в городской Совет с мотивированным обоснованием его отклонения либо с предложениями</w:t>
      </w:r>
      <w:r>
        <w:t xml:space="preserve"> о внесении в него изменений и дополнений.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Если Глава города отклонит нормативный правовой акт, он вновь рассматривается городским Советом. Если при повторном рассмотрении указанный нормативный правовой акт будет одобрен в ранее принятой редакции не менее </w:t>
      </w:r>
      <w:r>
        <w:t>чем двумя третями от установленной численности депутатов городского Совета, он подлежит подписанию Главой города в течение семи дней и обнародованию.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29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26.01.2024 N 246.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Правовые акты, не носящие нормативного характера, подписываются Председателем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Нормативные правовые акты городского Сов</w:t>
      </w:r>
      <w:r>
        <w:t xml:space="preserve">ета о налогах и сборах вступают в силу в соответствии с Налоговым </w:t>
      </w:r>
      <w:hyperlink r:id="rId291" w:tooltip="&quot;Налоговый кодекс Российской Федерации (часть первая)&quot; от 31.07.1998 N 146-ФЗ (ред. от 04.08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92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9.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</w:t>
      </w:r>
      <w:r>
        <w:t>статус организаций, учредителем которых выступает муниципальное образование город Кемерово, вступают в силу после их официального обнародования.</w:t>
      </w:r>
    </w:p>
    <w:p w:rsidR="009D6A24" w:rsidRDefault="006405DD">
      <w:pPr>
        <w:pStyle w:val="ConsPlusNormal0"/>
        <w:jc w:val="both"/>
      </w:pPr>
      <w:r>
        <w:t xml:space="preserve">(часть 9 в ред. </w:t>
      </w:r>
      <w:hyperlink r:id="rId29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10. Иные правовые акты городского Совета вступают в силу с момента их подписания, если иное не предусмотрено самими правовыми актами.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11. Порядок прин</w:t>
      </w:r>
      <w:r>
        <w:t xml:space="preserve">ятия актов декларативного характера городского Совета определяется его </w:t>
      </w:r>
      <w:hyperlink r:id="rId294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>.</w:t>
      </w:r>
    </w:p>
    <w:p w:rsidR="009D6A24" w:rsidRDefault="006405DD">
      <w:pPr>
        <w:pStyle w:val="ConsPlusNormal0"/>
        <w:jc w:val="both"/>
      </w:pPr>
      <w:r>
        <w:t xml:space="preserve">(часть 11 в ред. </w:t>
      </w:r>
      <w:hyperlink r:id="rId29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12. Под обнародованием муниципального правового акта, понимается: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официальное опубликование муниципального правового акта;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размещение муниципального пра</w:t>
      </w:r>
      <w:r>
        <w:t>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размещение на официальном сайте муни</w:t>
      </w:r>
      <w:r>
        <w:t>ципального образования в информационно-телекоммуникационной сети "Интернет".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96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<w:r>
          <w:rPr>
            <w:color w:val="0000FF"/>
          </w:rPr>
          <w:t>решения</w:t>
        </w:r>
      </w:hyperlink>
      <w:r>
        <w:t xml:space="preserve"> Кемеровского городского Совета </w:t>
      </w:r>
      <w:r>
        <w:t>народных депутатов от 25.04.2025 N 336)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Официальным опубликованием муниципального правового акта считается первая публикация его полного текста в периодическом печатном издании газете "Кемерово" или первое размещение его полного текста в сетевом издании "Э</w:t>
      </w:r>
      <w:r>
        <w:t xml:space="preserve">лектронный бюллетень органов местного самоуправления города Кемерово" (доменное имя сайта в информационно-телекоммуникационной сети "Интернет" - </w:t>
      </w:r>
      <w:hyperlink r:id="rId297">
        <w:r>
          <w:rPr>
            <w:color w:val="0000FF"/>
          </w:rPr>
          <w:t>pravo-kemerovo.ru</w:t>
        </w:r>
      </w:hyperlink>
      <w:r>
        <w:t>, регистрация в качестве сетевого издания ЭЛ N</w:t>
      </w:r>
      <w:r>
        <w:t xml:space="preserve"> ФС 77-84600 от 16.01.2023).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298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25.04.2025 N 336)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качестве дополнительного источника официально</w:t>
      </w:r>
      <w:r>
        <w:t>го опубликования Устава города или муниципального нормативного правового акта о внесении изменений в Устав города, а также иных муниципальных нормативных правовых актов может использоваться портал Министерства юстиции Российской Федерации "Нормативные прав</w:t>
      </w:r>
      <w:r>
        <w:t>овые акты в Российской Федерации" (</w:t>
      </w:r>
      <w:hyperlink r:id="rId299">
        <w:r>
          <w:rPr>
            <w:color w:val="0000FF"/>
          </w:rPr>
          <w:t>pravo-minjust.ru</w:t>
        </w:r>
      </w:hyperlink>
      <w:r>
        <w:t xml:space="preserve">, </w:t>
      </w:r>
      <w:hyperlink r:id="rId300">
        <w:r>
          <w:rPr>
            <w:color w:val="0000FF"/>
          </w:rPr>
          <w:t>право-минюст.рф</w:t>
        </w:r>
      </w:hyperlink>
      <w:r>
        <w:t>, регистрация в качестве сетевого издания Эл N ФС 77-72471 от 05.03.2018).</w:t>
      </w:r>
    </w:p>
    <w:p w:rsidR="009D6A24" w:rsidRDefault="006405DD">
      <w:pPr>
        <w:pStyle w:val="ConsPlusNormal0"/>
        <w:jc w:val="both"/>
      </w:pPr>
      <w:r>
        <w:t xml:space="preserve">(часть 12 в ред. </w:t>
      </w:r>
      <w:hyperlink r:id="rId301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13. Тексты муниципальных нормативных правовых актов город</w:t>
      </w:r>
      <w:r>
        <w:t>ского Совета, включенные после их официального опубликования в интегрированный полнотекстовый банк правовой информации (эталонный банк данных правовой информации) на "Официальном интернет-портале правовой информации" (</w:t>
      </w:r>
      <w:hyperlink r:id="rId302">
        <w:r>
          <w:rPr>
            <w:color w:val="0000FF"/>
          </w:rPr>
          <w:t>pravo.gov.ru</w:t>
        </w:r>
      </w:hyperlink>
      <w:r>
        <w:t>), функционирование которого обеспечивает Федеральная служба охраны Российской Федерации, являются официальными.</w:t>
      </w:r>
    </w:p>
    <w:p w:rsidR="009D6A24" w:rsidRDefault="006405DD">
      <w:pPr>
        <w:pStyle w:val="ConsPlusNormal0"/>
        <w:jc w:val="both"/>
      </w:pPr>
      <w:r>
        <w:t xml:space="preserve">(часть 13 введена </w:t>
      </w:r>
      <w:hyperlink r:id="rId30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31. Организация деятельности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Организацию деятельности городского Совета осуществляет Председатель Кемеровского городского Сове</w:t>
      </w:r>
      <w:r>
        <w:t>та народных депутатов (далее - Председатель городского Совета) в соответствии с настоящим Уставом.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04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</w:t>
      </w:r>
      <w:r>
        <w:t>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Городской Совет самостоятельно определяет свою структуру. Порядок формирования и деятельности рабочих органов городского Совета определяется </w:t>
      </w:r>
      <w:hyperlink r:id="rId305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 xml:space="preserve"> городского Совета и положениями о них.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Депутаты городского Совета,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</w:t>
      </w:r>
      <w:r>
        <w:t xml:space="preserve">нения (во фракции), за исключением случая, предусмотренного </w:t>
      </w:r>
      <w:hyperlink r:id="rId306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3 статьи 18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власти". Порядок деятельности фракций</w:t>
      </w:r>
      <w:r>
        <w:t xml:space="preserve"> устанавливается Регламентом городского Совета и положениями о них.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30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</w:t>
      </w:r>
      <w:r>
        <w:t>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К работе городского Совета и его органов на договорной основе могут привлекаться эксперты и консультанты, которые вправе принимать участие в заседаниях комитетов, комиссий и иных рабочих органов городского Совета.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32. Заседания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Основной формой работы городского Совета являются его заседания.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Первое заседание городского Совета проводится не позднее пятнадцати дней с момента официального опубликования (обнародования) результатов выборо</w:t>
      </w:r>
      <w:r>
        <w:t>в при условии избрания не менее двух третей от установленной численности депутатов городского Совета. Первое заседание городского Совета созывает Глава города, последующие - Председатель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Заседание городского Совета считается правомочн</w:t>
      </w:r>
      <w:r>
        <w:t>ым, если на нем присутствует не менее двух третей от числа избранных депутатов.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308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</w:t>
      </w:r>
      <w:r>
        <w:t>путатов от 24.12.2013 N 305)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Заседания городского Совета созываются, как правило, не реже одного раза в месяц.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Внеочередные заседания городского Совета созываются по требованию Главы города, Председателя городского Совета или не менее одной трети деп</w:t>
      </w:r>
      <w:r>
        <w:t>утатов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5.1. В исключительных случаях председатель городского Совета вправе принять решение о немедленном созыве чрезвычайного заседания городского Совета.</w:t>
      </w:r>
    </w:p>
    <w:p w:rsidR="009D6A24" w:rsidRDefault="006405DD">
      <w:pPr>
        <w:pStyle w:val="ConsPlusNormal0"/>
        <w:jc w:val="both"/>
      </w:pPr>
      <w:r>
        <w:t xml:space="preserve">(часть 5.1 введена </w:t>
      </w:r>
      <w:hyperlink r:id="rId309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Заседания городского Совета носят открытый характер. В исключительных случаях в порядке, предусмотренном </w:t>
      </w:r>
      <w:hyperlink r:id="rId310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 xml:space="preserve"> городского Совета, могут проводиться закрытые заседания.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Председательствующим на заседаниях городского Совета является его Председатель.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Порядок проведения заседаний городского Совета уста</w:t>
      </w:r>
      <w:r>
        <w:t xml:space="preserve">навливается </w:t>
      </w:r>
      <w:hyperlink r:id="rId311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 xml:space="preserve">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 По решению председателя городского Совета в случаях, установленных Регламентом городского Совета, осуществляется дистанционное участие в заседаниях городского Совета посред</w:t>
      </w:r>
      <w:r>
        <w:t>ством использования средств видео-конференц-связи.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При дистанционном участии в заседаниях городского Совета обеспечивается возможность участия в заседании всех депутатов городского Совета, а также возможность всех лиц, участвующих в заседании, с разрешения</w:t>
      </w:r>
      <w:r>
        <w:t xml:space="preserve"> председательствующего выступать с использованием средств видео-конференц-связи.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Открытие заседания городского Совета, рассмотрение и утверждение повестки заседания, обсуждение проектов правовых актов и рассмотрение иных вопросов повестки, голосование депу</w:t>
      </w:r>
      <w:r>
        <w:t>татов, принятие решений, ведение протокола заседания осуществляются в соответствии с Регламентом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При дистанционном участии в заседаниях городского Совета решения принимаются открытым голосованием. Подсчет голосов осуществляется председат</w:t>
      </w:r>
      <w:r>
        <w:t>ельствующим.</w:t>
      </w:r>
    </w:p>
    <w:p w:rsidR="009D6A24" w:rsidRDefault="006405DD">
      <w:pPr>
        <w:pStyle w:val="ConsPlusNormal0"/>
        <w:jc w:val="both"/>
      </w:pPr>
      <w:r>
        <w:t xml:space="preserve">(часть 9 введена </w:t>
      </w:r>
      <w:hyperlink r:id="rId312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33. Пр</w:t>
      </w:r>
      <w:r>
        <w:t>едседатель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Председатель городского Совета избирается из числа депутатов тайным голосованием на срок полномочий городского Совета данного созыва и осуществляет свои полномочия на постоянной основе. Председатель городского Совета считае</w:t>
      </w:r>
      <w:r>
        <w:t>тся избранным, если за его избрание проголосовало более половины от установленной численности депутатов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Председатель городского Совета является должностным лицом местного самоуправления.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1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Председатель городского Совета осуществляет следующие функции: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представляет городской Со</w:t>
      </w:r>
      <w:r>
        <w:t>вет в отношениях с населением города, органами государственной власти и органами местного самоуправления, предприятиями, учреждениями, организациями и общественными объединениями;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организует работу по подготовке заседаний городского Совета, по проведени</w:t>
      </w:r>
      <w:r>
        <w:t>ю мероприятий, предусмотренных правовыми актами городского Совета;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организует деятельность комитетов, постоянных и временных комиссий, других рабочих органов городского Совета;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4) исключен. - </w:t>
      </w:r>
      <w:hyperlink r:id="rId314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представляет городской Совет в качестве юридического лица;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издает постановления и распоряжения по во</w:t>
      </w:r>
      <w:r>
        <w:t>просам организации деятельности городского Совета, подписывает решения городского Совета;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24.09.2010 </w:t>
      </w:r>
      <w:hyperlink r:id="rId315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N 384</w:t>
        </w:r>
      </w:hyperlink>
      <w:r>
        <w:t xml:space="preserve">, от 30.11.2012 </w:t>
      </w:r>
      <w:hyperlink r:id="rId316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N 193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председательствует на заседаниях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hyperlink r:id="rId317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3.1</w:t>
        </w:r>
      </w:hyperlink>
      <w:r>
        <w:t xml:space="preserve">. Председатель городского Совета исполняет иные полномочия в соответствии с настоящим Уставом, </w:t>
      </w:r>
      <w:hyperlink r:id="rId318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 xml:space="preserve"> городского Совета и ины</w:t>
      </w:r>
      <w:r>
        <w:t>ми правовыми актами городского Совета.</w:t>
      </w:r>
    </w:p>
    <w:p w:rsidR="009D6A24" w:rsidRDefault="006405DD">
      <w:pPr>
        <w:pStyle w:val="ConsPlusNormal0"/>
        <w:jc w:val="both"/>
      </w:pPr>
      <w:r>
        <w:t xml:space="preserve">(часть 3.1 в ред. </w:t>
      </w:r>
      <w:hyperlink r:id="rId319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Председатель городского Совета может быть освобожден от занимаемой должности в связи с неисполнением либо ненадлежащим исполнением им своих обязанностей решением городского Совета, принятым тайным голосованием, если за такое решение проголосовало не мен</w:t>
      </w:r>
      <w:r>
        <w:t>ее двух третей от установленной численности депутатов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Заместитель Председателя городского Совета избирается по предложению Председателя городского Совета из числа депутатов на срок, установленный для избрания Председателя городского С</w:t>
      </w:r>
      <w:r>
        <w:t>овета, и осуществляет свои полномочия на непостоянной основе.</w:t>
      </w:r>
    </w:p>
    <w:p w:rsidR="009D6A24" w:rsidRDefault="006405DD">
      <w:pPr>
        <w:pStyle w:val="ConsPlusNormal0"/>
        <w:jc w:val="both"/>
      </w:pPr>
      <w:r>
        <w:t xml:space="preserve">(часть 5 в ред. </w:t>
      </w:r>
      <w:hyperlink r:id="rId32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Заместитель Председателя городского Совета избирается и освобождается от занимаемой должности в порядке, установленном </w:t>
      </w:r>
      <w:hyperlink r:id="rId321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</w:t>
        </w:r>
        <w:r>
          <w:rPr>
            <w:color w:val="0000FF"/>
          </w:rPr>
          <w:t>м</w:t>
        </w:r>
      </w:hyperlink>
      <w:r>
        <w:t xml:space="preserve"> городского Совета.</w:t>
      </w:r>
    </w:p>
    <w:p w:rsidR="009D6A24" w:rsidRDefault="006405DD">
      <w:pPr>
        <w:pStyle w:val="ConsPlusNormal0"/>
        <w:jc w:val="both"/>
      </w:pPr>
      <w:r>
        <w:t xml:space="preserve">(часть 6 в ред. </w:t>
      </w:r>
      <w:hyperlink r:id="rId322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25.11.2016 N 17)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В случае временного отсутствия</w:t>
      </w:r>
      <w:r>
        <w:t xml:space="preserve"> Председателя городского Совета (в частности, в связи с болезнью, отпуском, командировкой или иными причинами) заместитель Председателя городского Совета исполняет полномочия Председателя городского Совета.</w:t>
      </w:r>
    </w:p>
    <w:p w:rsidR="009D6A24" w:rsidRDefault="006405DD">
      <w:pPr>
        <w:pStyle w:val="ConsPlusNormal0"/>
        <w:jc w:val="both"/>
      </w:pPr>
      <w:r>
        <w:t xml:space="preserve">(часть 7 в ред. </w:t>
      </w:r>
      <w:hyperlink r:id="rId32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34. Комитеты и комиссии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По отдельным направления</w:t>
      </w:r>
      <w:r>
        <w:t xml:space="preserve">м своей деятельности городской Совет вправе образовывать из числа депутатов в качестве постоянных рабочих органов комитеты городского Совета, осуществляющие свою деятельность в соответствии с настоящим Уставом, </w:t>
      </w:r>
      <w:hyperlink r:id="rId324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 xml:space="preserve"> городского Совета и </w:t>
      </w:r>
      <w:hyperlink r:id="rId325" w:tooltip="Постановление Кемеровского городского Совета народных депутатов от 27.01.2006 N 307 (ред. от 25.11.2022) &quot;О комитетах и комиссиях Кемеровского городского Совета народных депутатов&quot; {КонсультантПлюс}">
        <w:r>
          <w:rPr>
            <w:color w:val="0000FF"/>
          </w:rPr>
          <w:t>положением</w:t>
        </w:r>
      </w:hyperlink>
      <w:r>
        <w:t xml:space="preserve"> о комитетах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Перечень комитетов городского Совета, их количественный и персональный состав утверждается городским С</w:t>
      </w:r>
      <w:r>
        <w:t>оветом, как правило, на первом заседании городского Совета на срок его полномочий. В случае необходимости на последующих заседаниях городского Совета могут вноситься изменения в их количественный и персональный состав.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В состав комитетов городского Совета </w:t>
      </w:r>
      <w:r>
        <w:t>не может входить Председатель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Председатель комитета городского Совета избирается на заседании комитета большинством голосов от общего числа членов комитета. Председатель комитета утверждается городским Советом.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Городской Совет впра</w:t>
      </w:r>
      <w:r>
        <w:t>ве для предварительного рассмотрения и подготовки вопросов, входящих в полномочия городского Совета, создавать из числа депутатов постоянные и временные комиссии.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35. Контрольная деятельность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Городской Совет осуществляет контр</w:t>
      </w:r>
      <w:r>
        <w:t>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32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Городской Совет ежегодно заслушивает отчет Главы города о своей деятельности и деятельности ад</w:t>
      </w:r>
      <w:r>
        <w:t>министрации города в истекшем году, в том числе о решении вопросов, поставленных городским Советом.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27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решения</w:t>
        </w:r>
      </w:hyperlink>
      <w:r>
        <w:t xml:space="preserve"> Кемеровск</w:t>
      </w:r>
      <w:r>
        <w:t>ого городского Совета народных депутатов от 27.11.2009 N 290)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Правовые акты администрации города подлежат направлению в городской Совет не позднее трех рабочих дней с момента их подписания. Городской Совет, а также его комитет или комиссия вправе запрос</w:t>
      </w:r>
      <w:r>
        <w:t>ить у Главы города любую информацию, связанную с исполнением вопросов местного значения, необходимую для осуществления их деятельности.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27.11.2009 </w:t>
      </w:r>
      <w:hyperlink r:id="rId328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N 290</w:t>
        </w:r>
      </w:hyperlink>
      <w:r>
        <w:t xml:space="preserve">, от 26.01.2024 </w:t>
      </w:r>
      <w:hyperlink r:id="rId32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Исключена. -</w:t>
      </w:r>
      <w:r>
        <w:t xml:space="preserve"> </w:t>
      </w:r>
      <w:hyperlink r:id="rId33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36. Статус депутата городского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Депутатом городского Совета может быть избран гражданин Российской Федерации, иностранный гражданин в соответствии с международным договором Российской Федерации не моложе восемнадцати лет, обладающий избира</w:t>
      </w:r>
      <w:r>
        <w:t>тельным правом в соответствии с действующим законодательством. Порядок избрания депутатов городского Совета устанавливается федеральным законом и принимаемым в соответствии с ним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>(в ред. решений Кемеровского городско</w:t>
      </w:r>
      <w:r>
        <w:t xml:space="preserve">го Совета народных депутатов от 27.11.2009 </w:t>
      </w:r>
      <w:hyperlink r:id="rId331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N 290</w:t>
        </w:r>
      </w:hyperlink>
      <w:r>
        <w:t xml:space="preserve">, от 29.01.2021 </w:t>
      </w:r>
      <w:hyperlink r:id="rId332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Полномочия депутата городского Совета начинаются со дня его избрания и прекращаются со дня проведения первого заседания городского Совета нового созыва в правомочном составе.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33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Депутат городского Совета не может быть привлечен к уголовной или административно</w:t>
      </w:r>
      <w:r>
        <w:t>й ответственности за высказанное мнение, позицию, выраженную при голосовании, и другие действия, соответствующие статусу депутата городского Совета, в том числе по истечении срока его полномочий. Данное положение не распространяется на случаи, если депутат</w:t>
      </w:r>
      <w:r>
        <w:t>ом городского Совета были допущены публичные оскорбления, клевета или иные нарушения, ответственность за которые предусмотрена федеральным законом. Гарантии прав депутатов городского Совета при привлечении их к уголовной или административной ответственност</w:t>
      </w:r>
      <w:r>
        <w:t>и, задержании, аресте, обыске, допросе, совершении в отношении их иных уголовно-процессуальных и административно-процессуальных действий, а также при проведении оперативно-разыскных мероприятий в отношении депутатов городского Совета, занимаемого ими жилог</w:t>
      </w:r>
      <w:r>
        <w:t>о и (или) служебного помещения, их багажа, личных и служебных транспортных средств, переписки, используемых ими средств связи, принадлежащих им документов устанавливаются федеральными законами.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Депутат городского Совета не может одновременно исполнять полн</w:t>
      </w:r>
      <w:r>
        <w:t>омочия депутата представительного органа иного муниципального образования или главы муниципального образования иного муниципального образования, за исключением случаев, установленных федеральными законами.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334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Депутаты городского Совета пользуются равными правами и несут равные обязанн</w:t>
      </w:r>
      <w:r>
        <w:t>ости. Депутату городского Совета обеспечиваются условия для беспрепятственного осуществления своих полномочий.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Депутат городского Совета вправе вносить на рассмотрение городского Совета проекты правовых актов, предлагать вопросы в повестку дня заседания</w:t>
      </w:r>
      <w:r>
        <w:t xml:space="preserve">, обращаться по вопросам непосредственного обеспечения жизнедеятельности населения в органы государственной власти Кемеровской области - Кузбасса, органы местного самоуправления, а также к руководителям организаций независимо от их организационно-правовых </w:t>
      </w:r>
      <w:r>
        <w:t>форм, руководителям общественных объединений, расположенных на территории города.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29.01.2021 </w:t>
      </w:r>
      <w:hyperlink r:id="rId335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33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33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Депутат городского Совета обязан соблюдать действующее законодательство Российской Федерации и Кемеровской области - Кузбасса, Устав города, своевременно рассматривать обращения </w:t>
      </w:r>
      <w:r>
        <w:t xml:space="preserve">граждан и юридических лиц, соблюдать установленный порядок работы городского Совета, участвовать в его заседаниях, работе комитетов и комиссий, регулярно вести прием избирателей, не реже одного раза в год отчитываться перед избирателями непосредственно на </w:t>
      </w:r>
      <w:r>
        <w:t>встречах, а также информировать их о своей работе через средства массовой информации.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38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</w:t>
      </w:r>
      <w:r>
        <w:t>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6.1. Депутаты городского Совета должны соблюдать ограничения, запреты, исполнять обязанности, которые установлены Федеральным </w:t>
      </w:r>
      <w:hyperlink r:id="rId339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34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341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</w:t>
      </w:r>
      <w:r>
        <w:t>и территории Российской Федерации, владеть и (или) пользоваться иностранными финансовыми инструментами".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Проверка достоверности и полноты сведений о доходах, расходах, об имуществе и обязательствах имущественного характера, представляемых депутатом городск</w:t>
      </w:r>
      <w:r>
        <w:t>ого Совета в соответствии с законодательством Российской Федерации о противодействии коррупции, проводится по решению Губернатора Кемеровской области - Кузбасса в порядке, установленном законом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При выявлении в результате про</w:t>
      </w:r>
      <w:r>
        <w:t>верки фактов несоблюдения депутатом городского Совета ограничений, запретов, неисполнения обязанностей, которые установлены законодательством Российской Федерации о противодействии коррупции, Губернатор Кемеровской области - Кузбасса обращается в городской</w:t>
      </w:r>
      <w:r>
        <w:t xml:space="preserve"> Совет или в суд с заявлением о досрочном прекращении полномочий депутата городского Совета или применении в отношении него иной меры ответственности.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К депутату городского Совета, представившему недостоверные или неполные сведения о своих доходах, расхода</w:t>
      </w:r>
      <w:r>
        <w:t>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t xml:space="preserve">, могут быть применены меры ответственности, предусмотренные </w:t>
      </w:r>
      <w:hyperlink r:id="rId34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4 статьи 29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власти". Порядок принятия решения о </w:t>
      </w:r>
      <w:r>
        <w:t>применении к депутату таких мер ответственности определяется нормативным правовым актом городского Совета в соответствии с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(часть 6.1 в ред. </w:t>
      </w:r>
      <w:hyperlink r:id="rId34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6.2. Депутаты городского Совета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34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</w:t>
      </w:r>
      <w:r>
        <w:t>б общих принципах организации местного самоуправления в единой системе публичной власти" и другими федеральными законами в целях противодействия коррупции, в случае если несоблюдение таких ограничений, запретов и требований, а также неисполнение таких обяз</w:t>
      </w:r>
      <w:r>
        <w:t xml:space="preserve">анностей признается следствием не зависящих от них обстоятельств в порядке, предусмотренном </w:t>
      </w:r>
      <w:hyperlink r:id="rId345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346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9D6A24" w:rsidRDefault="006405DD">
      <w:pPr>
        <w:pStyle w:val="ConsPlusNormal0"/>
        <w:jc w:val="both"/>
      </w:pPr>
      <w:r>
        <w:t xml:space="preserve">(часть 6.2 в ред. </w:t>
      </w:r>
      <w:hyperlink r:id="rId34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Депутат городского Совета обладает иными правами и обязаннос</w:t>
      </w:r>
      <w:r>
        <w:t>тями в соответствии с федеральным законодательством, законодательством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48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</w:t>
      </w:r>
      <w:r>
        <w:t>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Депутат городского Совета имеет удостоверение, подтверждающее его личность и полномочия, а также специальный нагрудный знак.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 Депутату городского Совета, осуществляющему свои полномочия на непостоянной основе, для осуществления его полномочий гарантируется сохранение места работы (должности) на период, продолжительность которого составляет шесть рабочих дней в месяц.</w:t>
      </w:r>
    </w:p>
    <w:p w:rsidR="009D6A24" w:rsidRDefault="006405DD">
      <w:pPr>
        <w:pStyle w:val="ConsPlusNormal0"/>
        <w:jc w:val="both"/>
      </w:pPr>
      <w:r>
        <w:t xml:space="preserve">(часть 9 </w:t>
      </w:r>
      <w:r>
        <w:t xml:space="preserve">в ред. </w:t>
      </w:r>
      <w:hyperlink r:id="rId34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10. Депутат городского Совета в связи с исполнен</w:t>
      </w:r>
      <w:r>
        <w:t>ием своих депутатских полномочий имеет право: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на обеспечение материально-технических условий для эффективного осуществления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на прием в первоочередном порядке должностными лицами органов государственной власти Кемеровской области - Кузбасс</w:t>
      </w:r>
      <w:r>
        <w:t>а, местного самоуправления, расположенных на территории города Кемерово;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иметь помощников для содействия в осуществлении депутатский деятельности;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на беспрепятственный доступ к правовым актам, принятым органами местного самоуправления города Кемерово</w:t>
      </w:r>
      <w:r>
        <w:t>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на обеспечение соответствующих условий для проведения встреч с избирателями и отчетов перед ними;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6) принимать непосредственное участие в рассмотрении поставленных им в обращении к должностным лицам вопросов, о дне рассмотрения которых депутат должен </w:t>
      </w:r>
      <w:r>
        <w:t>быть оповещен заблаговременно;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в случае обращения в органы государственной власти Кемеровской области - Кузбасса, органы местного самоуправления получить ответ на поставленные вопросы в соответствии с компетенцией указанных органов не позднее 30 дней со</w:t>
      </w:r>
      <w:r>
        <w:t xml:space="preserve"> дня получения указанными органами такого обращения, либо в иной срок, согласованный с указанными органами;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на возмещение расходов, связанных с депутатской деятельностью.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Порядок предоставления гарантий, предусмотренных настоящей статьей, устанавливаетс</w:t>
      </w:r>
      <w:r>
        <w:t>я нормативным актом городского Совета.</w:t>
      </w:r>
    </w:p>
    <w:p w:rsidR="009D6A24" w:rsidRDefault="006405DD">
      <w:pPr>
        <w:pStyle w:val="ConsPlusNormal0"/>
        <w:jc w:val="both"/>
      </w:pPr>
      <w:r>
        <w:t xml:space="preserve">(часть 10 в ред. </w:t>
      </w:r>
      <w:hyperlink r:id="rId35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37. Осуществление полномочий депутата на постоянной основе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Не более десяти процентов от установленной численности депутатов городского Совета могут осуществлять свои полномочия на постоянной основе.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Исключена. - </w:t>
      </w:r>
      <w:hyperlink r:id="rId351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25.11.2016 N 17.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Порядок замещения в городском Совете должностей на постоянной основе в соответствии с настоящим</w:t>
      </w:r>
      <w:r>
        <w:t xml:space="preserve"> Уставом, устанавливается </w:t>
      </w:r>
      <w:hyperlink r:id="rId352" w:tooltip="Решение Кемеровского городского Совета народных депутатов от 28.04.2017 N 68 (ред. от 30.01.2026) &quot;О Регламенте Кемеровского городского Совета народных депутатов&quot; {КонсультантПлюс}">
        <w:r>
          <w:rPr>
            <w:color w:val="0000FF"/>
          </w:rPr>
          <w:t>Регламентом</w:t>
        </w:r>
      </w:hyperlink>
      <w:r>
        <w:t xml:space="preserve"> городского Совета.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353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25.11.2016 N 17)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Депутаты городского Совета, осуществляющие свои полномочия на постоян</w:t>
      </w:r>
      <w:r>
        <w:t>ной основе, не вправе: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заниматься предпринимательской деятельностью лично или через доверенных лиц;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участвовать в управлении коммерческой или некоммерческой организацией, за исключением следующих случаев: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а) участие на безвозмездной основе в управлен</w:t>
      </w:r>
      <w:r>
        <w:t>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</w:t>
      </w:r>
      <w:r>
        <w:t>, жилищно-строительного, гаражного кооперативов, товарищества собственников недвижимости;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54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</w:t>
      </w:r>
      <w:r>
        <w:t>та народных 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</w:t>
      </w:r>
      <w:r>
        <w:t xml:space="preserve">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Кемеровской области - </w:t>
      </w:r>
      <w:r>
        <w:t>Кузбасса в порядке, установленном законом Кемеровской области - Кузбасса;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55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</w:t>
      </w:r>
      <w:r>
        <w:t>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в) представление на безвозмездной основе интересов муниципального образования - города Кемерово в совете муниципальных образований Кемеровской области - Кузбасса, иных объединениях муниципальных образований, а также в их органах </w:t>
      </w:r>
      <w:r>
        <w:t>управления;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г) представление на безвозмездной основе интересов муниципального образования - города Кемерово в органах управления и ревизионной комиссии организации, учредителем (акционером, участником) которой является муниципальное образование - город Кем</w:t>
      </w:r>
      <w:r>
        <w:t xml:space="preserve">ерово, в соответствии с муниципальными правовыми актами, определяющими порядок осуществления от имени муниципального образования - города Кемерово полномочий учредителя организации либо порядок управления находящимися в муниципальной собственности акциями </w:t>
      </w:r>
      <w:r>
        <w:t>(долями в уставном капитале);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д) иные случаи, предусмотренные федеральными законами;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</w:t>
      </w:r>
      <w:r>
        <w:t xml:space="preserve">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</w:t>
      </w:r>
      <w:r>
        <w:t>законодательством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</w:t>
      </w:r>
      <w:r>
        <w:t>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9D6A24" w:rsidRDefault="006405DD">
      <w:pPr>
        <w:pStyle w:val="ConsPlusNormal0"/>
        <w:jc w:val="both"/>
      </w:pPr>
      <w:r>
        <w:t xml:space="preserve">(часть 4 в ред. </w:t>
      </w:r>
      <w:hyperlink r:id="rId356" w:tooltip="Решение Кемеровского городского Совета народных депутатов от 27.03.2020 N 315 &quot;О внесении изменений в Устав города Кемерово&quot; (Зарегистрировано в Управлении Минюста РФ по Кемеровской области - Кузбассу 21.04.2020 N RU423050002020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27.03.2020 N 315)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4.1. Депутаты городского Совета, осуществляющие свои полномочия на постоянной основе, не могут участвовать в качестве защитника или представителя (кроме случаев </w:t>
      </w:r>
      <w:r>
        <w:t>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9D6A24" w:rsidRDefault="006405DD">
      <w:pPr>
        <w:pStyle w:val="ConsPlusNormal0"/>
        <w:jc w:val="both"/>
      </w:pPr>
      <w:r>
        <w:t xml:space="preserve">(часть 4.1 введена </w:t>
      </w:r>
      <w:hyperlink r:id="rId357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27.11.2009 N 290; в ред. </w:t>
      </w:r>
      <w:hyperlink r:id="rId358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</w:t>
      </w:r>
      <w:r>
        <w:t>ета народных депутатов от 27.11.2015 N 437)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5. Утратила силу. - </w:t>
      </w:r>
      <w:hyperlink r:id="rId359" w:tooltip="Решение Кемеровского городского Совета народных депутатов от 28.06.2013 N 257 &quot;О внесении изменений в Устав города Кемерово&quot; (Зарегистрировано в Управлении Минюста РФ по Кемеровской области 29.07.2013 N RU423050002013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28.06.2013 N 257.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</w:t>
      </w:r>
      <w:r>
        <w:t>Полномочия депутата городского Совета, осуществляющего свои полномочия на постоянной основе,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</w:t>
      </w:r>
      <w:r>
        <w:t xml:space="preserve">и коррупции, если иное не предусмотрено Федеральным </w:t>
      </w:r>
      <w:hyperlink r:id="rId36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власти".</w:t>
      </w:r>
    </w:p>
    <w:p w:rsidR="009D6A24" w:rsidRDefault="006405DD">
      <w:pPr>
        <w:pStyle w:val="ConsPlusNormal0"/>
        <w:jc w:val="both"/>
      </w:pPr>
      <w:r>
        <w:t xml:space="preserve">(часть 6 в ред. </w:t>
      </w:r>
      <w:hyperlink r:id="rId36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Депутату городского Совета, осуществляющему свои полномочия на постоянной основе, устанавливаются следующие гарант</w:t>
      </w:r>
      <w:r>
        <w:t>ии осуществления полномочий: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своевременная выплата ежемесячного денежного вознаграждения за счет средств местного бюджета. Размер ежемесячного денежного вознаграждения устанавливается муниципальным нормативным правовым актом в соответствии с действующим</w:t>
      </w:r>
      <w:r>
        <w:t xml:space="preserve"> законодательством;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выплата один раз в год единовременно материальной помощи в размере одного ежемесячного денежного вознаграждения за счет средств местного бюджета;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ежегодный оплачиваемый отпуск продолжительностью 45 календарных дней;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пенсия за в</w:t>
      </w:r>
      <w:r>
        <w:t>ыслугу лет за счет средств местного бюджета. Размер и порядок назначения пенсии за выслугу лет устанавливаются муниципальным нормативным правовым актом.</w:t>
      </w:r>
    </w:p>
    <w:p w:rsidR="009D6A24" w:rsidRDefault="006405DD">
      <w:pPr>
        <w:pStyle w:val="ConsPlusNormal0"/>
        <w:jc w:val="both"/>
      </w:pPr>
      <w:r>
        <w:t xml:space="preserve">(часть 7 в ред. </w:t>
      </w:r>
      <w:hyperlink r:id="rId36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Депутату городского Совета, осуществляющему свои полно</w:t>
      </w:r>
      <w:r>
        <w:t>мочия на постоянной основе, за счет средств местного бюджета предоставляются следующие гарантии: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добровольное медицинское страхование;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служебный автотранспорт для осуществления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служебная мобильная (сотовая) связь.</w:t>
      </w:r>
    </w:p>
    <w:p w:rsidR="009D6A24" w:rsidRDefault="006405DD">
      <w:pPr>
        <w:pStyle w:val="ConsPlusNormal0"/>
        <w:jc w:val="both"/>
      </w:pPr>
      <w:r>
        <w:t xml:space="preserve">(п. 3 в ред. </w:t>
      </w:r>
      <w:hyperlink r:id="rId363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Указанные гарантии предоставляются, если расходы на и</w:t>
      </w:r>
      <w:r>
        <w:t>х осуществление предусмотрены в местном бюджете.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Порядок предоставления указанных гарантий устанавливается муниципальным нормативным правовым актом.</w:t>
      </w:r>
    </w:p>
    <w:p w:rsidR="009D6A24" w:rsidRDefault="006405DD">
      <w:pPr>
        <w:pStyle w:val="ConsPlusNormal0"/>
        <w:jc w:val="both"/>
      </w:pPr>
      <w:r>
        <w:t xml:space="preserve">(часть 8 введена </w:t>
      </w:r>
      <w:hyperlink r:id="rId36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Депутату городского Совета, осуществляющему свои полномочия на постоянной основе,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(абзац введен </w:t>
      </w:r>
      <w:hyperlink r:id="rId365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38. Досрочное прекращение полномочий депутата городского Совета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>(в ре</w:t>
      </w:r>
      <w:r>
        <w:t xml:space="preserve">д. </w:t>
      </w:r>
      <w:hyperlink r:id="rId36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1. Полномочия депутата городского Совета </w:t>
      </w:r>
      <w:r>
        <w:t>прекращаются досрочно в следующих случаях: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смерть;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отставка по собственному желанию;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признание судом недееспособным или ограниченно дееспособным;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признание судом безвестно отсутствующим или объявление умершим;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вступление в отношении его в за</w:t>
      </w:r>
      <w:r>
        <w:t>конную силу обвинительного приговора суда;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выезд за пределы Российской Федерации на постоянное место жительства;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прекращение гражданства Российской Федерации или наличие гражданства (подданства) иностранного государства либо вида на жительство или ин</w:t>
      </w:r>
      <w:r>
        <w:t>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досрочное прекращение полномочий городского Совета;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9) призыв на военную службу или направление на заменяющую ее альтер</w:t>
      </w:r>
      <w:r>
        <w:t>нативную гражданскую службу;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10) приобретение статуса иностранного агента;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11) иные случаи, установленные федеральными законами.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Полномочия депутата городского Совета прекращаются досрочно решением городского Совета в случае отсутствия депутата без уваж</w:t>
      </w:r>
      <w:r>
        <w:t>ительных причин на всех заседаниях городского Совета в течение шести месяцев подряд.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Полномочия депутата городского Совета прекращаются досрочно в случае несоблюдения ограничений, запретов, неисполнения обязанностей, которые установлены законодательство</w:t>
      </w:r>
      <w:r>
        <w:t>м Российской Федерации о противодействии коррупции. Днем появления основания для досрочного прекращения полномочий является день поступления в городской Совет заявления Губернатора Кемеровской области - Кузбасса о досрочном прекращении полномочий депутата.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Решение городского Совета о досрочном прекращении полномочий депутата городского Совета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го</w:t>
      </w:r>
      <w:r>
        <w:t>родского Совета, - не позднее чем через три месяца со дня появления такого основания. В решении о досрочном прекращении полномочий депутата городского Совета указывается день прекращения таких полномочий.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39. Обеспечение деятельности городского Сов</w:t>
      </w:r>
      <w:r>
        <w:t>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Обеспечение деятельности городского Совета осуществляет администрация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2 - 3. Исключены. - </w:t>
      </w:r>
      <w:hyperlink r:id="rId36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Расходы на обеспечение деятельности городско</w:t>
      </w:r>
      <w:r>
        <w:t>го Совета предусматриваются в городском бюджете отдельно от других расходов в соответствии с классификацией расходов бюджетов Российской Федерации.</w:t>
      </w:r>
    </w:p>
    <w:p w:rsidR="009D6A24" w:rsidRDefault="006405DD">
      <w:pPr>
        <w:pStyle w:val="ConsPlusNormal0"/>
        <w:jc w:val="both"/>
      </w:pPr>
      <w:r>
        <w:t xml:space="preserve">(часть 4 в ред. </w:t>
      </w:r>
      <w:hyperlink r:id="rId368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40. Досрочное прекращение полномочий го</w:t>
      </w:r>
      <w:r>
        <w:t>родского Совета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Полномочия городского Совета прекращаются досрочно в следующих случаях: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вступление в силу закона Кемеровской области - Кузбасса о его роспуске;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принятие городским Советом решения о самороспуске;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вступление в силу решения Кемеро</w:t>
      </w:r>
      <w:r>
        <w:t>вского областного суда о неправомочности данного состава депутатов городского Совета, в том числе в связи со сложением депутатами своих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4) преобразование муниципального образования, осуществляемое в соответствии с </w:t>
      </w:r>
      <w:hyperlink r:id="rId36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частями 6</w:t>
        </w:r>
      </w:hyperlink>
      <w:r>
        <w:t xml:space="preserve"> и </w:t>
      </w:r>
      <w:hyperlink r:id="rId37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7 статьи 12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увеличение численности избирателей муниципального образования более чем н</w:t>
      </w:r>
      <w:r>
        <w:t>а 25 процентов;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37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Вопрос о самороспуске городского Совета может быть рассмотрен по инициативе не менее чем одной трети депутатов городского</w:t>
      </w:r>
      <w:r>
        <w:t xml:space="preserve"> Совета. Решение о самороспуске считается принятым, если за него проголосовало не менее двух третей от установленной численности депутатов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Досрочное прекращение полномочий городского Совета влечет досрочное прекращение полномочий его </w:t>
      </w:r>
      <w:r>
        <w:t>депутатов.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4. В случае досрочного прекращения полномочий городского Совета проводятся досрочные выборы в городской Совет в сроки, установленные Федеральным </w:t>
      </w:r>
      <w:hyperlink r:id="rId372" w:tooltip="Федеральный закон от 06.10.2003 N 131-ФЗ (ред. от 20.03.2025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>.</w:t>
      </w:r>
    </w:p>
    <w:p w:rsidR="009D6A24" w:rsidRDefault="006405DD">
      <w:pPr>
        <w:pStyle w:val="ConsPlusNormal0"/>
        <w:jc w:val="both"/>
      </w:pPr>
      <w:r>
        <w:t xml:space="preserve">(часть 4 в ред. </w:t>
      </w:r>
      <w:hyperlink r:id="rId373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 xml:space="preserve">Глава </w:t>
      </w:r>
      <w:hyperlink r:id="rId374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4</w:t>
        </w:r>
      </w:hyperlink>
      <w:r>
        <w:t>. ГЛАВА ГОРОДА КЕМЕРОВО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41. Статус Главы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Глава города - высшее должностное лицо муниципального образования, наделенное настоящим Уставом собственными полномочиями по решению вопросов непосредственного обеспечения жизнедеятельности населения.</w:t>
      </w:r>
    </w:p>
    <w:p w:rsidR="009D6A24" w:rsidRDefault="006405DD">
      <w:pPr>
        <w:pStyle w:val="ConsPlusNormal0"/>
        <w:jc w:val="both"/>
      </w:pPr>
      <w:r>
        <w:t>(в ред. решений Кемеровского городского Совета народ</w:t>
      </w:r>
      <w:r>
        <w:t xml:space="preserve">ных депутатов от 26.01.2024 </w:t>
      </w:r>
      <w:hyperlink r:id="rId37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37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 соответствии с принципом единства системы публичной власти Глава города одновременно замещает государственную должность Кемеровской области - Кузбасса и муниципальную должность.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37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Глава города руководит администрацией города </w:t>
      </w:r>
      <w:r>
        <w:t>на принципах единоначалия.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Срок полномочий Главы города - пять лет.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Глава города не может быть сенатором Российской Федерации, депутатом Государственной Думы Федерального Собрания Российской Федерации, депутатом законодательных органов субъектов Росс</w:t>
      </w:r>
      <w:r>
        <w:t>ийской Федерации, замещать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за исключением случаев, предусм</w:t>
      </w:r>
      <w:r>
        <w:t>отренных федеральным законом. Глава города не может одновременно исполнять полномочия депутата представительного органа муниципального образования, за исключением случаев, установленных федеральными законами.</w:t>
      </w:r>
    </w:p>
    <w:p w:rsidR="009D6A24" w:rsidRDefault="006405DD">
      <w:pPr>
        <w:pStyle w:val="ConsPlusNormal0"/>
        <w:jc w:val="both"/>
      </w:pPr>
      <w:r>
        <w:t xml:space="preserve">(часть 5 в ред. </w:t>
      </w:r>
      <w:hyperlink r:id="rId37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Глава города не вправе: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заниматься предпринимательс</w:t>
      </w:r>
      <w:r>
        <w:t>кой деятельностью лично или через доверенных лиц;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участвовать в управлении коммерческой или некоммерческой организацией, за исключением следующих случаев: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а) участие на безвозмездной основе в управлении политической партией, органом профессионального со</w:t>
      </w:r>
      <w:r>
        <w:t>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</w:t>
      </w:r>
      <w:r>
        <w:t>рищества собственников недвижимости;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79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б) участие</w:t>
      </w:r>
      <w:r>
        <w:t xml:space="preserve">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</w:t>
      </w:r>
      <w:r>
        <w:t xml:space="preserve">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Кемеровской области - Кузбасса в</w:t>
      </w:r>
      <w:r>
        <w:t xml:space="preserve"> порядке, установленном законом Кемеровской области - Кузбасса;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80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</w:t>
      </w:r>
      <w:r>
        <w:t>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в) представление на безвозмездной основе интересов муниципального образования - города Кемерово в совете муниципальных образований Кемеровской области - Кузбасса, иных объединениях муниципальных образований, а также в их органах управления</w:t>
      </w:r>
      <w:r>
        <w:t>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г) представление на безвозмездной основе интересов муниципального образования - города Кемерово в органах управления и ревизионной комиссии организации, учредителем (акционером, участником) которой является муниципальное образование - город Кемерово, в с</w:t>
      </w:r>
      <w:r>
        <w:t xml:space="preserve">оответствии с муниципальными правовыми актами, определяющими порядок осуществления от имени муниципального образования - города Кемерово полномочий учредителя организации либо порядок управления находящимися в муниципальной собственности акциями (долями в </w:t>
      </w:r>
      <w:r>
        <w:t>уставном капитале);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д) иные случаи, предусмотренные федеральными законами;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</w:t>
      </w:r>
      <w:r>
        <w:t>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</w:t>
      </w:r>
      <w:r>
        <w:t>льством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</w:t>
      </w:r>
      <w:r>
        <w:t>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9D6A24" w:rsidRDefault="006405DD">
      <w:pPr>
        <w:pStyle w:val="ConsPlusNormal0"/>
        <w:jc w:val="both"/>
      </w:pPr>
      <w:r>
        <w:t xml:space="preserve">(часть 6 в ред. </w:t>
      </w:r>
      <w:hyperlink r:id="rId381" w:tooltip="Решение Кемеровского городского Совета народных депутатов от 27.03.2020 N 315 &quot;О внесении изменений в Устав города Кемерово&quot; (Зарегистрировано в Управлении Минюста РФ по Кемеровской области - Кузбассу 21.04.2020 N RU423050002020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27.03.2020 N 315)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6.1. Глава города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</w:t>
      </w:r>
      <w:r>
        <w:t xml:space="preserve"> делу либо делу об административном правонарушении.</w:t>
      </w:r>
    </w:p>
    <w:p w:rsidR="009D6A24" w:rsidRDefault="006405DD">
      <w:pPr>
        <w:pStyle w:val="ConsPlusNormal0"/>
        <w:jc w:val="both"/>
      </w:pPr>
      <w:r>
        <w:t xml:space="preserve">(часть 6.1 введена </w:t>
      </w:r>
      <w:hyperlink r:id="rId382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</w:t>
      </w:r>
      <w:r>
        <w:t xml:space="preserve">атов от 27.11.2009 N 290; в ред. </w:t>
      </w:r>
      <w:hyperlink r:id="rId383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27.11.2015 N 437)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6.2. Глава города должен соблюдать</w:t>
      </w:r>
      <w:r>
        <w:t xml:space="preserve"> ограничения, запреты, исполнять обязанности, которые установлены Федеральным </w:t>
      </w:r>
      <w:hyperlink r:id="rId384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38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</w:t>
      </w:r>
      <w:r>
        <w:t xml:space="preserve">-ФЗ "О контроле за соответствием расходов лиц, замещающих государственные должности, и иных лиц их доходам", Федеральным </w:t>
      </w:r>
      <w:hyperlink r:id="rId38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</w:t>
      </w:r>
      <w:r>
        <w:t>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</w:t>
      </w:r>
      <w:r>
        <w:t>и инструментами".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Проверка достоверности и полноты сведений о доходах, расходах, об имуществе и обязательствах имущественного характера, представляемых Главой города в соответствии с законодательством Российской Федерации о противодействии коррупции, прово</w:t>
      </w:r>
      <w:r>
        <w:t>дится по решению Губернатора Кемеровской области - Кузбасса в порядке, установленном законом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При выявлении в результате проверки фактов несоблюдения Главой города ограничений, запретов, неисполнения обязанностей, которые уст</w:t>
      </w:r>
      <w:r>
        <w:t xml:space="preserve">ановлены законодательством Российской Федерации о противодействии коррупции, Губернатор Кемеровской области - Кузбасса обращается в городской Совет или в суд с заявлением о досрочном прекращении полномочий Главы города или применении в отношении него иной </w:t>
      </w:r>
      <w:r>
        <w:t>меры ответственности.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К Главе города,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r>
        <w:t xml:space="preserve">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</w:t>
      </w:r>
      <w:hyperlink r:id="rId38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4 статьи 29</w:t>
        </w:r>
      </w:hyperlink>
      <w:r>
        <w:t xml:space="preserve"> Федерального закона "Об общих принципах организа</w:t>
      </w:r>
      <w:r>
        <w:t>ции местного самоуправления в единой системе публичной власти". Порядок принятия решения о применении к Главе города таких мер ответственности определяется нормативным правовым актом городского Совета в соответствии с законом Кемеровской области - Кузбасса</w:t>
      </w:r>
      <w:r>
        <w:t>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Глава города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38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</w:t>
      </w:r>
      <w:r>
        <w:t>Об общих принципах организации местного самоуправления в единой системе публичной власти" и другими федеральными законами в целях противодействия коррупции, в случае если несоблюдение таких ограничений, запретов и требований, а также неисполнение таких обя</w:t>
      </w:r>
      <w:r>
        <w:t xml:space="preserve">занностей признается следствием не зависящих от него обстоятельств в порядке, предусмотренном </w:t>
      </w:r>
      <w:hyperlink r:id="rId389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390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9D6A24" w:rsidRDefault="006405DD">
      <w:pPr>
        <w:pStyle w:val="ConsPlusNormal0"/>
        <w:jc w:val="both"/>
      </w:pPr>
      <w:r>
        <w:t xml:space="preserve">(часть 6.2 в ред. </w:t>
      </w:r>
      <w:hyperlink r:id="rId39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6.3. Исключена. - </w:t>
      </w:r>
      <w:hyperlink r:id="rId392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29.05.2026 N 419.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Глава города не может быть привлечен к уголовной или административной ответственности</w:t>
      </w:r>
      <w:r>
        <w:t xml:space="preserve"> за высказанное мнение и другие действия, соответствующие его статусу, в том числе по истечении срока его полномочий. Данное положение не распространяется на случаи, если Главой города были допущены публичные оскорбления, клевета или иные нарушения, ответс</w:t>
      </w:r>
      <w:r>
        <w:t>твенность за которые предусмотрена федеральным законом. Гарантии прав Главы города при привлечении его к уголовной или административной ответственности, задержании, аресте, обыске, допросе, совершении в отношении него иных уголовно-процессуальных и админис</w:t>
      </w:r>
      <w:r>
        <w:t>тративно-процессуальных действий, а также при проведении оперативно-розыскных мероприятий в отношении него, занимаемого им жилого и (или) служебного помещения, его багажа, личных и служебных транспортных средств, переписки, используемых им средств связи, п</w:t>
      </w:r>
      <w:r>
        <w:t>ринадлежащих ему документов устанавливаются федеральными законами.</w:t>
      </w:r>
    </w:p>
    <w:p w:rsidR="009D6A24" w:rsidRDefault="006405DD">
      <w:pPr>
        <w:pStyle w:val="ConsPlusNormal0"/>
        <w:jc w:val="both"/>
      </w:pPr>
      <w:r>
        <w:t xml:space="preserve">(часть 7 в ред. </w:t>
      </w:r>
      <w:hyperlink r:id="rId39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</w:t>
      </w:r>
      <w:r>
        <w:t>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Глава города подконтролен и подотчетен населению и городскому Совету.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8.1. Исключена. - </w:t>
      </w:r>
      <w:hyperlink r:id="rId394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9. Утратила силу. - </w:t>
      </w:r>
      <w:hyperlink r:id="rId395" w:tooltip="Решение Кемеровского городского Совета народных депутатов от 28.06.2013 N 257 &quot;О внесении изменений в Устав города Кемерово&quot; (Зарегистрировано в Управлении Минюста РФ по Кемеровской области 29.07.2013 N RU423050002013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</w:t>
      </w:r>
      <w:r>
        <w:t>одных депутатов от 28.06.2013 N 257.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Главе города предоставляются гарантии осуществления полномочий, предусмотренные федеральными законами, законами Кемеровской области - Кузбасса, правовыми актами органов местного самоуправления.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396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30.11.2007 N 188, решений Кемеровского городского Совета народных депутатов от 29.01.20</w:t>
      </w:r>
      <w:r>
        <w:t xml:space="preserve">21 </w:t>
      </w:r>
      <w:hyperlink r:id="rId397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39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jc w:val="both"/>
      </w:pPr>
      <w:r>
        <w:t xml:space="preserve">(часть 9 в ред. </w:t>
      </w:r>
      <w:hyperlink r:id="rId399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10. Главе</w:t>
      </w:r>
      <w:r>
        <w:t xml:space="preserve"> города устанавливаются следующие гарантии осуществления полномочий: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своевременная выплата ежемесячного денежного вознаграждения за счет средств местного бюджета. Размер ежемесячного денежного вознаграждения устанавливается муниципальным нормативным пра</w:t>
      </w:r>
      <w:r>
        <w:t>вовым актом в соответствии с действующим законодательством;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выплата один раз в год единовременно материальной помощи в размере одного ежемесячного денежного вознаграждения за счет средств местного бюджета;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ежегодный оплачиваемый отпуск продолжительно</w:t>
      </w:r>
      <w:r>
        <w:t>стью 45 календарных дней;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пенсия за выслугу лет за счет средств местного бюджета. Размер и порядок назначения пенсии за выслугу лет устанавливаются муниципальным нормативным правовым актом.</w:t>
      </w:r>
    </w:p>
    <w:p w:rsidR="009D6A24" w:rsidRDefault="006405DD">
      <w:pPr>
        <w:pStyle w:val="ConsPlusNormal0"/>
        <w:jc w:val="both"/>
      </w:pPr>
      <w:r>
        <w:t xml:space="preserve">(часть 10 в ред. </w:t>
      </w:r>
      <w:hyperlink r:id="rId40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11. Главе города за счет средств местного бюджета предоставляются следующие гарантии: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добровольное медицинское страхование;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служебный автотранспорт для осуществления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служебная мобильная (сотовая) связь.</w:t>
      </w:r>
    </w:p>
    <w:p w:rsidR="009D6A24" w:rsidRDefault="006405DD">
      <w:pPr>
        <w:pStyle w:val="ConsPlusNormal0"/>
        <w:jc w:val="both"/>
      </w:pPr>
      <w:r>
        <w:t xml:space="preserve">(п. 3 в ред. </w:t>
      </w:r>
      <w:hyperlink r:id="rId401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Указанные гарантии предоставляются, если расходы на их осуществление предусмотрены в местном бюджете.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Порядок предоставления указанных гарантий устана</w:t>
      </w:r>
      <w:r>
        <w:t>вливается муниципальным нормативным правовым актом.</w:t>
      </w:r>
    </w:p>
    <w:p w:rsidR="009D6A24" w:rsidRDefault="006405DD">
      <w:pPr>
        <w:pStyle w:val="ConsPlusNormal0"/>
        <w:jc w:val="both"/>
      </w:pPr>
      <w:r>
        <w:t xml:space="preserve">(часть 11 введена </w:t>
      </w:r>
      <w:hyperlink r:id="rId40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</w:t>
      </w:r>
      <w:r>
        <w:t>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Главе города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(абзац введен </w:t>
      </w:r>
      <w:hyperlink r:id="rId403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Главе города в связи с одновременным замещение</w:t>
      </w:r>
      <w:r>
        <w:t>м им государственной должности Кемеровской области - Кузбасса за счет средств областного бюджета предоставляются дополнительные гарантии, установленные законами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(абзац введен </w:t>
      </w:r>
      <w:hyperlink r:id="rId404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42. Избрание Главы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Глава города избирается городским Советом из числа канд</w:t>
      </w:r>
      <w:r>
        <w:t>идатов, представленных Губернатором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40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</w:t>
      </w:r>
      <w:r>
        <w:t>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Городскому Совету для проведения голосования по избранию Главы города представляется не менее двух кандидатов в порядке, установленном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40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Полномочия Главы города начинаются со дня его избрания городским </w:t>
      </w:r>
      <w:r>
        <w:t xml:space="preserve">Советом и вступления в должность в торжественной обстановке в порядке, предусмотренном </w:t>
      </w:r>
      <w:hyperlink w:anchor="P863" w:tooltip="Статья 43. Вступление в должность Главы города">
        <w:r>
          <w:rPr>
            <w:color w:val="0000FF"/>
          </w:rPr>
          <w:t>статьей 43</w:t>
        </w:r>
      </w:hyperlink>
      <w:r>
        <w:t xml:space="preserve"> настоящего Устава, и прекращаются в день проведения городским Советом нового со</w:t>
      </w:r>
      <w:r>
        <w:t>зыва заседания, на котором рассматривается вопрос об избрании Главы города.</w:t>
      </w:r>
    </w:p>
    <w:p w:rsidR="009D6A24" w:rsidRDefault="006405DD">
      <w:pPr>
        <w:pStyle w:val="ConsPlusNormal0"/>
        <w:jc w:val="both"/>
      </w:pPr>
      <w:r>
        <w:t xml:space="preserve">(часть 3 введена </w:t>
      </w:r>
      <w:hyperlink r:id="rId407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</w:t>
      </w:r>
      <w:r>
        <w:t>о Совета народных депутатов от 29.05.2026 N 419)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bookmarkStart w:id="2" w:name="P863"/>
      <w:bookmarkEnd w:id="2"/>
      <w:r>
        <w:t>Статья 43. Вступление в должность Главы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Глава города вступает в должность с момента принесения им присяги.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408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Вступление в должность Главы города проводится в торжественной обстановке в присутствии депутатов городского Совет</w:t>
      </w:r>
      <w:r>
        <w:t>а, представителей общественности и средств массовой информации.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409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Исключена. - </w:t>
      </w:r>
      <w:hyperlink r:id="rId410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29.05.2026 N 419.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При вступлении в должность Глава города приносит присягу следующего содер</w:t>
      </w:r>
      <w:r>
        <w:t>жания: "Клянусь осуществлять данные мне полномочия исключительно в интересах населения города, всей своей деятельностью способствовать его экономическому, социальному и культурному развитию и благополучию. Клянусь соблюдать Устав города Кемерово".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11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44. Полномочия Главы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Глава города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федераль</w:t>
      </w:r>
      <w:r>
        <w:t>ными законами и законами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исключительной компетенции Главы города находятся: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</w:t>
      </w:r>
      <w:r>
        <w:t>ственной власти, гражданами и организациями;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подписание и обнародование в порядке, установленном Уставом города, нормативных правовых актов, принятых городским Советом;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издание в пределах своих полномочий правовых актов;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право требования созыва вн</w:t>
      </w:r>
      <w:r>
        <w:t>еочередного заседания городского Совета.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412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</w:t>
      </w:r>
      <w:r>
        <w:t>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Глава города осуществляет следующие полномочия: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1) - 4) исключены. - </w:t>
      </w:r>
      <w:hyperlink r:id="rId41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</w:t>
      </w:r>
      <w:r>
        <w:t>ародных депутатов от 28.11.2025 N 384;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обладает правом внесения в городской Совет проектов правовых актов, вносит на рассмотрение городского Совета отчет об исполнении бюджета города;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</w:t>
      </w:r>
      <w:r>
        <w:t xml:space="preserve">24.12.2013 </w:t>
      </w:r>
      <w:hyperlink r:id="rId414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N 305</w:t>
        </w:r>
      </w:hyperlink>
      <w:r>
        <w:t xml:space="preserve">, от 05.03.2019 </w:t>
      </w:r>
      <w:hyperlink r:id="rId415" w:tooltip="Решение Кемеровского городского Совета народных депутатов от 05.03.2019 N 206 &quot;О внесении изменений в Устав города Кемерово&quot; (Зарегистрировано в Управлении Минюста РФ по Кемеровской области 21.03.2019 N RU 423050002019001) {КонсультантПлюс}">
        <w:r>
          <w:rPr>
            <w:color w:val="0000FF"/>
          </w:rPr>
          <w:t>N 2</w:t>
        </w:r>
        <w:r>
          <w:rPr>
            <w:color w:val="0000FF"/>
          </w:rPr>
          <w:t>06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представляет на утверждение городского Совета структуру городской администрации, определяет полномочия и порядок организации деятельности структурных подразделений администрации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назначает на должность и освобождает от должности первого за</w:t>
      </w:r>
      <w:r>
        <w:t>местителя Главы города, заместителей Главы города, руководителей структурных подразделений администрации города и их заместителей, иных работников администрации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принимает меры поощрения и дисциплинарной ответственности к назначенным им лицам;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9)</w:t>
      </w:r>
      <w:r>
        <w:t xml:space="preserve"> организует управление и распоряжение имуществом, находящимся в муниципальной собственности в порядке, определенном городским Советом;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10) от имени муниципального образования принимает решения о создании, реорганизации и ликвидации муниципальных предприяти</w:t>
      </w:r>
      <w:r>
        <w:t>й и муниципальных учреждений;</w:t>
      </w:r>
    </w:p>
    <w:p w:rsidR="009D6A24" w:rsidRDefault="006405DD">
      <w:pPr>
        <w:pStyle w:val="ConsPlusNormal0"/>
        <w:jc w:val="both"/>
      </w:pPr>
      <w:r>
        <w:t xml:space="preserve">(п. 10 в ред. </w:t>
      </w:r>
      <w:hyperlink r:id="rId416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11) принимает решения о</w:t>
      </w:r>
      <w:r>
        <w:t xml:space="preserve"> назначении публичных слушаний, собраний, конференций граждан;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12) распоряжается средствами городского бюджета, открывает и закрывает счета в банковских учреждениях, подписывает финансовые документы;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13) принимает меры по обеспечению и защите прав и интере</w:t>
      </w:r>
      <w:r>
        <w:t>сов города, в том числе в суде, арбитражном суде, а также в соответствующих органах государственной власти;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14) осуществляет личный прием граждан не реже одного раза в месяц, рассматривает предложения, заявления и жалобы граждан, принимает по ним решения;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15) наделяет работников администрации города исполнительными, распорядительными и контрольными полномочиями;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16) руководит гражданской обороной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bookmarkStart w:id="3" w:name="P898"/>
      <w:bookmarkEnd w:id="3"/>
      <w:r>
        <w:t xml:space="preserve">17) исключен. - </w:t>
      </w:r>
      <w:hyperlink r:id="rId41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18) утратил силу. - </w:t>
      </w:r>
      <w:hyperlink r:id="rId418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27.11.2009 N 290;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19) устанавливает порядок привлечения граждан к выполнению на добровольно</w:t>
      </w:r>
      <w:r>
        <w:t>й основе социально значимых для города работ (в том числе дежурств);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20) учреждает печатное средство массовой информации и (или) сетевое издание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9D6A24" w:rsidRDefault="006405DD">
      <w:pPr>
        <w:pStyle w:val="ConsPlusNormal0"/>
        <w:jc w:val="both"/>
      </w:pPr>
      <w:r>
        <w:t xml:space="preserve">(п. 20 в ред. </w:t>
      </w:r>
      <w:hyperlink r:id="rId41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21) принимает решение о создании музеев;</w:t>
      </w:r>
    </w:p>
    <w:p w:rsidR="009D6A24" w:rsidRDefault="006405DD">
      <w:pPr>
        <w:pStyle w:val="ConsPlusNormal0"/>
        <w:jc w:val="both"/>
      </w:pPr>
      <w:r>
        <w:t xml:space="preserve">(п. 21 введен </w:t>
      </w:r>
      <w:hyperlink r:id="rId420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постановлением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22) обеспечивает направление в уполномоченный исполнительный орган Кемеровской о</w:t>
      </w:r>
      <w:r>
        <w:t>бласти - Кузбасса заверенных копий муниципальных нормативных правовых актов и сведений в порядке и сроки, установленные законодательством Кемеровской области - Кузбасса;</w:t>
      </w:r>
    </w:p>
    <w:p w:rsidR="009D6A24" w:rsidRDefault="006405DD">
      <w:pPr>
        <w:pStyle w:val="ConsPlusNormal0"/>
        <w:jc w:val="both"/>
      </w:pPr>
      <w:r>
        <w:t xml:space="preserve">(п. 22 введен </w:t>
      </w:r>
      <w:hyperlink r:id="rId421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30.11.2012 N 193; в ред. решений Кемеровского городского Совета народных депутатов от 29.01.2021 </w:t>
      </w:r>
      <w:hyperlink r:id="rId422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42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23) принимает решение о реализации проекта м</w:t>
      </w:r>
      <w:r>
        <w:t>униципально-частного партнерства, если публичным партнером является муниципальное образование город Кемерово либо планируется проведение совместного конкурса с участием муниципального образования город Кемерово (за исключением случая, в котором планируется</w:t>
      </w:r>
      <w:r>
        <w:t xml:space="preserve"> проведение совместного конкурса с участием Российской Федерации, субъекта Российской Федерации), а также осуществляет иные полномочия в сфере муниципально-частного партнерства, предусмотренные действующим законодательством.</w:t>
      </w:r>
    </w:p>
    <w:p w:rsidR="009D6A24" w:rsidRDefault="006405DD">
      <w:pPr>
        <w:pStyle w:val="ConsPlusNormal0"/>
        <w:jc w:val="both"/>
      </w:pPr>
      <w:r>
        <w:t xml:space="preserve">(п. 23 введен </w:t>
      </w:r>
      <w:hyperlink r:id="rId424" w:tooltip="Решение Кемеровского городского Совета народных депутатов от 23.12.2016 N 30 &quot;О внесении изменений в Устав города Кемерово&quot; (Зарегистрировано в Управлении Минюста РФ по Кемеровской области 10.01.2017 N RU423050002017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23.12.2016 N 30)</w:t>
      </w:r>
    </w:p>
    <w:p w:rsidR="009D6A24" w:rsidRDefault="006405DD">
      <w:pPr>
        <w:pStyle w:val="ConsPlusNormal0"/>
        <w:spacing w:before="240"/>
        <w:ind w:firstLine="540"/>
        <w:jc w:val="both"/>
      </w:pPr>
      <w:hyperlink r:id="rId425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2.1</w:t>
        </w:r>
      </w:hyperlink>
      <w:r>
        <w:t xml:space="preserve">. Глава города осуществляет иные полномочия в соответствии с федеральными законами, </w:t>
      </w:r>
      <w:hyperlink r:id="rId426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Уставом</w:t>
        </w:r>
      </w:hyperlink>
      <w:r>
        <w:t xml:space="preserve"> и законами Кемеровской области - Кузбасса, настоящим Уставом.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28.11.2014 </w:t>
      </w:r>
      <w:hyperlink r:id="rId427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N 374</w:t>
        </w:r>
      </w:hyperlink>
      <w:r>
        <w:t xml:space="preserve">, от 29.01.2021 </w:t>
      </w:r>
      <w:hyperlink r:id="rId428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</w:t>
        </w:r>
        <w:r>
          <w:rPr>
            <w:color w:val="0000FF"/>
          </w:rPr>
          <w:t>92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429" w:tooltip="Решение Кемеровского городского Совета народных депутатов от 24.06.2022 N 108 &quot;О внесении изменений в Устав города Кемерово&quot; (Зарегистрировано в Управлении Минюста РФ по Кемеровской области - Кузбассу 13.07.2022 N RU423050002022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24.06.2022 N 108.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44.1. Временное исполнение полномочий Главы города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43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</w:t>
      </w:r>
      <w:r>
        <w:t xml:space="preserve">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bookmarkStart w:id="4" w:name="P917"/>
      <w:bookmarkEnd w:id="4"/>
      <w:r>
        <w:t>1. В случае, если Глава города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</w:t>
      </w:r>
      <w:r>
        <w:t>ндировкой), их временно исполняет первый заместитель Главы города, а в случае его отсутствия или невозможности исполнения им полномочий Главы города - один из заместителей Главы города. Назначение должностного лица, временно исполняющего полномочия Главы г</w:t>
      </w:r>
      <w:r>
        <w:t>орода, осуществляется Главой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случае если Главой города не назначено должностное лицо, временно исполняющее его полномочия, городской Совет назначает временно исполняющего полномочия Главы города из числа вышеуказанных должностных лиц не позднее д</w:t>
      </w:r>
      <w:r>
        <w:t xml:space="preserve">ня, следующего за днем возникновения одного из оснований, предусмотренных </w:t>
      </w:r>
      <w:hyperlink w:anchor="P917" w:tooltip="1. В случае, если Глава города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">
        <w:r>
          <w:rPr>
            <w:color w:val="0000FF"/>
          </w:rPr>
          <w:t>абзацем 1</w:t>
        </w:r>
      </w:hyperlink>
      <w:r>
        <w:t xml:space="preserve"> настоящей части.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В случае досрочного прекращения полномочий Главы города либо применения к нему по решению суда мер процессуального </w:t>
      </w:r>
      <w:r>
        <w:t>принуждения в виде заключения под стражу или временного отстранения от должности Губернатор Кемеровской области - Кузбасса в течение 10 дней назначает временно исполняющего полномочия Главы города из числа лиц, которые на день назначения не имеют в соответ</w:t>
      </w:r>
      <w:r>
        <w:t>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Временно исполняющий полномочия Главы города обладает правами и обязанностями Г</w:t>
      </w:r>
      <w:r>
        <w:t>лавы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4. На временно исполняющего полномочия Главы города, назначаемого Губернатором Кемеровской области - Кузбасса в случаях, предусмотренных </w:t>
      </w:r>
      <w:hyperlink r:id="rId43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6 статьи 19</w:t>
        </w:r>
      </w:hyperlink>
      <w:r>
        <w:t xml:space="preserve"> и </w:t>
      </w:r>
      <w:hyperlink r:id="rId43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16 с</w:t>
        </w:r>
        <w:r>
          <w:rPr>
            <w:color w:val="0000FF"/>
          </w:rPr>
          <w:t>татьи 21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власти", распространяются обязанности, ограничения и запреты, установленные указанным федеральным законом, другими федеральными законами и иными</w:t>
      </w:r>
      <w:r>
        <w:t xml:space="preserve"> нормативными правовыми актами Российской Федерации для главы муниципального образования в целях противодействия коррупции.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45. Правовые акты, издаваемые Главой города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433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27.11.2009 N 290)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Глава города в пределах своих полномочий издает постановления администрации города по вопросам непосредственного обеспечения жизнедеятельности населения и вопросам, связанным с осуществлением отдельных государственных полномочий, переданных органам мест</w:t>
      </w:r>
      <w:r>
        <w:t>ного самоуправления федеральными законами и законами Кемеровской области - Кузбасса, а также распоряжения по вопросам организации работы администрации города. Глава города издает постановления и распоряжения по иным вопросам, отнесенным к его компетенции н</w:t>
      </w:r>
      <w:r>
        <w:t xml:space="preserve">астоящим Уставом в соответствии с Федеральным </w:t>
      </w:r>
      <w:hyperlink r:id="rId434" w:tooltip="Федеральный закон от 06.10.2003 N 131-ФЗ (ред. от 20.03.2025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самоуправления", другими федеральными законами.</w:t>
      </w:r>
    </w:p>
    <w:p w:rsidR="009D6A24" w:rsidRDefault="006405DD">
      <w:pPr>
        <w:pStyle w:val="ConsPlusNormal0"/>
        <w:jc w:val="both"/>
      </w:pPr>
      <w:r>
        <w:t>(в ред. решений Кемеровского городского Совета народных депутатов от 25</w:t>
      </w:r>
      <w:r>
        <w:t xml:space="preserve">.111.2011 </w:t>
      </w:r>
      <w:hyperlink r:id="rId435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N 81</w:t>
        </w:r>
      </w:hyperlink>
      <w:r>
        <w:t xml:space="preserve">, от 30.11.2012 </w:t>
      </w:r>
      <w:hyperlink r:id="rId436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N 193</w:t>
        </w:r>
      </w:hyperlink>
      <w:r>
        <w:t xml:space="preserve">, </w:t>
      </w:r>
      <w:r>
        <w:t xml:space="preserve">от 29.01.2021 </w:t>
      </w:r>
      <w:hyperlink r:id="rId437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43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439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1.1. Постановления администрации города, затрагивающие вопросы осуществле</w:t>
      </w:r>
      <w:r>
        <w:t>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в порядке, установленном правовым актом городско</w:t>
      </w:r>
      <w:r>
        <w:t>го Совета в соответствии с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28.11.2014 </w:t>
      </w:r>
      <w:hyperlink r:id="rId440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N 374</w:t>
        </w:r>
      </w:hyperlink>
      <w:r>
        <w:t xml:space="preserve">, от 29.01.2021 </w:t>
      </w:r>
      <w:hyperlink r:id="rId441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Проекты постановлений администрации города, устанавливающие новые или изменяющие ранее предусмотренные му</w:t>
      </w:r>
      <w:r>
        <w:t>ниципальными нормативными правовыми актами администрации города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</w:t>
      </w:r>
      <w:r>
        <w:t>роводимой в порядке, установленном нормативным правовым актом городского Совета в соответствии с законом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25.11.2016 </w:t>
      </w:r>
      <w:hyperlink r:id="rId442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N 17</w:t>
        </w:r>
      </w:hyperlink>
      <w:r>
        <w:t xml:space="preserve">, от 29.01.2021 </w:t>
      </w:r>
      <w:hyperlink r:id="rId443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, о</w:t>
      </w:r>
      <w:r>
        <w:t xml:space="preserve">т 24.12.2021 </w:t>
      </w:r>
      <w:hyperlink r:id="rId444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N 59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Оценка регулирующего воздействия проектов нормативных правовых актов администрации города проводится в целях выявлен</w:t>
      </w:r>
      <w:r>
        <w:t>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</w:t>
      </w:r>
      <w:r>
        <w:t>ринимательской и иной экономической деятельности и бюджета города.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45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</w:t>
      </w:r>
      <w:r>
        <w:t xml:space="preserve"> 24.12.2021 N 59)</w:t>
      </w:r>
    </w:p>
    <w:p w:rsidR="009D6A24" w:rsidRDefault="006405DD">
      <w:pPr>
        <w:pStyle w:val="ConsPlusNormal0"/>
        <w:jc w:val="both"/>
      </w:pPr>
      <w:r>
        <w:t xml:space="preserve">(часть 1.1 введена </w:t>
      </w:r>
      <w:hyperlink r:id="rId446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24.12.2013 N 305)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Муниципальные нормативные </w:t>
      </w:r>
      <w:r>
        <w:t>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город Кемерово, вступают в силу п</w:t>
      </w:r>
      <w:r>
        <w:t>осле их официального обнародования. Иные правовые акты вступают в силу с момента их подписания, если иное не предусмотрено самими правовыми актами.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47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Под обнародованием муниципального правового акта, понимается: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официальное опубликование муниципального правового акта;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размещение муниципал</w:t>
      </w:r>
      <w:r>
        <w:t>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размещение на официальном с</w:t>
      </w:r>
      <w:r>
        <w:t>айте муниципального образования в информационно-телекоммуникационной сети "Интернет".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48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<w:r>
          <w:rPr>
            <w:color w:val="0000FF"/>
          </w:rPr>
          <w:t>решения</w:t>
        </w:r>
      </w:hyperlink>
      <w:r>
        <w:t xml:space="preserve"> Кемеровского городског</w:t>
      </w:r>
      <w:r>
        <w:t>о Совета народных депутатов от 25.04.2025 N 336)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Официальным опубликованием муниципального правового акта считается первая публикация его полного текста в периодическом печатном издании газете "Кемерово" или первое размещение его полного текста в сетевом и</w:t>
      </w:r>
      <w:r>
        <w:t xml:space="preserve">здании "Электронный бюллетень органов местного самоуправления города Кемерово" (доменное имя сайта в информационно-телекоммуникационной сети "Интернет" - </w:t>
      </w:r>
      <w:hyperlink r:id="rId449">
        <w:r>
          <w:rPr>
            <w:color w:val="0000FF"/>
          </w:rPr>
          <w:t>pravo-kemerovo.ru</w:t>
        </w:r>
      </w:hyperlink>
      <w:r>
        <w:t>, регистрация в качестве сетевого изд</w:t>
      </w:r>
      <w:r>
        <w:t>ания ЭЛ N ФС 77-84600 от 16.01.2023).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50" w:tooltip="Решение Кемеровского городского Совета народных депутатов от 25.04.2025 N 336 &quot;О внесении изменений в Устав Кемеровского городского округа&quot; (Зарегистрировано в Управлении Минюста РФ по Кемеровской области - Кузбассу 30.04.2025 N RU423050002025001) {Консультант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25.04.2025 N 336)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"Нормативные правовые акты в Российской Федерации" (</w:t>
      </w:r>
      <w:hyperlink r:id="rId451">
        <w:r>
          <w:rPr>
            <w:color w:val="0000FF"/>
          </w:rPr>
          <w:t>pravo-minjust.ru</w:t>
        </w:r>
      </w:hyperlink>
      <w:r>
        <w:t xml:space="preserve">, </w:t>
      </w:r>
      <w:hyperlink r:id="rId452">
        <w:r>
          <w:rPr>
            <w:color w:val="0000FF"/>
          </w:rPr>
          <w:t>право-минюст.рф</w:t>
        </w:r>
      </w:hyperlink>
      <w:r>
        <w:t>, регистрация в качестве сетевого издания Эл N ФС 77-72471 от 05.03.2018).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45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Тексты муниципальных нормативных правовых актов, включенные после их официального опубликования в интегрированный полнотекстовы</w:t>
      </w:r>
      <w:r>
        <w:t>й банк правовой информации (эталонный банк данных правовой информации) на "Официальном интернет-портале правовой информации" (</w:t>
      </w:r>
      <w:hyperlink r:id="rId454">
        <w:r>
          <w:rPr>
            <w:color w:val="0000FF"/>
          </w:rPr>
          <w:t>pravo.gov.ru</w:t>
        </w:r>
      </w:hyperlink>
      <w:r>
        <w:t>), функционирование которого обеспечивает Федеральная служба охраны Российской Федерации, являются официальными.</w:t>
      </w:r>
    </w:p>
    <w:p w:rsidR="009D6A24" w:rsidRDefault="006405DD">
      <w:pPr>
        <w:pStyle w:val="ConsPlusNormal0"/>
        <w:jc w:val="both"/>
      </w:pPr>
      <w:r>
        <w:t xml:space="preserve">(часть 3 введена </w:t>
      </w:r>
      <w:hyperlink r:id="rId45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46. Досрочное прекращение полномочий Главы города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45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Полномочия Главы города прекращаются досроч</w:t>
      </w:r>
      <w:r>
        <w:t>но в следующих случаях: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смерть;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отставка по собственному желанию;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признание судом недееспособным или ограниченно дееспособным;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признание судом безвестно отсутствующим или объявление умершим;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вступление в отношении его в законную силу обвинит</w:t>
      </w:r>
      <w:r>
        <w:t>ельного приговора суда;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выезд за пределы Российской Федерации на постоянное место жительства;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</w:t>
      </w:r>
      <w:r>
        <w:t>верждающего право на постоянное проживание на территории иностранного государства гражданина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досрочное прекращение полномочий соответствующего органа местного самоуправления;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9) призыв на военную службу или направление на заменяющу</w:t>
      </w:r>
      <w:r>
        <w:t>ю ее альтернативную гражданскую службу;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10) приобретение статуса иностранного агента;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11) утрата доверия Президента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12) удаление в отставку;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13) отрешение от должности;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14) установленная в судебном порядке стойкая неспособность по сос</w:t>
      </w:r>
      <w:r>
        <w:t>тоянию здоровья осуществлять полномочия Главы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15) преобразование муниципального образования, осуществляемое в соответствии с </w:t>
      </w:r>
      <w:hyperlink r:id="rId45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частями 6</w:t>
        </w:r>
      </w:hyperlink>
      <w:r>
        <w:t xml:space="preserve"> и </w:t>
      </w:r>
      <w:hyperlink r:id="rId45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7 статьи 12</w:t>
        </w:r>
      </w:hyperlink>
      <w:r>
        <w:t xml:space="preserve"> Федерального закона "Об о</w:t>
      </w:r>
      <w:r>
        <w:t>бщих принципах организации местного самоуправления в единой системе публичной власти";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16) увеличение численности избирателей муниципального образования более чем на 25 процентов;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17) нарушение срока издания муниципального правового акта, необходимого для </w:t>
      </w:r>
      <w:r>
        <w:t>реализации решения, принятого путем прямого волеизъявления населения;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18) иные случаи, установленные федеральными законами.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Городской Совет вправе удалить Главу города в отставку по инициативе депутатов городского Совета или по инициативе Губернатора Ке</w:t>
      </w:r>
      <w:r>
        <w:t>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bookmarkStart w:id="5" w:name="P974"/>
      <w:bookmarkEnd w:id="5"/>
      <w:r>
        <w:t>3. Основаниями для удаления Главы города в отставку являются: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1) решения, действия (бездействие) Главы города, повлекшие (повлекшее) за собой наступление последствий, предусмотренных </w:t>
      </w:r>
      <w:hyperlink r:id="rId45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пункта</w:t>
        </w:r>
        <w:r>
          <w:rPr>
            <w:color w:val="0000FF"/>
          </w:rPr>
          <w:t>ми 2</w:t>
        </w:r>
      </w:hyperlink>
      <w:r>
        <w:t xml:space="preserve"> и </w:t>
      </w:r>
      <w:hyperlink r:id="rId46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3 части 1 статьи 38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2) неисполнение в течение трех и более месяцев обязанностей по решению вопросов </w:t>
      </w:r>
      <w:r>
        <w:t xml:space="preserve">непосредственного обеспечения жизнедеятельности населения, осуществлению полномочий, предусмотренных Федеральным </w:t>
      </w:r>
      <w:hyperlink r:id="rId46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власти", другими федеральными закона</w:t>
      </w:r>
      <w:r>
        <w:t>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Кемеровской области</w:t>
      </w:r>
      <w:r>
        <w:t xml:space="preserve"> - Кузбасса;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неудовлетворительная оценка деятельности Главы города городским Советом по результатам его ежегодного отчета перед городским Советом, данная два раза подряд;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4) несоблюдение ограничений, запретов, неисполнение обязанностей, которые установлены для лиц, замещающих муниципальные должности, в соответствии с </w:t>
      </w:r>
      <w:hyperlink r:id="rId46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5 статьи 28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допущение Главой города, администрацией города, иными органами и должностными лицами ме</w:t>
      </w:r>
      <w:r>
        <w:t>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</w:t>
      </w:r>
      <w:r>
        <w:t>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</w:t>
      </w:r>
      <w:r>
        <w:t>) и межконфессиональных конфликтов;</w:t>
      </w:r>
    </w:p>
    <w:p w:rsidR="009D6A24" w:rsidRDefault="006405DD">
      <w:pPr>
        <w:pStyle w:val="ConsPlusNormal0"/>
        <w:spacing w:before="240"/>
        <w:ind w:firstLine="540"/>
        <w:jc w:val="both"/>
      </w:pPr>
      <w:bookmarkStart w:id="6" w:name="P980"/>
      <w:bookmarkEnd w:id="6"/>
      <w:r>
        <w:t>6) систематическое недостижение показателей эффективности деятельности органов местного самоуправления.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4. Инициатива депутатов городского Совета об удалении Главы города в отставку, выдвинутая не менее чем одной третью </w:t>
      </w:r>
      <w:r>
        <w:t>от установленной численности депутатов, оформляется в виде обращения, которое вносится в городской Совет. Указанное обращение вносится вместе с проектом решения городского Совета об удалении Главы города в отставку. О выдвижении данной инициативы Глава гор</w:t>
      </w:r>
      <w:r>
        <w:t>ода и Губернатор Кемеровской области - Кузбасса уведомляются не позднее дня, следующего за днем внесения указанного обращения в городской Совет.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Рассмотрение инициативы депутатов городского Совета об удалении Главы города в отставку осуществляется с уче</w:t>
      </w:r>
      <w:r>
        <w:t>том мнения Губернатора Кемеровской области - Кузбасса. В случае, если при рассмотрении инициативы депутатов об удалении Главы города в отставку предполагается рассмотрение вопросов, касающихся обеспечения осуществления органами местного самоуправления отде</w:t>
      </w:r>
      <w:r>
        <w:t>льных государственных полномочий, переданных органам местного самоуправления федеральными законами и законами Кемеровской области - Кузбасса, и (или) решений, действий (бездействия) Главы города, повлекших (повлекшего) наступление последствий, предусмотрен</w:t>
      </w:r>
      <w:r>
        <w:t xml:space="preserve">ных </w:t>
      </w:r>
      <w:hyperlink r:id="rId463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46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3 части 1 статьи 38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власти", решение об удалении Главы города </w:t>
      </w:r>
      <w:r>
        <w:t>в отставку может быть принято только при согласии Губернатора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Инициатива Губернатора Кемеровской области - Кузбасса об удалении Главы города в отставку оформляется в виде обращения, которое вносится в городской Совет вмес</w:t>
      </w:r>
      <w:r>
        <w:t>те с проектом соответствующего решения городского Совета. О выдвижении данной инициативы Глава города уведомляется не позднее дня, следующего за днем внесения указанного обращения в городской Совет.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Инициатива об удалении Главы города в отставку по осно</w:t>
      </w:r>
      <w:r>
        <w:t xml:space="preserve">ванию, предусмотренному </w:t>
      </w:r>
      <w:hyperlink w:anchor="P980" w:tooltip="6) систематическое недостижение показателей эффективности деятельности органов местного самоуправления.">
        <w:r>
          <w:rPr>
            <w:color w:val="0000FF"/>
          </w:rPr>
          <w:t>пунктом 6 части 3</w:t>
        </w:r>
      </w:hyperlink>
      <w:r>
        <w:t xml:space="preserve"> настоящей статьи, вносится в городской Совет Губернатором Кемеровской области </w:t>
      </w:r>
      <w:r>
        <w:t>- Кузбасса. При этом такая инициатива может быть внесена не ранее чем через один год со дня вступления в должность Главы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8. Рассмотрение инициативы депутатов городского Совета или Губернатора Кемеровской области - Кузбасса об удалении Главы города </w:t>
      </w:r>
      <w:r>
        <w:t>в отставку осуществляется городским Советом в течение одного месяца со дня внесения соответствующего обращения.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 Решение городского Совета об удалении Главы города в отставку считается принятым, если за него проголосовало не менее двух третей от установл</w:t>
      </w:r>
      <w:r>
        <w:t>енной численности депутатов городского Совета. Решение городского Совета об удалении Главы города в отставку подписывается председателем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10. При рассмотрении и принятии городским Советом решения об удалении Главы города в отставку должны</w:t>
      </w:r>
      <w:r>
        <w:t xml:space="preserve"> быть обеспечены: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заблаговременное получение им уведомления о дате и месте проведения соответствующего заседания, ознакомление с обращением депутатов городского Совета или Губернатора Кемеровской области - Кузбасса и проектом решения городского Совета о</w:t>
      </w:r>
      <w:r>
        <w:t>б удалении Главы города в отставку;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предоставление ему возможности дать депутатам городского Совета объяснения по поводу обстоятельств, выдвигаемых в качестве основания для удаления в отставку.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11. Решение городского Совета об удалении Главы города в от</w:t>
      </w:r>
      <w:r>
        <w:t>ставку подлежит обнародованию не позднее чем через пять дней со дня его принятия.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12. В случае если инициатива депутатов городского Совета или Губернатора Кемеровской области - Кузбасса об удалении Главы города в отставку отклонена городским Советом, вопро</w:t>
      </w:r>
      <w:r>
        <w:t>с об удалении Главы города в отставку может быть вынесен на повторное рассмотрение городского Совета не ранее чем через два месяца со дня проведения заседания городского Совета, на котором рассматривался указанный вопрос.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13. Глава города, в отношении кото</w:t>
      </w:r>
      <w:r>
        <w:t>рого городским Советом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указанного решения.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14. Губернатор Кемеровской области - Кузбасса </w:t>
      </w:r>
      <w:r>
        <w:t>издает правовой акт об отрешении от должности Главы города в случае: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1) издания Главой города нормативного правового акта, противоречащего </w:t>
      </w:r>
      <w:hyperlink r:id="rId46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конституционным законам, федеральным законам, конституц</w:t>
      </w:r>
      <w:r>
        <w:t>ии (уставу), законам Кемеровской области - Кузбасса, настоящему Уставу, если такие противоречия установлены соответствующим судом, а Глава города в течение двух месяцев со дня вступления в силу решения суда либо в течение иного предусмотренного решением су</w:t>
      </w:r>
      <w:r>
        <w:t>да срока не принял в пределах своих полномочий мер по исполнению решения суда;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совершения Главой города действий, в том числе издания им правового акта, не носящего нормативного характера, влекущих нарушение прав и свобод человека и гражданина, угрозу е</w:t>
      </w:r>
      <w:r>
        <w:t>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</w:t>
      </w:r>
      <w:r>
        <w:t xml:space="preserve">ющих целевое назначение, бюджетных кредитов, нарушение условий предоставления межбюджетных трансфертов, бюджетных кредитов, полученных из других бюджетов бюджетной системы Российской Федерации, если это установлено соответствующим судом, а Глава города не </w:t>
      </w:r>
      <w:r>
        <w:t>принял в пределах своих полномочий мер по исполнению решения суда.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Срок, в течение которого Губернатор Кемеровской области - Кузбасса издает правовой акт об отрешении от должности Главы города в вышеуказанных случаях, не может быть менее одного месяца со д</w:t>
      </w:r>
      <w:r>
        <w:t>ня вступления в силу последнего решения суда, необходимого для издания указанного правового акта, и не может превышать шесть месяцев со дня вступления в силу этого решения суда.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15. Губернатор Кемеровской области - Кузбасса вправе отрешить от должности Гла</w:t>
      </w:r>
      <w:r>
        <w:t>ву города: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1) в случае если в течение одного месяца со дня вынесения Губернатором Кемеровской области - Кузбасса предупреждения, объявления выговора Главе города в соответствии с </w:t>
      </w:r>
      <w:hyperlink r:id="rId466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7 статьи 29</w:t>
        </w:r>
      </w:hyperlink>
      <w:r>
        <w:t xml:space="preserve"> Федерального закона "</w:t>
      </w:r>
      <w:r>
        <w:t>Об общих принципах организации местного самоуправления в единой системе публичной власти" Главой города не были приняты в пределах своих полномочий меры по устранению причин, послуживших основанием для вынесения предупреждения, объявления выговора;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за н</w:t>
      </w:r>
      <w:r>
        <w:t xml:space="preserve">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населения, предусмотренных </w:t>
      </w:r>
      <w:hyperlink r:id="rId46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частями 2</w:t>
        </w:r>
      </w:hyperlink>
      <w:r>
        <w:t xml:space="preserve"> и </w:t>
      </w:r>
      <w:hyperlink r:id="rId46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3 статьи 32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власти", а также по основанию, предусмотренному </w:t>
      </w:r>
      <w:hyperlink w:anchor="P980" w:tooltip="6) систематическое недостижение показателей эффективности деятельности органов местного самоуправления.">
        <w:r>
          <w:rPr>
            <w:color w:val="0000FF"/>
          </w:rPr>
          <w:t>пунктом 6 части 3</w:t>
        </w:r>
      </w:hyperlink>
      <w:r>
        <w:t xml:space="preserve"> настоящей статьи, с учетом мнения городского Совета, не ранее чем через один год со дня вступления в должность Главы города;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69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3) по одному из оснований, предусмотренных </w:t>
      </w:r>
      <w:hyperlink w:anchor="P974" w:tooltip="3. Основаниями для удаления Главы города в отставку являются:">
        <w:r>
          <w:rPr>
            <w:color w:val="0000FF"/>
          </w:rPr>
          <w:t>частью 3</w:t>
        </w:r>
      </w:hyperlink>
      <w:r>
        <w:t xml:space="preserve"> настоящей статьи, с учетом мнения совета муниципальных образований Кемеровской области - Кузбасса, не ранее чем через два года со дня вступления в должност</w:t>
      </w:r>
      <w:r>
        <w:t>ь Главы города в случае, если Губернатором Кемеровской области - Кузбасса два и более раза вносились в городской Совет и были им отклонены инициативы об удалении Главы города в отставку.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70" w:tooltip="Решение Кемеровского городского Совета народных депутатов от 29.05.2026 N 419 &quot;О внесении изменений в Устав Кемеровского городского округа&quot; (Зарегистрировано в Управлении Минюста РФ по Кемеровской области - Кузбассу 09.06.2026 RU423050002026001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29.05.2026 N 419)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16. Глава города, в отношении которого Губернатором Кемеровской области - Кузбасса был издан правовой акт </w:t>
      </w:r>
      <w:r>
        <w:t>об отрешении от должности, вправе обжаловать данный правовой акт в судебном порядке в течение 10 дней со дня его официального опубликования.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 xml:space="preserve">Статья 46.1. Исключена. - </w:t>
      </w:r>
      <w:hyperlink r:id="rId47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 xml:space="preserve">Глава </w:t>
      </w:r>
      <w:hyperlink r:id="rId472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5</w:t>
        </w:r>
      </w:hyperlink>
      <w:r>
        <w:t>. АДМИНИСТРАЦИЯ ГОРОДА КЕМЕРОВО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47. Статус администрации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Администрация города является исполнительно-распорядительным органом муниципального обра</w:t>
      </w:r>
      <w:r>
        <w:t xml:space="preserve">зования,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полномочий, переданных органам местного самоуправления федеральными </w:t>
      </w:r>
      <w:r>
        <w:t>законами и законами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29.01.2021 </w:t>
      </w:r>
      <w:hyperlink r:id="rId473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392</w:t>
        </w:r>
      </w:hyperlink>
      <w:r>
        <w:t xml:space="preserve">, от 26.01.2024 </w:t>
      </w:r>
      <w:hyperlink r:id="rId47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47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Администрацией города руководит Глава города на принципах единоначалия.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Администрация города обладает правами юридического лица.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Деятельность администрации города по решению вопросов непосредственного о</w:t>
      </w:r>
      <w:r>
        <w:t>беспечения жизнедеятельности населения подотчетна населению города и городскому Совету, а по осуществлению переданных органам местного самоуправления отдельных государственных полномочий подконтрольна органам государственной власти.</w:t>
      </w:r>
    </w:p>
    <w:p w:rsidR="009D6A24" w:rsidRDefault="006405DD">
      <w:pPr>
        <w:pStyle w:val="ConsPlusNormal0"/>
        <w:jc w:val="both"/>
      </w:pPr>
      <w:r>
        <w:t>(в ред. решений Кемеров</w:t>
      </w:r>
      <w:r>
        <w:t xml:space="preserve">ского городского Совета народных депутатов от 26.01.2024 </w:t>
      </w:r>
      <w:hyperlink r:id="rId47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47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48. Полномочия администрации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Администрация города: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исполняет полномочия по решению вопросов непосредственного обеспечения жизнедеятельности населения в</w:t>
      </w:r>
      <w:r>
        <w:t xml:space="preserve"> интересах населения города, за исключением отнесенных федеральными законами, </w:t>
      </w:r>
      <w:hyperlink r:id="rId478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Уставом</w:t>
        </w:r>
      </w:hyperlink>
      <w:r>
        <w:t xml:space="preserve"> и законами Кемеровской области - Кузбасса, настоящим Уставом к полномочиям городского Совета;</w:t>
      </w:r>
    </w:p>
    <w:p w:rsidR="009D6A24" w:rsidRDefault="006405DD">
      <w:pPr>
        <w:pStyle w:val="ConsPlusNormal0"/>
        <w:jc w:val="both"/>
      </w:pPr>
      <w:r>
        <w:t>(в ред. решений Кемеровского городского Совета народных депут</w:t>
      </w:r>
      <w:r>
        <w:t xml:space="preserve">атов от 29.01.2021 </w:t>
      </w:r>
      <w:hyperlink r:id="rId479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26.01.2024 </w:t>
      </w:r>
      <w:hyperlink r:id="rId480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48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осуществляет переданные в установленном порядке отдельные государственные полномочия;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составляет проект бюджета города, вносит его на рассмотрение городского Совета;</w:t>
      </w:r>
    </w:p>
    <w:p w:rsidR="009D6A24" w:rsidRDefault="006405DD">
      <w:pPr>
        <w:pStyle w:val="ConsPlusNormal0"/>
        <w:jc w:val="both"/>
      </w:pPr>
      <w:r>
        <w:t xml:space="preserve">(п. 3 в ред. </w:t>
      </w:r>
      <w:hyperlink r:id="rId482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24.12.2013 N 305)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исполняет бюджет города, осуществляет финансовое обеспечение деятельности муниципальных казенных учреждений и финансовое обеспечение вы</w:t>
      </w:r>
      <w:r>
        <w:t>полнения муниципального задания бюджетными и автономными муниципальными учреждениями;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483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</w:t>
      </w:r>
      <w:r>
        <w:t>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выступает заказчиком при осуществлении закупок товаров, работ, услуг, связанных с решением вопросов местного значения и осуществлением отдельных государственных полномочий;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28.11.2014 </w:t>
      </w:r>
      <w:hyperlink r:id="rId484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N 374</w:t>
        </w:r>
      </w:hyperlink>
      <w:r>
        <w:t xml:space="preserve">, от 26.01.2024 </w:t>
      </w:r>
      <w:hyperlink r:id="rId48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разрабатывает проекты планов и программ комплексного социально-экономического развития города и организует их исполнение;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7) организует сбор статистических показателей, </w:t>
      </w:r>
      <w:r>
        <w:t>характеризующих состояние экономики и социальной сферы города, и предоставляет указанные данные органам государственной власти в порядке, установленном Правительством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8) определяет порядок принятия решений о создании, реорганизации и </w:t>
      </w:r>
      <w:r>
        <w:t>ликвидации муниципальных учреждений;</w:t>
      </w:r>
    </w:p>
    <w:p w:rsidR="009D6A24" w:rsidRDefault="006405DD">
      <w:pPr>
        <w:pStyle w:val="ConsPlusNormal0"/>
        <w:jc w:val="both"/>
      </w:pPr>
      <w:r>
        <w:t xml:space="preserve">(п. 8 введен </w:t>
      </w:r>
      <w:hyperlink r:id="rId486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9) организует и </w:t>
      </w:r>
      <w:r>
        <w:t xml:space="preserve">осуществляет муниципальный контроль на территории города в соответствии с Федеральным </w:t>
      </w:r>
      <w:hyperlink r:id="rId487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 Вид муниципального контроля под</w:t>
      </w:r>
      <w:r>
        <w:t>лежит осуществлению при наличии в границах города объектов соответствующего вида контроля;</w:t>
      </w:r>
    </w:p>
    <w:p w:rsidR="009D6A24" w:rsidRDefault="006405DD">
      <w:pPr>
        <w:pStyle w:val="ConsPlusNormal0"/>
        <w:jc w:val="both"/>
      </w:pPr>
      <w:r>
        <w:t xml:space="preserve">(п. 9 в ред. </w:t>
      </w:r>
      <w:hyperlink r:id="rId488" w:tooltip="Решение Кемеровского городского Совета народных депутатов от 24.06.2022 N 108 &quot;О внесении изменений в Устав города Кемерово&quot; (Зарегистрировано в Управлении Минюста РФ по Кемеровской области - Кузбассу 13.07.2022 N RU423050002022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</w:t>
      </w:r>
      <w:r>
        <w:t>о Совета народных депутатов от 24.06.2022 N 108)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10) - 11) исключены. - </w:t>
      </w:r>
      <w:hyperlink r:id="rId489" w:tooltip="Решение Кемеровского городского Совета народных депутатов от 24.06.2022 N 108 &quot;О внесении изменений в Устав города Кемерово&quot; (Зарегистрировано в Управлении Минюста РФ по Кемеровской области - Кузбассу 13.07.2022 N RU423050002022002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</w:t>
      </w:r>
      <w:r>
        <w:t>4.06.2022 N 108;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12) разрабатывает и утверждает схему размещения нестационарных торговых объектов;</w:t>
      </w:r>
    </w:p>
    <w:p w:rsidR="009D6A24" w:rsidRDefault="006405DD">
      <w:pPr>
        <w:pStyle w:val="ConsPlusNormal0"/>
        <w:jc w:val="both"/>
      </w:pPr>
      <w:r>
        <w:t xml:space="preserve">(п. 12 введен </w:t>
      </w:r>
      <w:hyperlink r:id="rId490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</w:t>
      </w:r>
      <w:r>
        <w:t>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13) утверждает и реализует муниципальные программы в области энергосбережения и повышения энергетической эффективности, организует проведение энергетического обследования многоквартирных домов, помещения в кот</w:t>
      </w:r>
      <w:r>
        <w:t>орых составляют муниципальный жилищный фонд в границах города;</w:t>
      </w:r>
    </w:p>
    <w:p w:rsidR="009D6A24" w:rsidRDefault="006405DD">
      <w:pPr>
        <w:pStyle w:val="ConsPlusNormal0"/>
        <w:jc w:val="both"/>
      </w:pPr>
      <w:r>
        <w:t xml:space="preserve">(п. 13 введен </w:t>
      </w:r>
      <w:hyperlink r:id="rId491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24.09.2</w:t>
      </w:r>
      <w:r>
        <w:t>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14) осуществляет полномочия по организации теплоснабжения, предусмотренные Федеральным </w:t>
      </w:r>
      <w:hyperlink r:id="rId492" w:tooltip="Федеральный закон от 27.07.2010 N 190-ФЗ (ред. от 23.03.2026) &quot;О теплоснабжен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теплоснабжении";</w:t>
      </w:r>
    </w:p>
    <w:p w:rsidR="009D6A24" w:rsidRDefault="006405DD">
      <w:pPr>
        <w:pStyle w:val="ConsPlusNormal0"/>
        <w:jc w:val="both"/>
      </w:pPr>
      <w:r>
        <w:t xml:space="preserve">(п. 14 введен </w:t>
      </w:r>
      <w:hyperlink r:id="rId493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15) разрабатывает и реализует муниципальные программы поддержки соци</w:t>
      </w:r>
      <w:r>
        <w:t>ально ориентированных некоммерческих организаций с учетом местных социально-экономических, экологических, культурных и других особенностей;</w:t>
      </w:r>
    </w:p>
    <w:p w:rsidR="009D6A24" w:rsidRDefault="006405DD">
      <w:pPr>
        <w:pStyle w:val="ConsPlusNormal0"/>
        <w:jc w:val="both"/>
      </w:pPr>
      <w:r>
        <w:t xml:space="preserve">(п. 15 введен </w:t>
      </w:r>
      <w:hyperlink r:id="rId494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16) осуществляет полномочия органа местного самоуправления, предусмотренные </w:t>
      </w:r>
      <w:hyperlink r:id="rId495" w:tooltip="Закон Кемеровской области от 17.01.2005 N 11-ОЗ (ред. от 05.12.2025) &quot;О системе профилактики безнадзорности и правонарушений несовершеннолетних в Кемеровской области&quot; (принят Советом народных депутатов Кемеровской области 29.12.200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"О системе профилактики безнадзорности и правонарушений несовершеннолетних в Кемеровской области";</w:t>
      </w:r>
    </w:p>
    <w:p w:rsidR="009D6A24" w:rsidRDefault="006405DD">
      <w:pPr>
        <w:pStyle w:val="ConsPlusNormal0"/>
        <w:jc w:val="both"/>
      </w:pPr>
      <w:r>
        <w:t xml:space="preserve">(п. 16 введен </w:t>
      </w:r>
      <w:hyperlink r:id="rId496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17) исключен. - </w:t>
      </w:r>
      <w:hyperlink r:id="rId497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Решение</w:t>
        </w:r>
      </w:hyperlink>
      <w:r>
        <w:t xml:space="preserve"> Кемеровского городского Со</w:t>
      </w:r>
      <w:r>
        <w:t>вета народных депутатов от 24.12.2021 N 59;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18) организация и осуществление мероприятий по территориальной обороне и гражданской обороне, защите населения и территории города от чрезвычайных ситуаций природного и техногенного характера, включая поддержку в</w:t>
      </w:r>
      <w:r>
        <w:t xml:space="preserve">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:rsidR="009D6A24" w:rsidRDefault="006405DD">
      <w:pPr>
        <w:pStyle w:val="ConsPlusNormal0"/>
        <w:jc w:val="both"/>
      </w:pPr>
      <w:r>
        <w:t>(п. 1</w:t>
      </w:r>
      <w:r>
        <w:t xml:space="preserve">8 введен </w:t>
      </w:r>
      <w:hyperlink r:id="rId498" w:tooltip="Решение Кемеровского городского Совета народных депутатов от 28.06.2013 N 257 &quot;О внесении изменений в Устав города Кемерово&quot; (Зарегистрировано в Управлении Минюста РФ по Кемеровской области 29.07.2013 N RU423050002013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28.06.2013 N 257)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19) утверждение схемы размещения рекламных конструкций, в</w:t>
      </w:r>
      <w:r>
        <w:t>ыдача разрешений на установку и эксплуатацию рекламных конструкций на территории города, аннулирование таких разрешений, выдача предписаний о демонтаже самовольно установленных рекламных конструкций на территории города, осуществляемые в соответствии с Фед</w:t>
      </w:r>
      <w:r>
        <w:t xml:space="preserve">еральным </w:t>
      </w:r>
      <w:hyperlink r:id="rId499" w:tooltip="Федеральный закон от 13.03.2006 N 38-ФЗ (ред. от 26.07.2026) &quot;О рекламе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рекламе</w:t>
      </w:r>
      <w:r>
        <w:t>";</w:t>
      </w:r>
    </w:p>
    <w:p w:rsidR="009D6A24" w:rsidRDefault="006405DD">
      <w:pPr>
        <w:pStyle w:val="ConsPlusNormal0"/>
        <w:jc w:val="both"/>
      </w:pPr>
      <w:r>
        <w:t xml:space="preserve">(п. 19 введен </w:t>
      </w:r>
      <w:hyperlink r:id="rId500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24.12.2013 N 305)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20) установление тарифов на услуги, предоставляем</w:t>
      </w:r>
      <w:r>
        <w:t>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9D6A24" w:rsidRDefault="006405DD">
      <w:pPr>
        <w:pStyle w:val="ConsPlusNormal0"/>
        <w:jc w:val="both"/>
      </w:pPr>
      <w:r>
        <w:t xml:space="preserve">(п. 20 введен </w:t>
      </w:r>
      <w:hyperlink r:id="rId501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21) Осуществляет полномочия органа местного самоуправления, предусмотренные </w:t>
      </w:r>
      <w:hyperlink r:id="rId502" w:tooltip="Закон Кемеровской области от 17.11.2014 N 106-ОЗ (ред. от 14.07.2025) &quot;О некоторых вопросах деятельности народных дружин&quot; (принят Советом народных депутатов Кемеровской области 29.10.2014) {КонсультантПлюс}">
        <w:r>
          <w:rPr>
            <w:color w:val="0000FF"/>
          </w:rPr>
          <w:t>Законом</w:t>
        </w:r>
      </w:hyperlink>
      <w:r>
        <w:t xml:space="preserve"> Ке</w:t>
      </w:r>
      <w:r>
        <w:t>меровской области от 17.11.2014 N 106-ОЗ "О некоторых вопросах деятельности народных дружин;</w:t>
      </w:r>
    </w:p>
    <w:p w:rsidR="009D6A24" w:rsidRDefault="006405DD">
      <w:pPr>
        <w:pStyle w:val="ConsPlusNormal0"/>
        <w:jc w:val="both"/>
      </w:pPr>
      <w:r>
        <w:t xml:space="preserve">(п. 21 введен </w:t>
      </w:r>
      <w:hyperlink r:id="rId503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22) организует в соответствии с федеральным законом выполнение компл</w:t>
      </w:r>
      <w:r>
        <w:t>ексных кадастровых работ и утверждение карты-плана территории;</w:t>
      </w:r>
    </w:p>
    <w:p w:rsidR="009D6A24" w:rsidRDefault="006405DD">
      <w:pPr>
        <w:pStyle w:val="ConsPlusNormal0"/>
        <w:jc w:val="both"/>
      </w:pPr>
      <w:r>
        <w:t xml:space="preserve">(п. 22 в ред. </w:t>
      </w:r>
      <w:hyperlink r:id="rId504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23) исполняет функции уполномоченного органа местного самоуправления по организации регулярных перевозок, предусмотренных Федеральным </w:t>
      </w:r>
      <w:hyperlink r:id="rId505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законом</w:t>
        </w:r>
      </w:hyperlink>
      <w:r>
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</w:t>
      </w:r>
      <w:r>
        <w:t>нений в отдельные законодательные акты Российской Федерации";</w:t>
      </w:r>
    </w:p>
    <w:p w:rsidR="009D6A24" w:rsidRDefault="006405DD">
      <w:pPr>
        <w:pStyle w:val="ConsPlusNormal0"/>
        <w:jc w:val="both"/>
      </w:pPr>
      <w:r>
        <w:t xml:space="preserve">(п. 23 введен </w:t>
      </w:r>
      <w:hyperlink r:id="rId506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25.11.2016</w:t>
      </w:r>
      <w:r>
        <w:t xml:space="preserve"> N 17)</w:t>
      </w:r>
    </w:p>
    <w:p w:rsidR="009D6A24" w:rsidRDefault="009D6A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D6A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A24" w:rsidRDefault="009D6A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A24" w:rsidRDefault="009D6A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6A24" w:rsidRDefault="006405D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6A24" w:rsidRDefault="006405DD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изменяющего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A24" w:rsidRDefault="009D6A24">
            <w:pPr>
              <w:pStyle w:val="ConsPlusNormal0"/>
            </w:pPr>
          </w:p>
        </w:tc>
      </w:tr>
    </w:tbl>
    <w:p w:rsidR="009D6A24" w:rsidRDefault="006405DD">
      <w:pPr>
        <w:pStyle w:val="ConsPlusNormal0"/>
        <w:spacing w:before="300"/>
        <w:ind w:firstLine="540"/>
        <w:jc w:val="both"/>
      </w:pPr>
      <w:r>
        <w:t xml:space="preserve">23) от имени города Кемерово выступает публичным партнером в соответствии с Федеральным </w:t>
      </w:r>
      <w:hyperlink r:id="rId507" w:tooltip="Федеральный закон от 13.07.2015 N 224-ФЗ (ред. от 26.06.2026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------------ Недействующая ">
        <w:r>
          <w:rPr>
            <w:color w:val="0000FF"/>
          </w:rPr>
          <w:t>законом</w:t>
        </w:r>
      </w:hyperlink>
      <w:r>
        <w:t xml:space="preserve"> от 13.07.2015 N 224-ФЗ "О государственно-частном партнерстве, муниципально-частном партнерстве в Российской Федерации и внесении изменений в от</w:t>
      </w:r>
      <w:r>
        <w:t>дельные законодательные акты Российской Федерации";</w:t>
      </w:r>
    </w:p>
    <w:p w:rsidR="009D6A24" w:rsidRDefault="006405DD">
      <w:pPr>
        <w:pStyle w:val="ConsPlusNormal0"/>
        <w:jc w:val="both"/>
      </w:pPr>
      <w:r>
        <w:t xml:space="preserve">(п. 23 введен </w:t>
      </w:r>
      <w:hyperlink r:id="rId508" w:tooltip="Решение Кемеровского городского Совета народных депутатов от 23.12.2016 N 30 &quot;О внесении изменений в Устав города Кемерово&quot; (Зарегистрировано в Управлении Минюста РФ по Кемеровской области 10.01.2017 N RU423050002017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23.12.2016 N 30)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24</w:t>
      </w:r>
      <w:r>
        <w:t>) осуществляет муниципальные заимствования от имени муниципального образования путем выпуска ценных бумаг и привлечения кредитов от других бюджетов бюджетной системы Российской Федерации и от кредитных организаций;</w:t>
      </w:r>
    </w:p>
    <w:p w:rsidR="009D6A24" w:rsidRDefault="006405DD">
      <w:pPr>
        <w:pStyle w:val="ConsPlusNormal0"/>
        <w:jc w:val="both"/>
      </w:pPr>
      <w:r>
        <w:t xml:space="preserve">(п. 24 введен </w:t>
      </w:r>
      <w:hyperlink r:id="rId509" w:tooltip="Решение Кемеровского городского Совета народных депутатов от 25.11.2016 N 17 &quot;О внесении изменений в Устав города Кемерово&quot; (Зарегистрировано в Управлении Минюста РФ по Кемеровской области 15.12.2016 N RU23050002016002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25.11.2016 N 17)</w:t>
      </w:r>
    </w:p>
    <w:p w:rsidR="009D6A24" w:rsidRDefault="006405DD">
      <w:pPr>
        <w:pStyle w:val="ConsPlusNormal0"/>
        <w:spacing w:before="240"/>
        <w:ind w:firstLine="540"/>
        <w:jc w:val="both"/>
      </w:pPr>
      <w:hyperlink r:id="rId510" w:tooltip="Решение Кемеровского городского Совета народных депутатов от 29.06.2017 N 76 &quot;О внесении изменений в Устав города Кемерово&quot; (Зарегистрировано в Управлении Минюста РФ по Кемеровской области 25.07.2017 N RU423050002017002) {КонсультантПлюс}">
        <w:r>
          <w:rPr>
            <w:color w:val="0000FF"/>
          </w:rPr>
          <w:t>25</w:t>
        </w:r>
      </w:hyperlink>
      <w:r>
        <w:t xml:space="preserve">) осуществляет полномочия, предусмотренные </w:t>
      </w:r>
      <w:hyperlink r:id="rId511" w:tooltip="Федеральный закон от 13.07.2015 N 224-ФЗ (ред. от 26.06.2026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------------ Недействующая ">
        <w:r>
          <w:rPr>
            <w:color w:val="0000FF"/>
          </w:rPr>
          <w:t>частью 2 статьи 18</w:t>
        </w:r>
      </w:hyperlink>
      <w:r>
        <w:t xml:space="preserve"> Федерального закона от 13.07.2015 N 224-ФЗ "О госуд</w:t>
      </w:r>
      <w:r>
        <w:t>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Федерации";</w:t>
      </w:r>
    </w:p>
    <w:p w:rsidR="009D6A24" w:rsidRDefault="006405DD">
      <w:pPr>
        <w:pStyle w:val="ConsPlusNormal0"/>
        <w:jc w:val="both"/>
      </w:pPr>
      <w:r>
        <w:t xml:space="preserve">(п. 24 введен </w:t>
      </w:r>
      <w:hyperlink r:id="rId512" w:tooltip="Решение Кемеровского городского Совета народных депутатов от 23.12.2016 N 30 &quot;О внесении изменений в Устав города Кемерово&quot; (Зарегистрировано в Управлении Минюста РФ по Кемеровской области 10.01.2017 N RU423050002017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23.12.2016 N 30)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26) принимает решения и проводит на территории города мероприятия по выявлению правообладателей ранее учтенных объектов недвижимости, направляет с</w:t>
      </w:r>
      <w:r>
        <w:t>ведения о правообладателях данных объектов недвижимости для внесения в Единый государственный реестр недвижимости;</w:t>
      </w:r>
    </w:p>
    <w:p w:rsidR="009D6A24" w:rsidRDefault="006405DD">
      <w:pPr>
        <w:pStyle w:val="ConsPlusNormal0"/>
        <w:jc w:val="both"/>
      </w:pPr>
      <w:r>
        <w:t xml:space="preserve">(п. 26 введен </w:t>
      </w:r>
      <w:hyperlink r:id="rId513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</w:t>
        </w:r>
        <w:r>
          <w:rPr>
            <w:color w:val="0000FF"/>
          </w:rPr>
          <w:t>ем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27) принимает решения о создании, об упразднении лесничеств, создаваемых в их составе участковых лесничеств, расположенных на землях населенных пунктов городского округа, установлении</w:t>
      </w:r>
      <w:r>
        <w:t xml:space="preserve"> и изменении их границ, а также осуществляет разработку и утверждение лесохозяйственных регламентов лесничеств, расположенных на землях населенных пунктов;</w:t>
      </w:r>
    </w:p>
    <w:p w:rsidR="009D6A24" w:rsidRDefault="006405DD">
      <w:pPr>
        <w:pStyle w:val="ConsPlusNormal0"/>
        <w:jc w:val="both"/>
      </w:pPr>
      <w:r>
        <w:t xml:space="preserve">(п. 27 введен </w:t>
      </w:r>
      <w:hyperlink r:id="rId514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28) осуществляет мероприятия по лесоустройству в отношении</w:t>
      </w:r>
      <w:r>
        <w:t xml:space="preserve"> лесов, расположенных на землях населенных пунктов городского округа;</w:t>
      </w:r>
    </w:p>
    <w:p w:rsidR="009D6A24" w:rsidRDefault="006405DD">
      <w:pPr>
        <w:pStyle w:val="ConsPlusNormal0"/>
        <w:jc w:val="both"/>
      </w:pPr>
      <w:r>
        <w:t xml:space="preserve">(п. 28 введен </w:t>
      </w:r>
      <w:hyperlink r:id="rId515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</w:t>
      </w:r>
      <w:r>
        <w:t>путатов от 24.12.2021 N 59)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29) осуществляет полномочия в сфере водоснабжения и водоотведения, предусмотренные Федеральным </w:t>
      </w:r>
      <w:hyperlink r:id="rId516" w:tooltip="Федеральный закон от 07.12.2011 N 416-ФЗ (ред. от 23.03.2026) &quot;О водоснабжении и водоотведении&quot; ------------ Недействующая редакция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"О водоснабжении и водоотведении";</w:t>
      </w:r>
    </w:p>
    <w:p w:rsidR="009D6A24" w:rsidRDefault="006405DD">
      <w:pPr>
        <w:pStyle w:val="ConsPlusNormal0"/>
        <w:jc w:val="both"/>
      </w:pPr>
      <w:r>
        <w:t xml:space="preserve">(п. 29 введен </w:t>
      </w:r>
      <w:hyperlink r:id="rId517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30)</w:t>
      </w:r>
      <w:r>
        <w:t xml:space="preserve"> разрабатывает программы комплексного развития систем коммунальной инфраструктуры, программы комплексного развития транспортной инфраструктуры города, программы комплексного развития социальной инфраструктуры города, требования к которым устанавливаются Пр</w:t>
      </w:r>
      <w:r>
        <w:t>авительством Российской Федерации;</w:t>
      </w:r>
    </w:p>
    <w:p w:rsidR="009D6A24" w:rsidRDefault="006405DD">
      <w:pPr>
        <w:pStyle w:val="ConsPlusNormal0"/>
        <w:jc w:val="both"/>
      </w:pPr>
      <w:r>
        <w:t xml:space="preserve">(п. 30 введен </w:t>
      </w:r>
      <w:hyperlink r:id="rId51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31) о</w:t>
      </w:r>
      <w:r>
        <w:t>рганизует профессиональное образование и дополнительное профессиональное образование выборных должностных лиц местного самоуправления, муниципальных служащих и работников муниципальных учреждений, организует подготовку кадров для муниципальной службы в пор</w:t>
      </w:r>
      <w:r>
        <w:t>ядке, предусмотренном законодательством Российской Федерации об образовании и законодательством Российской Федерации о муниципальной службе.</w:t>
      </w:r>
    </w:p>
    <w:p w:rsidR="009D6A24" w:rsidRDefault="006405DD">
      <w:pPr>
        <w:pStyle w:val="ConsPlusNormal0"/>
        <w:jc w:val="both"/>
      </w:pPr>
      <w:r>
        <w:t xml:space="preserve">(п. 31 введен </w:t>
      </w:r>
      <w:hyperlink r:id="rId51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hyperlink r:id="rId520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2</w:t>
        </w:r>
      </w:hyperlink>
      <w:r>
        <w:t>. Администрация города осуществляет иные пол</w:t>
      </w:r>
      <w:r>
        <w:t xml:space="preserve">номочия в соответствии с федеральными законами, </w:t>
      </w:r>
      <w:hyperlink r:id="rId521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Уставом</w:t>
        </w:r>
      </w:hyperlink>
      <w:r>
        <w:t xml:space="preserve"> и законами Кемеровской области - Кузбасса, настоящим Уставом.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28.11.2014 </w:t>
      </w:r>
      <w:hyperlink r:id="rId522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N 374</w:t>
        </w:r>
      </w:hyperlink>
      <w:r>
        <w:t xml:space="preserve">, от 29.01.2021 </w:t>
      </w:r>
      <w:hyperlink r:id="rId523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49. Структура администрации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Структура администра</w:t>
      </w:r>
      <w:r>
        <w:t>ции города утверждается городским Советом по представлению Главы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 структуру администрации города входят функциональные, отраслевые и территориальные органы администрации города (далее по тексту - структурные подразделения администрации города).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24" w:tooltip="Постановление Кемеровского городского Совета народных депутатов от 24.11.2006 N 70 &quot;О внесении изменений и дополнений в Устав города Кемерово&quot; (Зарегистрировано в Управлении Минюста РФ по Кемеровской области 27.10.2008 N RU423050002006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24.11.2006 N 70)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Отдельные структурные подразделе</w:t>
      </w:r>
      <w:r>
        <w:t>ния администрации города могут быть зарегистрированы в качестве юридических лиц. Основаниями для государственной регистрации структурных подразделений администрации города в качестве юридических лиц является решение городского Совета об учреждении соответс</w:t>
      </w:r>
      <w:r>
        <w:t>твующего структурного подразделения и утверждение положения о нем городским Советом.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В качестве совещательного постоянно действующего органа при Главе города создается Коллегия администрации города. Коллегия администрации города осуществляет коллективно</w:t>
      </w:r>
      <w:r>
        <w:t>е обсуждение вопросов местного значения. Состав и порядок ее работы определяется правовыми актами администрации города.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27.11.2009 </w:t>
      </w:r>
      <w:hyperlink r:id="rId525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N 290</w:t>
        </w:r>
      </w:hyperlink>
      <w:r>
        <w:t xml:space="preserve">, от 26.01.2024 </w:t>
      </w:r>
      <w:hyperlink r:id="rId52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В администрации города могут</w:t>
      </w:r>
      <w:r>
        <w:t xml:space="preserve"> создаваться иные консультативные, экспертные, научно-методические органы. Указанные органы являются постоянно действующими или создаются для решения конкретных задач.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>Глава 5.1. КОНТРОЛЬНО-СЧЕТНАЯ ПАЛАТА ГОРОДА КЕМЕРОВО</w:t>
      </w:r>
    </w:p>
    <w:p w:rsidR="009D6A24" w:rsidRDefault="009D6A24">
      <w:pPr>
        <w:pStyle w:val="ConsPlusNormal0"/>
        <w:jc w:val="center"/>
      </w:pPr>
    </w:p>
    <w:p w:rsidR="009D6A24" w:rsidRDefault="006405DD">
      <w:pPr>
        <w:pStyle w:val="ConsPlusNormal0"/>
        <w:jc w:val="center"/>
      </w:pPr>
      <w:r>
        <w:t xml:space="preserve">(в ред. </w:t>
      </w:r>
      <w:hyperlink r:id="rId527" w:tooltip="Решение Кемеровского городского Совета народных депутатов от 25.11.2011 N 81 &quot;О внесении изменений в Устав города Кемерово&quot; (Зарегистрировано в Управлении Минюста РФ по Кемеровской области 13.12.2011 N RU42305000201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</w:t>
      </w:r>
    </w:p>
    <w:p w:rsidR="009D6A24" w:rsidRDefault="006405DD">
      <w:pPr>
        <w:pStyle w:val="ConsPlusNormal0"/>
        <w:jc w:val="center"/>
      </w:pPr>
      <w:r>
        <w:t>Совета народных депутатов от 25.11.2011 N 81)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49.1. Статус и порядок образования контрольно-счетной палаты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28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30.11.2012 N 193)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Контрольно-счетная палата является контрольно-счетным о</w:t>
      </w:r>
      <w:r>
        <w:t>рганом муниципального образования, осуществляющим внешний муниципальный финансовый контроль.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29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</w:t>
      </w:r>
      <w:r>
        <w:t>ых депутатов от 30.11.2012 N 193)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Контрольно-счетная палата образуется городским Советом и подотчетна ему.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30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</w:t>
      </w:r>
      <w:r>
        <w:t>ого Совета народных депутатов от 30.11.2012 N 193)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Контрольно-счетная палата обладает правами юридического лица.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Контрольно-счетная палата состоит из председателя контрольно-счетной палаты, заместителя председателя контрольно счетной палаты, аудиторо</w:t>
      </w:r>
      <w:r>
        <w:t>в контрольно-счетной палаты и аппарата контрольно-счетной палаты.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Количество аудиторов, штатная численность контрольно-счетной палаты утверждается городским Советом.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Председатель контрольно-счетной палаты, заместитель председателя контрольно счетной </w:t>
      </w:r>
      <w:r>
        <w:t>палаты, аудиторы контрольно-счетной палаты назначаются на должность решением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Порядок деятельности контрольно-счетной палаты определяется положением о контрольно-счетной палате, утверждаемым городским Советом.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Председателю контрольн</w:t>
      </w:r>
      <w:r>
        <w:t>о-счетной палаты, заместителю председателя контрольно-счетной палаты, аудиторам контрольно-счетной палаты устанавливаются следующие гарантии осуществления полномочий: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своевременная выплата ежемесячного денежного вознаграждения за счет средств местного б</w:t>
      </w:r>
      <w:r>
        <w:t>юджета. Размер ежемесячного денежного вознаграждения устанавливается муниципальным нормативным правовым актом в соответствии с действующим законодательством;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выплата один раз в год единовременно материальной помощи в размере одного ежемесячного денежног</w:t>
      </w:r>
      <w:r>
        <w:t>о вознаграждения за счет средств местного бюджета;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ежегодный оплачиваемый отпуск продолжительностью 45 календарных дней;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пенсия за выслугу лет за счет средств местного бюджета. Размер и порядок назначения пенсии за выслугу лет устанавливаются муницип</w:t>
      </w:r>
      <w:r>
        <w:t>альным нормативным правовым актом.</w:t>
      </w:r>
    </w:p>
    <w:p w:rsidR="009D6A24" w:rsidRDefault="006405DD">
      <w:pPr>
        <w:pStyle w:val="ConsPlusNormal0"/>
        <w:jc w:val="both"/>
      </w:pPr>
      <w:r>
        <w:t xml:space="preserve">(часть 8 введена </w:t>
      </w:r>
      <w:hyperlink r:id="rId531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9.</w:t>
      </w:r>
      <w:r>
        <w:t xml:space="preserve"> Председателю контрольно-счетной палаты, заместителю председателя контрольно-счетной палаты, аудиторам контрольно-счетной палаты за счет средств местного бюджета предоставляются следующие гарантии: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добровольное медицинское страхование;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служебный авто</w:t>
      </w:r>
      <w:r>
        <w:t>транспорт для осуществления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санаторно-курортная путевка по медицинским показаниям и возмещение за проезд к месту лечения и обратно, а также санаторно-курортная путевка одному члену семьи.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Указанные гарантии предоставляются, если расходы на их осуществление предусмотрены в местном бюджете.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Порядок предоставления указанных гарантий устанавливается муниципальным нормативным правовым актом.</w:t>
      </w:r>
    </w:p>
    <w:p w:rsidR="009D6A24" w:rsidRDefault="006405DD">
      <w:pPr>
        <w:pStyle w:val="ConsPlusNormal0"/>
        <w:jc w:val="both"/>
      </w:pPr>
      <w:r>
        <w:t xml:space="preserve">(часть 9 введена </w:t>
      </w:r>
      <w:hyperlink r:id="rId53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49.2. Полномочия контрольно-счетной палаты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33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24.12.2021 N 59)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Контрольно-счетная палата осуществляет следующие полномочия: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организация и осущес</w:t>
      </w:r>
      <w:r>
        <w:t>твление контроля за законностью и эффективностью использования средств бюджета города, а также иных средств в случаях, предусмотренных законодательством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экспертиза проектов бюджета города, проверка и анализ обоснованности его показ</w:t>
      </w:r>
      <w:r>
        <w:t>ателей;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внешняя проверка годового отчета об исполнении бюджета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4) проведение аудита в сфере закупок товаров, работ и услуг в соответствии с Федеральным </w:t>
      </w:r>
      <w:hyperlink r:id="rId53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оценка эффективности формирования муниципальной собственности, управл</w:t>
      </w:r>
      <w:r>
        <w:t>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6) оценка</w:t>
      </w:r>
      <w:r>
        <w:t xml:space="preserve"> эффективности предоставления налоговых и иных льгот и преимуществ, бюджетных кредитов за счет средств бюджета города, а также оценка законности предоставления муниципальных гарантий и поручительств или обеспечения исполнения обязательств другими способами</w:t>
      </w:r>
      <w:r>
        <w:t xml:space="preserve"> по сделкам, совершаемым юридическими лицами и индивидуальными предпринимателями за счет средств бюджета города и имущества, находящегося в муниципальной собственности;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7) экспертиза проектов муниципальных правовых актов в части, касающейся расходных обяза</w:t>
      </w:r>
      <w:r>
        <w:t>тельств города, экспертиза проектов муниципальных правовых актов, приводящих к изменению доходов бюджета города, а также муниципальных программ (проектов муниципальных программ);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8) анализ и мониторинг бюджетного процесса в городе, в том числе подготовка п</w:t>
      </w:r>
      <w:r>
        <w:t>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9) проведение оперативного анализа исполнения и контроля за организацией исполнения бюджета города в текущем финансово</w:t>
      </w:r>
      <w:r>
        <w:t>м году, ежеквартальное представление информации о ходе исполнения бюджета города, о результатах проведенных контрольных и экспертно-аналитических мероприятий в городской Совет и Главе города;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10) осуществление контроля за состоянием муниципального внутренн</w:t>
      </w:r>
      <w:r>
        <w:t>его и внешнего долга;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11) оценка реализуемости, рисков и результатов достижения целей социально-экономического развития города, предусмотренных документами стратегического планирования города, в пределах компетенции контрольно-счетной палаты;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12) участие в</w:t>
      </w:r>
      <w:r>
        <w:t xml:space="preserve"> пределах полномочий в мероприятиях, направленных на противодействие коррупции;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13) иные полномочия в сфере внешнего муниципального финансового контроля, установленные федеральными законами, законами Кемеровской области - Кузбасса, Уставом города Кемерово </w:t>
      </w:r>
      <w:r>
        <w:t>и нормативными правовыми актами городского Совета.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 xml:space="preserve">Глава </w:t>
      </w:r>
      <w:hyperlink r:id="rId535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6</w:t>
        </w:r>
      </w:hyperlink>
      <w:r>
        <w:t>. МУНИЦИПАЛЬНАЯ СЛУЖБА В ГОРОДЕ КЕМЕРОВО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50. Понятие муниципальной службы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36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30.11.2007 N 188)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</w:t>
      </w:r>
      <w:r>
        <w:t xml:space="preserve">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Граждане имеют равный доступ к муниципальной службе и равные у</w:t>
      </w:r>
      <w:r>
        <w:t>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</w:t>
      </w:r>
      <w:r>
        <w:t>ных с профессиональными и деловыми качествами муниципального служащего.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Финансирование муниципальной службы осуществляется за счет средств городского бюджета.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51. Статус муниципального служащего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37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постановления</w:t>
        </w:r>
      </w:hyperlink>
      <w:r>
        <w:t xml:space="preserve"> Кемеровского городского Совета народных депутатов от 30.11.2007 N 188)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Муниципальным служащим является гражданин, исполняющий в порядке, определенном муниципаль</w:t>
      </w:r>
      <w:r>
        <w:t>ными правовыми актами в соответствии с федеральными законами и законами Кемеровской области - Кузбасса, обязанности по должности муниципальной службы за денежное содержание, выплачиваемое за счет средств городского бюджета.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38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Лица, исполняющие обязанности по техническому обеспечению деятельности орган</w:t>
      </w:r>
      <w:r>
        <w:t>ов местного самоуправления, не замещают должности муниципальной службы и не являются муниципальными служащими.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39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</w:t>
      </w:r>
      <w:r>
        <w:t>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На муниципальных служащих распространяется действие трудового законодательства с особенностями, предусмотренными Федеральным </w:t>
      </w:r>
      <w:hyperlink r:id="rId54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52. Гарантии для муниципал</w:t>
      </w:r>
      <w:r>
        <w:t>ьных служащих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Гарантии для муниципальных служащих устанавливаются с целью защиты их прав и законных интересов в соответствии с законодательством Российской Федерации и Кемеровской области - Кузбасса.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41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Дополнительные гарантии для муниципальных служащих могут быть предусмотрены нормативными правовы</w:t>
      </w:r>
      <w:r>
        <w:t>ми актами органов местного самоуправления.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4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53. Правовое регулирование муниципальной службы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4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Правовое регулирование муниципальной</w:t>
      </w:r>
      <w:r>
        <w:t xml:space="preserve"> службы, включая установление требований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 принимаемыми в соответствии с ним зако</w:t>
      </w:r>
      <w:r>
        <w:t>нами Кемеровской области - Кузбасса, настоящим Уставом и иными муниципальными правовыми актами.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 xml:space="preserve">Глава </w:t>
      </w:r>
      <w:hyperlink r:id="rId544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7</w:t>
        </w:r>
      </w:hyperlink>
      <w:r>
        <w:t>. ЭКОНОМИЧЕСКАЯ ОСНОВ</w:t>
      </w:r>
      <w:r>
        <w:t>А МЕСТНОГО САМОУПРАВЛЕНИЯ</w:t>
      </w:r>
    </w:p>
    <w:p w:rsidR="009D6A24" w:rsidRDefault="006405DD">
      <w:pPr>
        <w:pStyle w:val="ConsPlusNormal0"/>
        <w:jc w:val="center"/>
      </w:pPr>
      <w:r>
        <w:t xml:space="preserve">(в ред. </w:t>
      </w:r>
      <w:hyperlink r:id="rId54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</w:t>
      </w:r>
    </w:p>
    <w:p w:rsidR="009D6A24" w:rsidRDefault="006405DD">
      <w:pPr>
        <w:pStyle w:val="ConsPlusNormal0"/>
        <w:jc w:val="center"/>
      </w:pPr>
      <w:r>
        <w:t>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54. Экономиче</w:t>
      </w:r>
      <w:r>
        <w:t>ская основа местного самоуправления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4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Экономическую основу местного самоуправления составляет находящееся в муниципальной собственности имущество, в том числе имущественные права муниципального образования, а также средства городского бюджета.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547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Муниципальная собственность города признается и защищается наравне с иным</w:t>
      </w:r>
      <w:r>
        <w:t>и формами собственности.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bookmarkStart w:id="7" w:name="P1187"/>
      <w:bookmarkEnd w:id="7"/>
      <w:r>
        <w:t>Статья 55. Муниципальное имущество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48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</w:t>
      </w:r>
      <w:r>
        <w:t>ов от 28.11.2025 N 384)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49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bookmarkStart w:id="8" w:name="P1192"/>
      <w:bookmarkEnd w:id="8"/>
      <w:r>
        <w:t>1. В собственности города Кемеров</w:t>
      </w:r>
      <w:r>
        <w:t>о может находиться: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1) имущество, предназначенное для решения установленных Федеральным </w:t>
      </w:r>
      <w:hyperlink r:id="rId55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 вопросов непосредственного обеспечения жизнедеятельности населения;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имущество, предназначенное для осуществления отдельных государственных п</w:t>
      </w:r>
      <w:r>
        <w:t>олномочий, переданных органам местного самоуправления, в случаях, установленных федеральными законами и законами Кемеровской области - Кузбасса;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имущество, предназначенное для обеспечения деятельности органов местного самоуправления и должностных лиц ме</w:t>
      </w:r>
      <w:r>
        <w:t>стного самоуправления, муниципальных служащих, работников муниципальных предприятий и учреждений в соответствии с нормативными правовыми актами городского Совета;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имущество, необходимое для осуществления полномочий, не отнесенных к полномочиям органов м</w:t>
      </w:r>
      <w:r>
        <w:t>естного самоуправления по решению вопросов непосредственного обеспечения жизнедеятельности населения;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</w:t>
      </w:r>
      <w:r>
        <w:t xml:space="preserve">тствии со </w:t>
      </w:r>
      <w:hyperlink r:id="rId55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статьей 36</w:t>
        </w:r>
      </w:hyperlink>
      <w:r>
        <w:t xml:space="preserve"> Федерального закона "Об общих принципах организации местного самоуправления в единой системе публичной власти".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552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В случае возникновения у города Кемерово права собственности на имущество, не соответствующее требованию </w:t>
      </w:r>
      <w:hyperlink w:anchor="P1192" w:tooltip="1. В собственности города Кемерово может находиться:">
        <w:r>
          <w:rPr>
            <w:color w:val="0000FF"/>
          </w:rPr>
          <w:t>части 1</w:t>
        </w:r>
      </w:hyperlink>
      <w:r>
        <w:t xml:space="preserve">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</w:t>
      </w:r>
      <w:r>
        <w:t>ства определяются федеральным законом.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56. Владение, пользование и распоряжение муниципальным имуществом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Органы местного самоуправления от имени муниципального образования самостоятельно владеют, пользуются и распоряжаются муниципальным имущест</w:t>
      </w:r>
      <w:r>
        <w:t xml:space="preserve">вом в соответствии с </w:t>
      </w:r>
      <w:hyperlink r:id="rId5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9D6A24" w:rsidRDefault="006405DD">
      <w:pPr>
        <w:pStyle w:val="ConsPlusNormal0"/>
        <w:jc w:val="both"/>
      </w:pPr>
      <w:r>
        <w:t>(в ред. решений Кемеровского городского С</w:t>
      </w:r>
      <w:r>
        <w:t xml:space="preserve">овета народных депутатов от 26.01.2024 </w:t>
      </w:r>
      <w:hyperlink r:id="rId554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29.10.2024 </w:t>
      </w:r>
      <w:hyperlink r:id="rId555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N 293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Органы местного самоуправления вправе 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</w:t>
      </w:r>
      <w:r>
        <w:t>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556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Порядок и условия приватизации муниципального имущества определяются нормативными правовыми актами орга</w:t>
      </w:r>
      <w:r>
        <w:t>нов местного самоуправления в соответствии с федеральными законами.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57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</w:t>
      </w:r>
      <w:r>
        <w:t>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Доходы от использования и приватизации муниципального имущества поступают в городской бюджет.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Администрация города вправе участвовать в создании хозяйственных обществ, необходимых для осуществления полномочий по решению вопросов неп</w:t>
      </w:r>
      <w:r>
        <w:t>осредственного обеспечения жизнедеятельности населения.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26.01.2024 </w:t>
      </w:r>
      <w:hyperlink r:id="rId55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N 246</w:t>
        </w:r>
      </w:hyperlink>
      <w:r>
        <w:t xml:space="preserve">, от 28.11.2025 </w:t>
      </w:r>
      <w:hyperlink r:id="rId559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Администрация города ведет реестр муниципального имущества в порядке, установленном уполном</w:t>
      </w:r>
      <w:r>
        <w:t>оченным Правительством Российской Федерации федеральным органом исполнительной власти.</w:t>
      </w:r>
    </w:p>
    <w:p w:rsidR="009D6A24" w:rsidRDefault="006405DD">
      <w:pPr>
        <w:pStyle w:val="ConsPlusNormal0"/>
        <w:jc w:val="both"/>
      </w:pPr>
      <w:r>
        <w:t xml:space="preserve">(часть 5 введена </w:t>
      </w:r>
      <w:hyperlink r:id="rId560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</w:t>
      </w:r>
      <w:r>
        <w:t>го Совета народных депутатов от 29.10.2024 N 293)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</w:t>
      </w:r>
      <w:r>
        <w:t>й сетевой организации или территориальной сетевой организации, действующих в границах Кемеровской области - Кузбасса, в случаях, порядке и на условиях, которые установлены законодательством Российской Федерации об электроэнергетике.</w:t>
      </w:r>
    </w:p>
    <w:p w:rsidR="009D6A24" w:rsidRDefault="006405DD">
      <w:pPr>
        <w:pStyle w:val="ConsPlusNormal0"/>
        <w:jc w:val="both"/>
      </w:pPr>
      <w:r>
        <w:t xml:space="preserve">(часть 6 введена </w:t>
      </w:r>
      <w:hyperlink r:id="rId561" w:tooltip="Решение Кемеровского городского Совета народных депутатов от 29.10.2024 N 293 &quot;О внесении изменений в Устав города Кемерово&quot; (Зарегистрировано в Управлении Минюста РФ по Кемеровской области - Кузбассу 05.11.2024 N RU423050002024003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29.10.2024 N 293)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 xml:space="preserve">Статья 57. Взаимоотношения органов местного самоуправления </w:t>
      </w:r>
      <w:r>
        <w:t>с муниципальными предприятиями и учреждениями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62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Муниципальные предприятия и учреждения создаются, реорганизуются и ликвидируются по решению Главы города в соответствии с действующим законодательством.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63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Функции и полномочия учредителя в отношении муниципальных предприятий и учреждений от имени муниципального образования осуществляет администрация города.</w:t>
      </w:r>
    </w:p>
    <w:p w:rsidR="009D6A24" w:rsidRDefault="006405DD">
      <w:pPr>
        <w:pStyle w:val="ConsPlusNormal0"/>
        <w:jc w:val="both"/>
      </w:pPr>
      <w:r>
        <w:t>(абза</w:t>
      </w:r>
      <w:r>
        <w:t xml:space="preserve">ц введен </w:t>
      </w:r>
      <w:hyperlink r:id="rId564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24.09.2010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Администрация города определяет цели, порядок и услови</w:t>
      </w:r>
      <w:r>
        <w:t>я деятельности муниципальных предприятий и учреждений, утверждает их уставы, назначает и освобождает от должности руководителей данных предприятий и учреждений, ежегодно заслушивает отчеты об их деятельности.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58. Взаимоотношения органов местного са</w:t>
      </w:r>
      <w:r>
        <w:t>моуправления с организациями, не находящимися в муниципальной собственности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65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</w:t>
      </w:r>
      <w:r>
        <w:t>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Отношения органов местного самоуправления с организациями, не находящимися в муниципальной собственности, строятся на основе договоров.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6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Городской Совет содействует развитию предпринимательской деятельности путем предоставления налоговых и иных льгот.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Администрация</w:t>
      </w:r>
      <w:r>
        <w:t xml:space="preserve"> города в соответствии с действующим законодательством вправе координировать участие организаций в комплексном социально-экономическом развитии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Администрация города вправе: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объединять на добровольной основе средства организаций, граждан и гор</w:t>
      </w:r>
      <w:r>
        <w:t>одского бюджета для финансирования строительства, ремонта и содержания объектов производственной и социальной инфраструктуры и мероприятий социальной направленности;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осуществлять контроль за оптимальным размещением объектов социальной сферы на территори</w:t>
      </w:r>
      <w:r>
        <w:t>и города с учетом нужд и интересов жителей.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59. Закупки для обеспечения муниципальных нужд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67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</w:t>
      </w:r>
      <w:r>
        <w:t xml:space="preserve"> народных депутатов от 28.11.2014 N 374)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</w:t>
      </w:r>
      <w:r>
        <w:t xml:space="preserve"> государственных и муниципальных нужд.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Закупки товаров, работ, услуг для обеспечения муниципальных нужд осуществляются за счет средств местного бюджета, если иное не предусмотрено Федеральным </w:t>
      </w:r>
      <w:hyperlink r:id="rId56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</w:t>
      </w:r>
      <w:r>
        <w:t>ого самоуправления в единой системе публичной власти".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69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60. Бюджет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Город Кемерово им</w:t>
      </w:r>
      <w:r>
        <w:t>еет собственный бюджет.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Порядок составления и рассмотрения проекта бюджета города, утверждения и исполнения бюджета города, контроля за его исполнением, составления и утверждения отчета об исполнении бюджета города определяется в соответствии с Бюджетны</w:t>
      </w:r>
      <w:r>
        <w:t xml:space="preserve">м </w:t>
      </w:r>
      <w:hyperlink r:id="rId570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настоящим Уставом и положением о бюджетном процессе в городе, утверждаемым городским Советом.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57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Проект бюджета города, решение об утверждении бюджета города, годовой отчет о его исполнении, ежеквартальные сведения о ходе ис</w:t>
      </w:r>
      <w:r>
        <w:t>полнения бюджета города и о численности муниципальных служащих,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72" w:tooltip="Решение Кемеровского городского Совета народных депутатов от 27.11.2015 N 437 &quot;О внесении изменений в Устав города Кемерово&quot; (Зарегистрировано в Управлении Минюста РФ по Кемеровской области 17.12.2015 N RU423050002015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27.11.2015 N 437)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57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6405DD">
      <w:pPr>
        <w:pStyle w:val="ConsPlusNormal0"/>
        <w:jc w:val="both"/>
      </w:pPr>
      <w:r>
        <w:t xml:space="preserve">(часть 3 в ред. </w:t>
      </w:r>
      <w:hyperlink r:id="rId574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61. Расходы бюджета города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75" w:tooltip="Решение Кемеровского городского Совета народных депутатов от 23.12.2016 N 30 &quot;О внесении изменений в Устав города Кемерово&quot; (Зарегистрировано в Управлении Минюста РФ по Кемеровской области 10.01.2017 N RU423050002017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23.12.2016 N 30)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Формирование расходов бюджета города осуществляется в соответствии с расходными обязательствами города Кемерово, устанавливаемыми и исполняемыми в соответствии с требов</w:t>
      </w:r>
      <w:r>
        <w:t xml:space="preserve">аниями Бюджетного </w:t>
      </w:r>
      <w:hyperlink r:id="rId576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Исполнение расходных обязательств города Кемерово осуществляется за счет средств бюджета города в соответствии с требованиями Бюджетного </w:t>
      </w:r>
      <w:hyperlink r:id="rId577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кодекса</w:t>
        </w:r>
      </w:hyperlink>
      <w:r>
        <w:t xml:space="preserve"> Росс</w:t>
      </w:r>
      <w:r>
        <w:t>ийской Федерации.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62. Доходы бюджета города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78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28.11.2014 N 374)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Форми</w:t>
      </w:r>
      <w:r>
        <w:t>рование доходов бюджета города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63. Составление и рассмотрение проекта бюджета города, утверждение и исполнение бюджета города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28.11.2014 </w:t>
      </w:r>
      <w:hyperlink r:id="rId579" w:tooltip="Решение Кемеровского городского Совета народных депутатов от 28.11.2014 N 374 &quot;О внесении изменений в Устав города Кемерово&quot; (Зарегистрировано в Управлении Минюста РФ по Кемеровской области 29.12.2014 N RU423050002014002) {КонсультантПлюс}">
        <w:r>
          <w:rPr>
            <w:color w:val="0000FF"/>
          </w:rPr>
          <w:t>N 374</w:t>
        </w:r>
      </w:hyperlink>
      <w:r>
        <w:t xml:space="preserve">, от 28.11.2025 </w:t>
      </w:r>
      <w:hyperlink r:id="rId58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Проект городского бюджета составляется администрацией го</w:t>
      </w:r>
      <w:r>
        <w:t>рода, рассматривается и утверждается городским Советом сроком на три года (на очередной финансовый год и плановый период).</w:t>
      </w:r>
    </w:p>
    <w:p w:rsidR="009D6A24" w:rsidRDefault="006405DD">
      <w:pPr>
        <w:pStyle w:val="ConsPlusNormal0"/>
        <w:jc w:val="both"/>
      </w:pPr>
      <w:r>
        <w:t xml:space="preserve">(часть 1 в ред. </w:t>
      </w:r>
      <w:hyperlink r:id="rId581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Администрация города в срок до 9 ноября текущего года вносит для рассмотрения на заседании городского Совета проект бюджета города.</w:t>
      </w:r>
    </w:p>
    <w:p w:rsidR="009D6A24" w:rsidRDefault="006405DD">
      <w:pPr>
        <w:pStyle w:val="ConsPlusNormal0"/>
        <w:jc w:val="both"/>
      </w:pPr>
      <w:r>
        <w:t xml:space="preserve">(часть 2 в ред. </w:t>
      </w:r>
      <w:hyperlink r:id="rId582" w:tooltip="Решение Кемеровского городского Совета народных депутатов от 24.12.2013 N 305 &quot;О внесении изменений в Устав города Кемерово&quot; (Зарегистрировано в Управлении Минюста РФ по Кемеровской области 17.01.2014 N RU42305000201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24.12.2013 N 305)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Городской Совет рассматривает проект бюджета в двух чтениях. Внесение измен</w:t>
      </w:r>
      <w:r>
        <w:t>ений и дополнений в бюджет города происходит путем принятия в одном чтении нормативного правового акта городского Совета.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583" w:tooltip="Постановление Кемеровского городского Совета народных депутатов от 30.11.2007 N 188 &quot;О внесении изменений в Устав города Кемерово&quot; (Зарегистрировано в ГУ Минюста РФ по Сибирскому федеральному округу 19.12.2007 N RU423050002007001)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вления</w:t>
        </w:r>
      </w:hyperlink>
      <w:r>
        <w:t xml:space="preserve"> Кемеровского городского Совета народных депутатов от 30.11.2007 N 188)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Городской бюджет должен быть утвержден до начала очередного финансового года.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5. Администрация города организует исполнение бюджета в соответствии с Бюджетным </w:t>
      </w:r>
      <w:hyperlink r:id="rId584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настоящим Уставом и положением о бюджетном процессе.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64. Отчет об исполнении бюджета города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85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Годовой отчет об исполнении бюджета города до его рассмотрения городским Советом подлежит внешней проверке, которая вклю</w:t>
      </w:r>
      <w:r>
        <w:t>чает внешнюю проверку бюджетной отчетности главных администраторов средств бюджета города и подготовку заключения на годовой отчет об исполнении бюджета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Внешняя проверка годового отчета об исполнении бюджета города осуществляется контрольно-счет</w:t>
      </w:r>
      <w:r>
        <w:t>ной палатой.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Контрольно-счетная палата готовит заключение на отчет об исполнении бюджета города на основании данных внешней проверки годовой бюджетной отчетности главных администраторов средств бюджета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Городской Совет рассматривает годовой от</w:t>
      </w:r>
      <w:r>
        <w:t>чет об исполнении бюджета города после получения им заключения контрольно-счетной палаты.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Годовой отчет утверждается решением городского Совета об исполнении бюджета города за отчетный финансовый год с указанием общего объема доходов, расходов и дефицит</w:t>
      </w:r>
      <w:r>
        <w:t>а (профицита) бюджета города.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Решением об исполнении бюджета города также утверждаются иные показатели, установленные Бюджетным </w:t>
      </w:r>
      <w:hyperlink r:id="rId586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законом Кемеровской области - Кузбасса, нормативным правовым актом</w:t>
      </w:r>
      <w:r>
        <w:t xml:space="preserve"> городского Совета для решения об исполнении бюджета.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65. Виды муниципального финансового контроля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87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29.01.2021 N 392)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Муниципальный финансовый контроль осуществляется в це</w:t>
      </w:r>
      <w:r>
        <w:t>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</w:t>
      </w:r>
      <w:r>
        <w:t>ации, а также соблюдения условий государственных (муниципальных) контрактов, договоров (соглашений) о предоставлении средств из бюджета.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Муниципальный финансовый контроль подразделяется на внешний и внутренний, предварительный и последующий.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Внешний мун</w:t>
      </w:r>
      <w:r>
        <w:t>иципальный финансовый контроль является контрольной деятельностью Контрольно-счетной палаты города Кемерово.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Внутренний муниципальный финансовый контроль является контрольной деятельностью администрации города Кемерово.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Предварительный контроль осуще</w:t>
      </w:r>
      <w:r>
        <w:t>ствляется в целях предупреждения и пресечения бюджетных нарушений в процессе исполнения бюджетов бюджетной системы Российской Федерации.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5. Последующий контроль осуществляется по результатам исполнения бюджетов бюджетной системы Российской Федерации в целя</w:t>
      </w:r>
      <w:r>
        <w:t>х установления законности их исполнения, достоверности учета и отчетности.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6. Порядок осуществления финансового контроля администрацией города устанавливаются Бюджетным </w:t>
      </w:r>
      <w:hyperlink r:id="rId588" w:tooltip="&quot;Бюджетный кодекс Российской Федерации&quot; от 31.07.1998 N 145-ФЗ (ред. от 26.06.2026) (с изм. и доп., вступ. в силу с 01.07.2026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нормативными правовыми актам</w:t>
      </w:r>
      <w:r>
        <w:t>и Российской Федерации, Кемеровской области - Кузбасса и муниципальными правовыми актами.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>Глава 8. ОТВЕТСТВЕННОСТЬ ОРГАНОВ МЕСТНОГО САМОУПРАВЛЕНИЯ</w:t>
      </w:r>
    </w:p>
    <w:p w:rsidR="009D6A24" w:rsidRDefault="006405DD">
      <w:pPr>
        <w:pStyle w:val="ConsPlusTitle0"/>
        <w:jc w:val="center"/>
      </w:pPr>
      <w:r>
        <w:t>И ДОЛЖНОСТНЫХ ЛИЦ МЕСТНОГО САМОУПРАВЛЕНИЯ</w:t>
      </w:r>
    </w:p>
    <w:p w:rsidR="009D6A24" w:rsidRDefault="006405DD">
      <w:pPr>
        <w:pStyle w:val="ConsPlusNormal0"/>
        <w:jc w:val="center"/>
      </w:pPr>
      <w:r>
        <w:t xml:space="preserve">(в ред. </w:t>
      </w:r>
      <w:hyperlink r:id="rId589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</w:t>
      </w:r>
    </w:p>
    <w:p w:rsidR="009D6A24" w:rsidRDefault="006405DD">
      <w:pPr>
        <w:pStyle w:val="ConsPlusNormal0"/>
        <w:jc w:val="center"/>
      </w:pPr>
      <w:r>
        <w:t>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66. Ответственность органов местного самоуправления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9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Органы местного самоуправления несут предусмотренную законодательством Российс</w:t>
      </w:r>
      <w:r>
        <w:t xml:space="preserve">кой Федерации ответственность, в том числе в случае нарушения ими </w:t>
      </w:r>
      <w:hyperlink r:id="rId59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законов, </w:t>
      </w:r>
      <w:hyperlink r:id="rId592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Устава</w:t>
        </w:r>
      </w:hyperlink>
      <w:r>
        <w:t xml:space="preserve"> и законов Кемеровской области - Кузбасса, настоящего Устава, а также в случае ненадлежащего осуществления указанными органами переданных им отдельных государственных полномочий.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67. Ответственность лиц, замещающих муниципальные должности</w:t>
      </w:r>
    </w:p>
    <w:p w:rsidR="009D6A24" w:rsidRDefault="009D6A24">
      <w:pPr>
        <w:pStyle w:val="ConsPlusNormal0"/>
        <w:ind w:firstLine="540"/>
        <w:jc w:val="both"/>
      </w:pPr>
    </w:p>
    <w:p w:rsidR="009D6A24" w:rsidRDefault="006405DD">
      <w:pPr>
        <w:pStyle w:val="ConsPlusNormal0"/>
        <w:ind w:firstLine="540"/>
        <w:jc w:val="both"/>
      </w:pPr>
      <w:r>
        <w:t xml:space="preserve">(в ред. </w:t>
      </w:r>
      <w:hyperlink r:id="rId593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Полномочия лица, замещающего муниципальну</w:t>
      </w:r>
      <w:r>
        <w:t xml:space="preserve">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</w:t>
      </w:r>
      <w:hyperlink r:id="rId59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</w:t>
      </w:r>
      <w:r>
        <w:t>общих принципах организации местного самоуправления в единой системе публичной власти".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</w:t>
      </w:r>
      <w:r>
        <w:t>вом Российской Федерации о противодействии коррупции лицом, замещающим муниципальную должность, проводится по решению Губернатора Кемеровской области - Кузбасса в порядке, установленном законом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При выявлении в результате </w:t>
      </w:r>
      <w:r>
        <w:t>проверки, проведенной в соответствии с частью 2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Губернатор Кемеровской области -</w:t>
      </w:r>
      <w:r>
        <w:t xml:space="preserve"> Кузбасса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орган местного самоуправления, уполномоченный принимать соответствующее р</w:t>
      </w:r>
      <w:r>
        <w:t>ешение, или в суд.</w:t>
      </w:r>
    </w:p>
    <w:p w:rsidR="009D6A24" w:rsidRDefault="006405DD">
      <w:pPr>
        <w:pStyle w:val="ConsPlusNormal0"/>
        <w:spacing w:before="240"/>
        <w:ind w:firstLine="540"/>
        <w:jc w:val="both"/>
      </w:pPr>
      <w:bookmarkStart w:id="9" w:name="P1321"/>
      <w:bookmarkEnd w:id="9"/>
      <w:r>
        <w:t>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</w:t>
      </w:r>
      <w:r>
        <w:t>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1) предупреждение;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2) освобождение лица, замещающего муници</w:t>
      </w:r>
      <w:r>
        <w:t>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3) освобождение от осуществления полномочий на постоя</w:t>
      </w:r>
      <w:r>
        <w:t>нной основе с лишением права осуществлять полномочия на постоянной основе до прекращения срока его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4) запрет занимать должности в соответствующем органе местного самоуправления до прекращения срока его полномочий;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5) запрет исполнять полномочия</w:t>
      </w:r>
      <w:r>
        <w:t xml:space="preserve"> на постоянной основе до прекращения срока его полномочий.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5. Порядок принятия решения о применении к лицу, замещающему муниципальную должность, мер ответственности, указанных в </w:t>
      </w:r>
      <w:hyperlink w:anchor="P1321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</w:t>
        </w:r>
      </w:hyperlink>
      <w:r>
        <w:t xml:space="preserve"> настоящей статьи, определяется м</w:t>
      </w:r>
      <w:r>
        <w:t>униципальным правовым актом в соответствии с законом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6. 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</w:t>
      </w:r>
      <w:r>
        <w:t xml:space="preserve">фликта интересов и неисполнение обязанностей, установленных Федеральным </w:t>
      </w:r>
      <w:hyperlink r:id="rId595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 и другими федеральными законами в целях противодействия коррупции, в </w:t>
      </w:r>
      <w:r>
        <w:t xml:space="preserve">случае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596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597" w:tooltip="Федеральный закон от 25.12.2008 N 273-ФЗ (ред. от 28.12.2025) &quot;О противодействии коррупции&quot; ------------ Недействующая редакция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</w:t>
      </w:r>
      <w:r>
        <w:t xml:space="preserve"> 25 декабря 2008 года N 273-ФЗ "О противодействии коррупции".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7. Губернатор Кемеровской области - Кузбасса вправе вынести предупреждение, объявить выговор Главе города за ненадлежащее исполнение или неисполнение обязанностей по обеспечению осуществления ор</w:t>
      </w:r>
      <w:r>
        <w:t>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Кемеровской области - Кузбасса.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8. Не является основанием для привлечения к ответственности лица, замещаю</w:t>
      </w:r>
      <w:r>
        <w:t>щего муниципальную должность,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</w:t>
      </w:r>
      <w:r>
        <w:t xml:space="preserve">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 xml:space="preserve">Статьи 68 - 69. Исключены. - </w:t>
      </w:r>
      <w:hyperlink r:id="rId598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28.11.2025 N 384.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jc w:val="center"/>
        <w:outlineLvl w:val="0"/>
      </w:pPr>
      <w:r>
        <w:t xml:space="preserve">Глава </w:t>
      </w:r>
      <w:hyperlink r:id="rId599" w:tooltip="Решение Кемеровского городского Совета народных депутатов от 27.11.2009 N 290 (ред. от 26.02.2010) &quot;О внесении изменений в Устав города Кемерово&quot; (Зарегистрировано в Управлении Минюста РФ по Кемеровской области 16.12.2009 N RU423050002009001) {КонсультантПлюс}">
        <w:r>
          <w:rPr>
            <w:color w:val="0000FF"/>
          </w:rPr>
          <w:t>9</w:t>
        </w:r>
      </w:hyperlink>
      <w:r>
        <w:t>. ЗАКЛЮЧИТЕЛЬНЫЕ И ПЕРЕХОДНЫЕ ПОЛОЖЕНИЯ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70. Принятие Устава города Кемерово, внесение в него изменений и дополнений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Проект Устава города, проект нормативного правового акта о внесении изменений и</w:t>
      </w:r>
      <w:r>
        <w:t xml:space="preserve"> дополнений в Устав города не позднее чем за тридцать дней до дня рассмотрения вопроса о принятии Устава города, внесении изменений и дополнений в Устав города подлежат официальному опубликованию с одновременным опубликованием установленного городским Сове</w:t>
      </w:r>
      <w:r>
        <w:t>том порядка учета предложений по проекту указанного Устава, проекту указанного нормативного правового акта, а также порядка участия граждан в его обсуждении.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0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Не требуется официальное опубликование порядка учета предложений по проекту нормативного правового акта о внесении изменений и дополнений в Устав города, а также порядка участия граждан в его обсуждении в случае, когда в Устав города вносятся изменения в ф</w:t>
      </w:r>
      <w:r>
        <w:t xml:space="preserve">орме точного воспроизведения положений </w:t>
      </w:r>
      <w:hyperlink r:id="rId60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</w:t>
      </w:r>
      <w:hyperlink r:id="rId602" w:tooltip="&quot;Устав Кемеровской области - Кузбасса&quot; (принят Законодательным Собранием Кемеровской области 09.04.1997) (ред. от 06.04.2023) {КонсультантПлюс}">
        <w:r>
          <w:rPr>
            <w:color w:val="0000FF"/>
          </w:rPr>
          <w:t>Устава</w:t>
        </w:r>
      </w:hyperlink>
      <w:r>
        <w:t xml:space="preserve"> К</w:t>
      </w:r>
      <w:r>
        <w:t>емеровской области - Кузбасса или законов Кемеровской области - Кузбасса в целях приведения Устава в соответствие с этими нормативными правовыми актами.</w:t>
      </w:r>
    </w:p>
    <w:p w:rsidR="009D6A24" w:rsidRDefault="006405DD">
      <w:pPr>
        <w:pStyle w:val="ConsPlusNormal0"/>
        <w:jc w:val="both"/>
      </w:pPr>
      <w:r>
        <w:t xml:space="preserve">(в ред. решений Кемеровского городского Совета народных депутатов от 29.06.2017 </w:t>
      </w:r>
      <w:hyperlink r:id="rId603" w:tooltip="Решение Кемеровского городского Совета народных депутатов от 29.06.2017 N 76 &quot;О внесении изменений в Устав города Кемерово&quot; (Зарегистрировано в Управлении Минюста РФ по Кемеровской области 25.07.2017 N RU423050002017002) {КонсультантПлюс}">
        <w:r>
          <w:rPr>
            <w:color w:val="0000FF"/>
          </w:rPr>
          <w:t>N 76</w:t>
        </w:r>
      </w:hyperlink>
      <w:r>
        <w:t xml:space="preserve">, от 29.01.2021 </w:t>
      </w:r>
      <w:hyperlink r:id="rId604" w:tooltip="Решение Кемеровского городского Совета народных депутатов от 29.01.2021 N 392 &quot;О внесении изменений в Устав города Кемерово&quot; (Зарегистрировано в Управлении Минюста РФ по Кемеровской области - Кузбассу 01.03.2021 N RU423050002021001) {КонсультантПлюс}">
        <w:r>
          <w:rPr>
            <w:color w:val="0000FF"/>
          </w:rPr>
          <w:t>N 392</w:t>
        </w:r>
      </w:hyperlink>
      <w:r>
        <w:t xml:space="preserve">, от 28.11.2025 </w:t>
      </w:r>
      <w:hyperlink r:id="rId60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Устав города, нормативный правовой акт о внесении изменений и дополнений в Устав города принимаются городским Советом и с</w:t>
      </w:r>
      <w:r>
        <w:t>читаются принятым, если за него проголосовало не менее двух третей от установленной численности депутатов городского Совета.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3. Устав города, нормативный правовой акт о внесении изменений и дополнений в Устав города подлежат государственной регистрации в т</w:t>
      </w:r>
      <w:r>
        <w:t xml:space="preserve">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</w:t>
      </w:r>
      <w:hyperlink r:id="rId606" w:tooltip="Федеральный закон от 21.07.2005 N 97-ФЗ (ред. от 20.03.2025) &quot;О государственной регистрации уставов муниципальных образований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07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30.11.2012 N 193)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4. Устав города, нормативный правовой акт о внесении изменений и дополнений в Устав города подлежат официальному опубликованию после их государс</w:t>
      </w:r>
      <w:r>
        <w:t>твенной регистрации и вступают в силу после их официального опубликования. Глава города обязан опубликовать зарегистрированные Устав города, нормативный правовой акт о внесении изменений и дополнений в Устав города в течение семи дней со дня поступления из</w:t>
      </w:r>
      <w:r>
        <w:t xml:space="preserve">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города, нормативном правовом акте о внесении изменений и дополнений в Устав </w:t>
      </w:r>
      <w:r>
        <w:t xml:space="preserve">города в государственный реестр уставов Кемеровской области - Кузбасса, предусмотренного </w:t>
      </w:r>
      <w:hyperlink r:id="rId608" w:tooltip="Федеральный закон от 21.07.2005 N 97-ФЗ (ред. от 20.03.2025) &quot;О государственной регистрации уставов муниципальных образований&quot; {КонсультантПлюс}">
        <w:r>
          <w:rPr>
            <w:color w:val="0000FF"/>
          </w:rPr>
          <w:t>частью 6 статьи 4</w:t>
        </w:r>
      </w:hyperlink>
      <w:r>
        <w:t xml:space="preserve"> Федерального закона от 21.07.2005 N 97-ФЗ "О государственной регистрации уставов муниципальных образований".</w:t>
      </w:r>
    </w:p>
    <w:p w:rsidR="009D6A24" w:rsidRDefault="006405DD">
      <w:pPr>
        <w:pStyle w:val="ConsPlusNormal0"/>
        <w:jc w:val="both"/>
      </w:pPr>
      <w:r>
        <w:t>(в ред. решений Кемеровского гор</w:t>
      </w:r>
      <w:r>
        <w:t xml:space="preserve">одского Совета народных депутатов от 24.12.2021 </w:t>
      </w:r>
      <w:hyperlink r:id="rId609" w:tooltip="Решение Кемеровского городского Совета народных депутатов от 24.12.2021 N 59 &quot;О внесении изменений в Устав города Кемерово&quot; (Зарегистрировано в Управлении Минюста РФ по Кемеровской области - Кузбассу 19.01.2022 N RU423050002022001) {КонсультантПлюс}">
        <w:r>
          <w:rPr>
            <w:color w:val="0000FF"/>
          </w:rPr>
          <w:t>N 59</w:t>
        </w:r>
      </w:hyperlink>
      <w:r>
        <w:t xml:space="preserve">, от 28.11.2025 </w:t>
      </w:r>
      <w:hyperlink r:id="rId610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Изменения и дополнения, внесенные в Устав города и изменяющие структуру органов местного самоуправления, разграничение полномочий между органами местного самоуправления (за исключением</w:t>
      </w:r>
      <w:r>
        <w:t xml:space="preserve"> случаев приведения Устава города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городского Со</w:t>
      </w:r>
      <w:r>
        <w:t xml:space="preserve">вета, принявшего правовой акт о внесении указанных изменений и дополнений в Устав города, за исключением случаев, установленных Федеральным </w:t>
      </w:r>
      <w:hyperlink r:id="rId61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единой системе публичной власти".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12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384)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Изменения и дополнения, внесенные в У</w:t>
      </w:r>
      <w:r>
        <w:t>став города и предусматривающие создание контрольно-счетного органа муниципального образования, вступают в силу после их официального опубликования.</w:t>
      </w:r>
    </w:p>
    <w:p w:rsidR="009D6A24" w:rsidRDefault="006405DD">
      <w:pPr>
        <w:pStyle w:val="ConsPlusNormal0"/>
        <w:jc w:val="both"/>
      </w:pPr>
      <w:r>
        <w:t xml:space="preserve">(абзац введен </w:t>
      </w:r>
      <w:hyperlink r:id="rId613" w:tooltip="Решение Кемеровского городского Совета народных депутатов от 24.09.2010 N 384 &quot;О внесении изменений в Устав города Кемерово&quot; (Зарегистрировано в Управлении Минюста РФ по Кемеровской области 21.10.2010 N RU423050002010001) {КонсультантПлюс}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24.09.2010 N 384; в ред. решений Кемеровского городского Совета народных депутатов от 30.11.2012 </w:t>
      </w:r>
      <w:hyperlink r:id="rId614" w:tooltip="Решение Кемеровского городского Совета народных депутатов от 30.11.2012 N 193 &quot;О внесении изменений в Устав города Кемерово&quot; (Зарегистрировано в Управлении Минюста РФ по Кемеровской области 20.12.2012 N RU423050002012001) {КонсультантПлюс}">
        <w:r>
          <w:rPr>
            <w:color w:val="0000FF"/>
          </w:rPr>
          <w:t>N 193</w:t>
        </w:r>
      </w:hyperlink>
      <w:r>
        <w:t xml:space="preserve">, от 28.11.2025 </w:t>
      </w:r>
      <w:hyperlink r:id="rId615" w:tooltip="Решение Кемеровского городского Совета народных депутатов от 28.11.2025 N 384 &quot;О внесении изменений в Устав Кемеровского городского округа&quot; (Зарегистрировано в Управлении Минюста РФ по Кемеровской области - Кузбассу 09.12.2025 RU423050002025002) {КонсультантПл">
        <w:r>
          <w:rPr>
            <w:color w:val="0000FF"/>
          </w:rPr>
          <w:t>N 384</w:t>
        </w:r>
      </w:hyperlink>
      <w:r>
        <w:t>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71. О приведении правовых актов органов местного самоуправления в соответствие с настоящим Уставом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16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</w:t>
      </w:r>
      <w:r>
        <w:t xml:space="preserve"> городского Совета народных депутатов от 26.01.2024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Правовые акты органов местного самоуправления, действовавшие до вступления в силу настоящего Устава, подлежат приведению в соответствие с ним.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17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26.01.2024 N 246)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>2. До приведения в соответствие с настоящим Уставом правовые акты органов местного самоуправления</w:t>
      </w:r>
      <w:r>
        <w:t xml:space="preserve"> действуют в части, не противоречащей настоящему Уставу.</w:t>
      </w:r>
    </w:p>
    <w:p w:rsidR="009D6A24" w:rsidRDefault="006405DD">
      <w:pPr>
        <w:pStyle w:val="ConsPlusNormal0"/>
        <w:jc w:val="both"/>
      </w:pPr>
      <w:r>
        <w:t xml:space="preserve">(в ред. </w:t>
      </w:r>
      <w:hyperlink r:id="rId618" w:tooltip="Решение Кемеровского городского Совета народных депутатов от 26.01.2024 N 246 &quot;О внесении изменений в Устав города Кемерово&quot; (Зарегистрировано в Управлении Минюста РФ по Кемеровской области - Кузбассу 27.02.2024 N RU423050002024001)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26.01.20</w:t>
      </w:r>
      <w:r>
        <w:t>24 N 246)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Title0"/>
        <w:ind w:firstLine="540"/>
        <w:jc w:val="both"/>
        <w:outlineLvl w:val="1"/>
      </w:pPr>
      <w:r>
        <w:t>Статья 72. Вступление в силу Устава города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ind w:firstLine="540"/>
        <w:jc w:val="both"/>
      </w:pPr>
      <w:r>
        <w:t>1. Настоящий Устав вступает в силу после официального опубликования с 01.01.2006.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2. </w:t>
      </w:r>
      <w:hyperlink w:anchor="P134" w:tooltip="9) организация охраны общественного порядка на территории города муниципальной милицией;">
        <w:r>
          <w:rPr>
            <w:color w:val="0000FF"/>
          </w:rPr>
          <w:t>Пункт 9 части 2 статьи 11</w:t>
        </w:r>
      </w:hyperlink>
      <w:r>
        <w:t xml:space="preserve">, </w:t>
      </w:r>
      <w:hyperlink w:anchor="P898" w:tooltip="17) исключен. - Решение Кемеровского городского Совета народных депутатов от 28.11.2025 N 384;">
        <w:r>
          <w:rPr>
            <w:color w:val="0000FF"/>
          </w:rPr>
          <w:t>пункт 17 части 2 статьи 44</w:t>
        </w:r>
      </w:hyperlink>
      <w:r>
        <w:t xml:space="preserve">, </w:t>
      </w:r>
      <w:hyperlink w:anchor="P1187" w:tooltip="Статья 55. Муниципальное имущество">
        <w:r>
          <w:rPr>
            <w:color w:val="0000FF"/>
          </w:rPr>
          <w:t>п</w:t>
        </w:r>
        <w:r>
          <w:rPr>
            <w:color w:val="0000FF"/>
          </w:rPr>
          <w:t>ункт 20 части 2 статьи 55</w:t>
        </w:r>
      </w:hyperlink>
      <w:r>
        <w:t xml:space="preserve"> настоящего Устава вступают в силу в сроки, установленные федеральным законом, определяющим порядок организации и деятельности муниципальной милиции.</w:t>
      </w:r>
    </w:p>
    <w:p w:rsidR="009D6A24" w:rsidRDefault="006405DD">
      <w:pPr>
        <w:pStyle w:val="ConsPlusNormal0"/>
        <w:spacing w:before="240"/>
        <w:ind w:firstLine="540"/>
        <w:jc w:val="both"/>
      </w:pPr>
      <w:r>
        <w:t xml:space="preserve">3. Со дня вступления в силу настоящего Устава прекращается действие </w:t>
      </w:r>
      <w:hyperlink r:id="rId619" w:tooltip="&quot;Устав города Кемерово&quot; от 17.12.1995 (принят на референдуме г. Кемерово 17.12.1995) (ред. от 29.03.2002) ------------ Утратил силу или отменен {КонсультантПлюс}">
        <w:r>
          <w:rPr>
            <w:color w:val="0000FF"/>
          </w:rPr>
          <w:t>Уст</w:t>
        </w:r>
        <w:r>
          <w:rPr>
            <w:color w:val="0000FF"/>
          </w:rPr>
          <w:t>ава</w:t>
        </w:r>
      </w:hyperlink>
      <w:r>
        <w:t xml:space="preserve"> города Кемерово, принятого на городском референдуме 17.12.1995.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jc w:val="right"/>
      </w:pPr>
      <w:r>
        <w:t>Глава города Кемерово</w:t>
      </w:r>
    </w:p>
    <w:p w:rsidR="009D6A24" w:rsidRDefault="006405DD">
      <w:pPr>
        <w:pStyle w:val="ConsPlusNormal0"/>
        <w:jc w:val="right"/>
      </w:pPr>
      <w:r>
        <w:t>В.В.МИХАЙЛОВ</w:t>
      </w:r>
    </w:p>
    <w:p w:rsidR="009D6A24" w:rsidRDefault="009D6A24">
      <w:pPr>
        <w:pStyle w:val="ConsPlusNormal0"/>
        <w:jc w:val="both"/>
      </w:pPr>
    </w:p>
    <w:p w:rsidR="009D6A24" w:rsidRDefault="006405DD">
      <w:pPr>
        <w:pStyle w:val="ConsPlusNormal0"/>
        <w:jc w:val="right"/>
      </w:pPr>
      <w:r>
        <w:t>Председатель</w:t>
      </w:r>
    </w:p>
    <w:p w:rsidR="009D6A24" w:rsidRDefault="006405DD">
      <w:pPr>
        <w:pStyle w:val="ConsPlusNormal0"/>
        <w:jc w:val="right"/>
      </w:pPr>
      <w:r>
        <w:t>Кемеровского городского</w:t>
      </w:r>
    </w:p>
    <w:p w:rsidR="009D6A24" w:rsidRDefault="006405DD">
      <w:pPr>
        <w:pStyle w:val="ConsPlusNormal0"/>
        <w:jc w:val="right"/>
      </w:pPr>
      <w:r>
        <w:t>Совета народных депутатов</w:t>
      </w:r>
    </w:p>
    <w:p w:rsidR="009D6A24" w:rsidRDefault="006405DD">
      <w:pPr>
        <w:pStyle w:val="ConsPlusNormal0"/>
        <w:jc w:val="right"/>
      </w:pPr>
      <w:r>
        <w:t>А.Г.ЛЮБИМОВ</w:t>
      </w:r>
    </w:p>
    <w:p w:rsidR="009D6A24" w:rsidRDefault="009D6A24">
      <w:pPr>
        <w:pStyle w:val="ConsPlusNormal0"/>
        <w:jc w:val="both"/>
      </w:pPr>
    </w:p>
    <w:p w:rsidR="009D6A24" w:rsidRDefault="009D6A24">
      <w:pPr>
        <w:pStyle w:val="ConsPlusNormal0"/>
        <w:jc w:val="both"/>
      </w:pPr>
    </w:p>
    <w:p w:rsidR="009D6A24" w:rsidRDefault="009D6A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D6A24">
      <w:headerReference w:type="default" r:id="rId620"/>
      <w:footerReference w:type="default" r:id="rId621"/>
      <w:headerReference w:type="first" r:id="rId622"/>
      <w:footerReference w:type="first" r:id="rId6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405DD">
      <w:r>
        <w:separator/>
      </w:r>
    </w:p>
  </w:endnote>
  <w:endnote w:type="continuationSeparator" w:id="0">
    <w:p w:rsidR="00000000" w:rsidRDefault="0064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A24" w:rsidRDefault="009D6A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D6A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D6A24" w:rsidRDefault="006405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D6A24" w:rsidRDefault="006405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D6A24" w:rsidRDefault="006405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D6A24" w:rsidRDefault="006405D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A24" w:rsidRDefault="009D6A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D6A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D6A24" w:rsidRDefault="006405D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D6A24" w:rsidRDefault="006405D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D6A24" w:rsidRDefault="006405D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9D6A24" w:rsidRDefault="006405D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405DD">
      <w:r>
        <w:separator/>
      </w:r>
    </w:p>
  </w:footnote>
  <w:footnote w:type="continuationSeparator" w:id="0">
    <w:p w:rsidR="00000000" w:rsidRDefault="00640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D6A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D6A24" w:rsidRDefault="006405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</w:t>
          </w:r>
          <w:r>
            <w:rPr>
              <w:rFonts w:ascii="Tahoma" w:hAnsi="Tahoma" w:cs="Tahoma"/>
              <w:sz w:val="16"/>
              <w:szCs w:val="16"/>
            </w:rPr>
            <w:t>Устав города Кемерово"</w:t>
          </w:r>
          <w:r>
            <w:rPr>
              <w:rFonts w:ascii="Tahoma" w:hAnsi="Tahoma" w:cs="Tahoma"/>
              <w:sz w:val="16"/>
              <w:szCs w:val="16"/>
            </w:rPr>
            <w:br/>
            <w:t>(принят постановлением Кемеровского городского Совета народных депутатов от 24.06.2005 N 253)</w:t>
          </w:r>
          <w:r>
            <w:rPr>
              <w:rFonts w:ascii="Tahoma" w:hAnsi="Tahoma" w:cs="Tahoma"/>
              <w:sz w:val="16"/>
              <w:szCs w:val="16"/>
            </w:rPr>
            <w:br/>
            <w:t>(р...</w:t>
          </w:r>
        </w:p>
      </w:tc>
      <w:tc>
        <w:tcPr>
          <w:tcW w:w="2300" w:type="pct"/>
          <w:vAlign w:val="center"/>
        </w:tcPr>
        <w:p w:rsidR="009D6A24" w:rsidRDefault="006405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 w:rsidR="009D6A24" w:rsidRDefault="009D6A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D6A24" w:rsidRDefault="009D6A2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D6A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D6A24" w:rsidRDefault="006405D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"Устав города Кемерово"</w:t>
          </w:r>
          <w:r>
            <w:rPr>
              <w:rFonts w:ascii="Tahoma" w:hAnsi="Tahoma" w:cs="Tahoma"/>
              <w:sz w:val="16"/>
              <w:szCs w:val="16"/>
            </w:rPr>
            <w:br/>
            <w:t>(принят постановлением Кемеровского городского Совета народных депутатов от 24.06.2005 N 253)</w:t>
          </w:r>
          <w:r>
            <w:rPr>
              <w:rFonts w:ascii="Tahoma" w:hAnsi="Tahoma" w:cs="Tahoma"/>
              <w:sz w:val="16"/>
              <w:szCs w:val="16"/>
            </w:rPr>
            <w:br/>
            <w:t>(р...</w:t>
          </w:r>
        </w:p>
      </w:tc>
      <w:tc>
        <w:tcPr>
          <w:tcW w:w="2300" w:type="pct"/>
          <w:vAlign w:val="center"/>
        </w:tcPr>
        <w:p w:rsidR="009D6A24" w:rsidRDefault="006405D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 w:rsidR="009D6A24" w:rsidRDefault="009D6A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D6A24" w:rsidRDefault="009D6A2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24"/>
    <w:rsid w:val="006405DD"/>
    <w:rsid w:val="009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405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405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84&amp;n=55212&amp;date=02.09.2026&amp;dst=100010&amp;field=134" TargetMode="External"/><Relationship Id="rId21" Type="http://schemas.openxmlformats.org/officeDocument/2006/relationships/hyperlink" Target="https://login.consultant.ru/link/?req=doc&amp;base=RLAW284&amp;n=69310&amp;date=02.09.2026&amp;dst=100005&amp;field=134" TargetMode="External"/><Relationship Id="rId324" Type="http://schemas.openxmlformats.org/officeDocument/2006/relationships/hyperlink" Target="https://login.consultant.ru/link/?req=doc&amp;base=RLAW284&amp;n=159978&amp;date=02.09.2026&amp;dst=100023&amp;field=134" TargetMode="External"/><Relationship Id="rId531" Type="http://schemas.openxmlformats.org/officeDocument/2006/relationships/hyperlink" Target="https://login.consultant.ru/link/?req=doc&amp;base=RLAW284&amp;n=141670&amp;date=02.09.2026&amp;dst=100179&amp;field=134" TargetMode="External"/><Relationship Id="rId170" Type="http://schemas.openxmlformats.org/officeDocument/2006/relationships/hyperlink" Target="https://login.consultant.ru/link/?req=doc&amp;base=RLAW284&amp;n=141670&amp;date=02.09.2026&amp;dst=100030&amp;field=134" TargetMode="External"/><Relationship Id="rId268" Type="http://schemas.openxmlformats.org/officeDocument/2006/relationships/hyperlink" Target="https://login.consultant.ru/link/?req=doc&amp;base=RLAW284&amp;n=133902&amp;date=02.09.2026" TargetMode="External"/><Relationship Id="rId475" Type="http://schemas.openxmlformats.org/officeDocument/2006/relationships/hyperlink" Target="https://login.consultant.ru/link/?req=doc&amp;base=RLAW284&amp;n=158466&amp;date=02.09.2026&amp;dst=100151&amp;field=134" TargetMode="External"/><Relationship Id="rId32" Type="http://schemas.openxmlformats.org/officeDocument/2006/relationships/hyperlink" Target="https://login.consultant.ru/link/?req=doc&amp;base=RLAW284&amp;n=127566&amp;date=02.09.2026&amp;dst=100006&amp;field=134" TargetMode="External"/><Relationship Id="rId128" Type="http://schemas.openxmlformats.org/officeDocument/2006/relationships/hyperlink" Target="https://login.consultant.ru/link/?req=doc&amp;base=RLAW284&amp;n=46776&amp;date=02.09.2026&amp;dst=100017&amp;field=134" TargetMode="External"/><Relationship Id="rId335" Type="http://schemas.openxmlformats.org/officeDocument/2006/relationships/hyperlink" Target="https://login.consultant.ru/link/?req=doc&amp;base=RLAW284&amp;n=114528&amp;date=02.09.2026&amp;dst=100033&amp;field=134" TargetMode="External"/><Relationship Id="rId542" Type="http://schemas.openxmlformats.org/officeDocument/2006/relationships/hyperlink" Target="https://login.consultant.ru/link/?req=doc&amp;base=RLAW284&amp;n=141670&amp;date=02.09.2026&amp;dst=100007&amp;field=134" TargetMode="External"/><Relationship Id="rId181" Type="http://schemas.openxmlformats.org/officeDocument/2006/relationships/hyperlink" Target="https://login.consultant.ru/link/?req=doc&amp;base=RLAW284&amp;n=141670&amp;date=02.09.2026&amp;dst=100030&amp;field=134" TargetMode="External"/><Relationship Id="rId402" Type="http://schemas.openxmlformats.org/officeDocument/2006/relationships/hyperlink" Target="https://login.consultant.ru/link/?req=doc&amp;base=RLAW284&amp;n=141670&amp;date=02.09.2026&amp;dst=100111&amp;field=134" TargetMode="External"/><Relationship Id="rId279" Type="http://schemas.openxmlformats.org/officeDocument/2006/relationships/hyperlink" Target="https://login.consultant.ru/link/?req=doc&amp;base=RLAW284&amp;n=159978&amp;date=02.09.2026&amp;dst=100023&amp;field=134" TargetMode="External"/><Relationship Id="rId486" Type="http://schemas.openxmlformats.org/officeDocument/2006/relationships/hyperlink" Target="https://login.consultant.ru/link/?req=doc&amp;base=RLAW284&amp;n=32219&amp;date=02.09.2026&amp;dst=100037&amp;field=134" TargetMode="External"/><Relationship Id="rId43" Type="http://schemas.openxmlformats.org/officeDocument/2006/relationships/hyperlink" Target="https://login.consultant.ru/link/?req=doc&amp;base=RLAW284&amp;n=114528&amp;date=02.09.2026&amp;dst=100007&amp;field=134" TargetMode="External"/><Relationship Id="rId139" Type="http://schemas.openxmlformats.org/officeDocument/2006/relationships/hyperlink" Target="https://login.consultant.ru/link/?req=doc&amp;base=RLAW284&amp;n=141670&amp;date=02.09.2026&amp;dst=100007&amp;field=134" TargetMode="External"/><Relationship Id="rId346" Type="http://schemas.openxmlformats.org/officeDocument/2006/relationships/hyperlink" Target="https://login.consultant.ru/link/?req=doc&amp;base=LAW&amp;n=523306&amp;date=02.09.2026&amp;dst=339&amp;field=134" TargetMode="External"/><Relationship Id="rId553" Type="http://schemas.openxmlformats.org/officeDocument/2006/relationships/hyperlink" Target="https://login.consultant.ru/link/?req=doc&amp;base=LAW&amp;n=2875&amp;date=02.09.2026&amp;dst=100583&amp;field=134" TargetMode="External"/><Relationship Id="rId192" Type="http://schemas.openxmlformats.org/officeDocument/2006/relationships/hyperlink" Target="https://login.consultant.ru/link/?req=doc&amp;base=RLAW284&amp;n=141670&amp;date=02.09.2026&amp;dst=100030&amp;field=134" TargetMode="External"/><Relationship Id="rId206" Type="http://schemas.openxmlformats.org/officeDocument/2006/relationships/hyperlink" Target="https://login.consultant.ru/link/?req=doc&amp;base=RLAW284&amp;n=141670&amp;date=02.09.2026&amp;dst=100030&amp;field=134" TargetMode="External"/><Relationship Id="rId413" Type="http://schemas.openxmlformats.org/officeDocument/2006/relationships/hyperlink" Target="https://login.consultant.ru/link/?req=doc&amp;base=RLAW284&amp;n=158466&amp;date=02.09.2026&amp;dst=100223&amp;field=134" TargetMode="External"/><Relationship Id="rId497" Type="http://schemas.openxmlformats.org/officeDocument/2006/relationships/hyperlink" Target="https://login.consultant.ru/link/?req=doc&amp;base=RLAW284&amp;n=123089&amp;date=02.09.2026&amp;dst=100060&amp;field=134" TargetMode="External"/><Relationship Id="rId620" Type="http://schemas.openxmlformats.org/officeDocument/2006/relationships/header" Target="header1.xml"/><Relationship Id="rId357" Type="http://schemas.openxmlformats.org/officeDocument/2006/relationships/hyperlink" Target="https://login.consultant.ru/link/?req=doc&amp;base=RLAW284&amp;n=28646&amp;date=02.09.2026&amp;dst=100018&amp;field=134" TargetMode="External"/><Relationship Id="rId54" Type="http://schemas.openxmlformats.org/officeDocument/2006/relationships/hyperlink" Target="https://login.consultant.ru/link/?req=doc&amp;base=LAW&amp;n=531468&amp;date=02.09.2026" TargetMode="External"/><Relationship Id="rId217" Type="http://schemas.openxmlformats.org/officeDocument/2006/relationships/hyperlink" Target="https://login.consultant.ru/link/?req=doc&amp;base=RLAW284&amp;n=158466&amp;date=02.09.2026&amp;dst=100044&amp;field=134" TargetMode="External"/><Relationship Id="rId564" Type="http://schemas.openxmlformats.org/officeDocument/2006/relationships/hyperlink" Target="https://login.consultant.ru/link/?req=doc&amp;base=RLAW284&amp;n=32219&amp;date=02.09.2026&amp;dst=100051&amp;field=134" TargetMode="External"/><Relationship Id="rId424" Type="http://schemas.openxmlformats.org/officeDocument/2006/relationships/hyperlink" Target="https://login.consultant.ru/link/?req=doc&amp;base=RLAW284&amp;n=77737&amp;date=02.09.2026&amp;dst=100015&amp;field=134" TargetMode="External"/><Relationship Id="rId270" Type="http://schemas.openxmlformats.org/officeDocument/2006/relationships/hyperlink" Target="https://login.consultant.ru/link/?req=doc&amp;base=RLAW284&amp;n=114528&amp;date=02.09.2026&amp;dst=100028&amp;field=134" TargetMode="External"/><Relationship Id="rId65" Type="http://schemas.openxmlformats.org/officeDocument/2006/relationships/hyperlink" Target="https://login.consultant.ru/link/?req=doc&amp;base=RLAW284&amp;n=141670&amp;date=02.09.2026&amp;dst=100007&amp;field=134" TargetMode="External"/><Relationship Id="rId130" Type="http://schemas.openxmlformats.org/officeDocument/2006/relationships/hyperlink" Target="https://login.consultant.ru/link/?req=doc&amp;base=RLAW284&amp;n=123089&amp;date=02.09.2026&amp;dst=100014&amp;field=134" TargetMode="External"/><Relationship Id="rId368" Type="http://schemas.openxmlformats.org/officeDocument/2006/relationships/hyperlink" Target="https://login.consultant.ru/link/?req=doc&amp;base=RLAW284&amp;n=158466&amp;date=02.09.2026&amp;dst=100185&amp;field=134" TargetMode="External"/><Relationship Id="rId575" Type="http://schemas.openxmlformats.org/officeDocument/2006/relationships/hyperlink" Target="https://login.consultant.ru/link/?req=doc&amp;base=RLAW284&amp;n=77737&amp;date=02.09.2026&amp;dst=100028&amp;field=134" TargetMode="External"/><Relationship Id="rId228" Type="http://schemas.openxmlformats.org/officeDocument/2006/relationships/hyperlink" Target="https://login.consultant.ru/link/?req=doc&amp;base=LAW&amp;n=531468&amp;date=02.09.2026" TargetMode="External"/><Relationship Id="rId435" Type="http://schemas.openxmlformats.org/officeDocument/2006/relationships/hyperlink" Target="https://login.consultant.ru/link/?req=doc&amp;base=RLAW284&amp;n=40212&amp;date=02.09.2026&amp;dst=100031&amp;field=134" TargetMode="External"/><Relationship Id="rId281" Type="http://schemas.openxmlformats.org/officeDocument/2006/relationships/hyperlink" Target="https://login.consultant.ru/link/?req=doc&amp;base=RLAW284&amp;n=114528&amp;date=02.09.2026&amp;dst=100030&amp;field=134" TargetMode="External"/><Relationship Id="rId502" Type="http://schemas.openxmlformats.org/officeDocument/2006/relationships/hyperlink" Target="https://login.consultant.ru/link/?req=doc&amp;base=RLAW284&amp;n=154037&amp;date=02.09.2026" TargetMode="External"/><Relationship Id="rId76" Type="http://schemas.openxmlformats.org/officeDocument/2006/relationships/hyperlink" Target="https://login.consultant.ru/link/?req=doc&amp;base=RLAW284&amp;n=164057&amp;date=02.09.2026&amp;dst=100007&amp;field=134" TargetMode="External"/><Relationship Id="rId141" Type="http://schemas.openxmlformats.org/officeDocument/2006/relationships/hyperlink" Target="https://login.consultant.ru/link/?req=doc&amp;base=LAW&amp;n=531468&amp;date=02.09.2026" TargetMode="External"/><Relationship Id="rId379" Type="http://schemas.openxmlformats.org/officeDocument/2006/relationships/hyperlink" Target="https://login.consultant.ru/link/?req=doc&amp;base=RLAW284&amp;n=147701&amp;date=02.09.2026&amp;dst=100031&amp;field=134" TargetMode="External"/><Relationship Id="rId586" Type="http://schemas.openxmlformats.org/officeDocument/2006/relationships/hyperlink" Target="https://login.consultant.ru/link/?req=doc&amp;base=LAW&amp;n=511724&amp;date=02.09.2026" TargetMode="External"/><Relationship Id="rId7" Type="http://schemas.openxmlformats.org/officeDocument/2006/relationships/image" Target="media/image1.png"/><Relationship Id="rId239" Type="http://schemas.openxmlformats.org/officeDocument/2006/relationships/hyperlink" Target="https://login.consultant.ru/link/?req=doc&amp;base=LAW&amp;n=531468&amp;date=02.09.2026" TargetMode="External"/><Relationship Id="rId446" Type="http://schemas.openxmlformats.org/officeDocument/2006/relationships/hyperlink" Target="https://login.consultant.ru/link/?req=doc&amp;base=RLAW284&amp;n=55212&amp;date=02.09.2026&amp;dst=100021&amp;field=134" TargetMode="External"/><Relationship Id="rId292" Type="http://schemas.openxmlformats.org/officeDocument/2006/relationships/hyperlink" Target="https://login.consultant.ru/link/?req=doc&amp;base=RLAW284&amp;n=158466&amp;date=02.09.2026&amp;dst=100136&amp;field=134" TargetMode="External"/><Relationship Id="rId306" Type="http://schemas.openxmlformats.org/officeDocument/2006/relationships/hyperlink" Target="https://login.consultant.ru/link/?req=doc&amp;base=LAW&amp;n=531468&amp;date=02.09.2026&amp;dst=100183&amp;field=134" TargetMode="External"/><Relationship Id="rId87" Type="http://schemas.openxmlformats.org/officeDocument/2006/relationships/hyperlink" Target="https://login.consultant.ru/link/?req=doc&amp;base=RLAW284&amp;n=15947&amp;date=02.09.2026&amp;dst=100009&amp;field=134" TargetMode="External"/><Relationship Id="rId513" Type="http://schemas.openxmlformats.org/officeDocument/2006/relationships/hyperlink" Target="https://login.consultant.ru/link/?req=doc&amp;base=RLAW284&amp;n=123089&amp;date=02.09.2026&amp;dst=100063&amp;field=134" TargetMode="External"/><Relationship Id="rId597" Type="http://schemas.openxmlformats.org/officeDocument/2006/relationships/hyperlink" Target="https://login.consultant.ru/link/?req=doc&amp;base=LAW&amp;n=523306&amp;date=02.09.2026&amp;dst=339&amp;field=134" TargetMode="External"/><Relationship Id="rId152" Type="http://schemas.openxmlformats.org/officeDocument/2006/relationships/hyperlink" Target="https://login.consultant.ru/link/?req=doc&amp;base=RLAW284&amp;n=152412&amp;date=02.09.2026&amp;dst=100010&amp;field=134" TargetMode="External"/><Relationship Id="rId457" Type="http://schemas.openxmlformats.org/officeDocument/2006/relationships/hyperlink" Target="https://login.consultant.ru/link/?req=doc&amp;base=LAW&amp;n=531468&amp;date=02.09.2026&amp;dst=100098&amp;field=134" TargetMode="External"/><Relationship Id="rId14" Type="http://schemas.openxmlformats.org/officeDocument/2006/relationships/hyperlink" Target="https://login.consultant.ru/link/?req=doc&amp;base=RLAW284&amp;n=28646&amp;date=02.09.2026&amp;dst=100005&amp;field=134" TargetMode="External"/><Relationship Id="rId317" Type="http://schemas.openxmlformats.org/officeDocument/2006/relationships/hyperlink" Target="https://login.consultant.ru/link/?req=doc&amp;base=RLAW284&amp;n=62729&amp;date=02.09.2026&amp;dst=100030&amp;field=134" TargetMode="External"/><Relationship Id="rId524" Type="http://schemas.openxmlformats.org/officeDocument/2006/relationships/hyperlink" Target="https://login.consultant.ru/link/?req=doc&amp;base=RLAW284&amp;n=15947&amp;date=02.09.2026&amp;dst=100067&amp;field=134" TargetMode="External"/><Relationship Id="rId98" Type="http://schemas.openxmlformats.org/officeDocument/2006/relationships/hyperlink" Target="https://login.consultant.ru/link/?req=doc&amp;base=RLAW284&amp;n=69310&amp;date=02.09.2026&amp;dst=100010&amp;field=134" TargetMode="External"/><Relationship Id="rId163" Type="http://schemas.openxmlformats.org/officeDocument/2006/relationships/hyperlink" Target="https://login.consultant.ru/link/?req=doc&amp;base=RLAW284&amp;n=141670&amp;date=02.09.2026&amp;dst=100007&amp;field=134" TargetMode="External"/><Relationship Id="rId370" Type="http://schemas.openxmlformats.org/officeDocument/2006/relationships/hyperlink" Target="https://login.consultant.ru/link/?req=doc&amp;base=LAW&amp;n=531468&amp;date=02.09.2026&amp;dst=100099&amp;field=134" TargetMode="External"/><Relationship Id="rId230" Type="http://schemas.openxmlformats.org/officeDocument/2006/relationships/hyperlink" Target="https://login.consultant.ru/link/?req=doc&amp;base=RLAW284&amp;n=141670&amp;date=02.09.2026&amp;dst=100007&amp;field=134" TargetMode="External"/><Relationship Id="rId468" Type="http://schemas.openxmlformats.org/officeDocument/2006/relationships/hyperlink" Target="https://login.consultant.ru/link/?req=doc&amp;base=LAW&amp;n=531468&amp;date=02.09.2026&amp;dst=100473&amp;field=134" TargetMode="External"/><Relationship Id="rId25" Type="http://schemas.openxmlformats.org/officeDocument/2006/relationships/hyperlink" Target="https://login.consultant.ru/link/?req=doc&amp;base=RLAW284&amp;n=82335&amp;date=02.09.2026&amp;dst=100007&amp;field=134" TargetMode="External"/><Relationship Id="rId328" Type="http://schemas.openxmlformats.org/officeDocument/2006/relationships/hyperlink" Target="https://login.consultant.ru/link/?req=doc&amp;base=RLAW284&amp;n=28646&amp;date=02.09.2026&amp;dst=100016&amp;field=134" TargetMode="External"/><Relationship Id="rId535" Type="http://schemas.openxmlformats.org/officeDocument/2006/relationships/hyperlink" Target="https://login.consultant.ru/link/?req=doc&amp;base=RLAW284&amp;n=28646&amp;date=02.09.2026&amp;dst=100039&amp;field=134" TargetMode="External"/><Relationship Id="rId174" Type="http://schemas.openxmlformats.org/officeDocument/2006/relationships/hyperlink" Target="https://login.consultant.ru/link/?req=doc&amp;base=RLAW284&amp;n=141670&amp;date=02.09.2026&amp;dst=100030&amp;field=134" TargetMode="External"/><Relationship Id="rId381" Type="http://schemas.openxmlformats.org/officeDocument/2006/relationships/hyperlink" Target="https://login.consultant.ru/link/?req=doc&amp;base=RLAW284&amp;n=105991&amp;date=02.09.2026&amp;dst=100020&amp;field=134" TargetMode="External"/><Relationship Id="rId602" Type="http://schemas.openxmlformats.org/officeDocument/2006/relationships/hyperlink" Target="https://login.consultant.ru/link/?req=doc&amp;base=RLAW284&amp;n=133902&amp;date=02.09.2026" TargetMode="External"/><Relationship Id="rId241" Type="http://schemas.openxmlformats.org/officeDocument/2006/relationships/hyperlink" Target="https://login.consultant.ru/link/?req=doc&amp;base=RLAW284&amp;n=141670&amp;date=02.09.2026&amp;dst=100007&amp;field=134" TargetMode="External"/><Relationship Id="rId479" Type="http://schemas.openxmlformats.org/officeDocument/2006/relationships/hyperlink" Target="https://login.consultant.ru/link/?req=doc&amp;base=RLAW284&amp;n=114528&amp;date=02.09.2026&amp;dst=100065&amp;field=134" TargetMode="External"/><Relationship Id="rId36" Type="http://schemas.openxmlformats.org/officeDocument/2006/relationships/hyperlink" Target="https://login.consultant.ru/link/?req=doc&amp;base=RLAW284&amp;n=147701&amp;date=02.09.2026&amp;dst=100006&amp;field=134" TargetMode="External"/><Relationship Id="rId283" Type="http://schemas.openxmlformats.org/officeDocument/2006/relationships/hyperlink" Target="https://login.consultant.ru/link/?req=doc&amp;base=RLAW284&amp;n=123089&amp;date=02.09.2026&amp;dst=100048&amp;field=134" TargetMode="External"/><Relationship Id="rId339" Type="http://schemas.openxmlformats.org/officeDocument/2006/relationships/hyperlink" Target="https://login.consultant.ru/link/?req=doc&amp;base=LAW&amp;n=523306&amp;date=02.09.2026" TargetMode="External"/><Relationship Id="rId490" Type="http://schemas.openxmlformats.org/officeDocument/2006/relationships/hyperlink" Target="https://login.consultant.ru/link/?req=doc&amp;base=RLAW284&amp;n=32219&amp;date=02.09.2026&amp;dst=100042&amp;field=134" TargetMode="External"/><Relationship Id="rId504" Type="http://schemas.openxmlformats.org/officeDocument/2006/relationships/hyperlink" Target="https://login.consultant.ru/link/?req=doc&amp;base=RLAW284&amp;n=123089&amp;date=02.09.2026&amp;dst=100061&amp;field=134" TargetMode="External"/><Relationship Id="rId546" Type="http://schemas.openxmlformats.org/officeDocument/2006/relationships/hyperlink" Target="https://login.consultant.ru/link/?req=doc&amp;base=RLAW284&amp;n=158466&amp;date=02.09.2026&amp;dst=100288&amp;field=134" TargetMode="External"/><Relationship Id="rId78" Type="http://schemas.openxmlformats.org/officeDocument/2006/relationships/hyperlink" Target="https://login.consultant.ru/link/?req=doc&amp;base=RLAW284&amp;n=40212&amp;date=02.09.2026&amp;dst=100011&amp;field=134" TargetMode="External"/><Relationship Id="rId101" Type="http://schemas.openxmlformats.org/officeDocument/2006/relationships/hyperlink" Target="https://login.consultant.ru/link/?req=doc&amp;base=RLAW284&amp;n=62729&amp;date=02.09.2026&amp;dst=100008&amp;field=134" TargetMode="External"/><Relationship Id="rId143" Type="http://schemas.openxmlformats.org/officeDocument/2006/relationships/hyperlink" Target="https://login.consultant.ru/link/?req=doc&amp;base=RLAW284&amp;n=147701&amp;date=02.09.2026&amp;dst=100016&amp;field=134" TargetMode="External"/><Relationship Id="rId185" Type="http://schemas.openxmlformats.org/officeDocument/2006/relationships/hyperlink" Target="https://login.consultant.ru/link/?req=doc&amp;base=RLAW284&amp;n=141670&amp;date=02.09.2026&amp;dst=100030&amp;field=134" TargetMode="External"/><Relationship Id="rId350" Type="http://schemas.openxmlformats.org/officeDocument/2006/relationships/hyperlink" Target="https://login.consultant.ru/link/?req=doc&amp;base=RLAW284&amp;n=141670&amp;date=02.09.2026&amp;dst=100054&amp;field=134" TargetMode="External"/><Relationship Id="rId406" Type="http://schemas.openxmlformats.org/officeDocument/2006/relationships/hyperlink" Target="https://login.consultant.ru/link/?req=doc&amp;base=RLAW284&amp;n=158466&amp;date=02.09.2026&amp;dst=100214&amp;field=134" TargetMode="External"/><Relationship Id="rId588" Type="http://schemas.openxmlformats.org/officeDocument/2006/relationships/hyperlink" Target="https://login.consultant.ru/link/?req=doc&amp;base=LAW&amp;n=511724&amp;date=02.09.2026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s://login.consultant.ru/link/?req=doc&amp;base=LAW&amp;n=540421&amp;date=02.09.2026&amp;dst=101492&amp;field=134" TargetMode="External"/><Relationship Id="rId392" Type="http://schemas.openxmlformats.org/officeDocument/2006/relationships/hyperlink" Target="https://login.consultant.ru/link/?req=doc&amp;base=RLAW284&amp;n=164057&amp;date=02.09.2026&amp;dst=100027&amp;field=134" TargetMode="External"/><Relationship Id="rId448" Type="http://schemas.openxmlformats.org/officeDocument/2006/relationships/hyperlink" Target="https://login.consultant.ru/link/?req=doc&amp;base=RLAW284&amp;n=152412&amp;date=02.09.2026&amp;dst=100010&amp;field=134" TargetMode="External"/><Relationship Id="rId613" Type="http://schemas.openxmlformats.org/officeDocument/2006/relationships/hyperlink" Target="https://login.consultant.ru/link/?req=doc&amp;base=RLAW284&amp;n=32219&amp;date=02.09.2026&amp;dst=100058&amp;field=134" TargetMode="External"/><Relationship Id="rId252" Type="http://schemas.openxmlformats.org/officeDocument/2006/relationships/hyperlink" Target="https://login.consultant.ru/link/?req=doc&amp;base=RLAW284&amp;n=69310&amp;date=02.09.2026&amp;dst=100018&amp;field=134" TargetMode="External"/><Relationship Id="rId294" Type="http://schemas.openxmlformats.org/officeDocument/2006/relationships/hyperlink" Target="https://login.consultant.ru/link/?req=doc&amp;base=RLAW284&amp;n=159978&amp;date=02.09.2026&amp;dst=100023&amp;field=134" TargetMode="External"/><Relationship Id="rId308" Type="http://schemas.openxmlformats.org/officeDocument/2006/relationships/hyperlink" Target="https://login.consultant.ru/link/?req=doc&amp;base=RLAW284&amp;n=55212&amp;date=02.09.2026&amp;dst=100019&amp;field=134" TargetMode="External"/><Relationship Id="rId515" Type="http://schemas.openxmlformats.org/officeDocument/2006/relationships/hyperlink" Target="https://login.consultant.ru/link/?req=doc&amp;base=RLAW284&amp;n=123089&amp;date=02.09.2026&amp;dst=100067&amp;field=134" TargetMode="External"/><Relationship Id="rId47" Type="http://schemas.openxmlformats.org/officeDocument/2006/relationships/hyperlink" Target="https://login.consultant.ru/link/?req=doc&amp;base=RLAW284&amp;n=40212&amp;date=02.09.2026&amp;dst=100006&amp;field=134" TargetMode="External"/><Relationship Id="rId89" Type="http://schemas.openxmlformats.org/officeDocument/2006/relationships/hyperlink" Target="https://login.consultant.ru/link/?req=doc&amp;base=RLAW284&amp;n=19490&amp;date=02.09.2026&amp;dst=100009&amp;field=134" TargetMode="External"/><Relationship Id="rId112" Type="http://schemas.openxmlformats.org/officeDocument/2006/relationships/hyperlink" Target="https://login.consultant.ru/link/?req=doc&amp;base=LAW&amp;n=541089&amp;date=02.09.2026" TargetMode="External"/><Relationship Id="rId154" Type="http://schemas.openxmlformats.org/officeDocument/2006/relationships/hyperlink" Target="http://&#1087;&#1088;&#1072;&#1074;&#1086;-&#1084;&#1080;&#1085;&#1102;&#1089;&#1090;.&#1088;&#1092;" TargetMode="External"/><Relationship Id="rId361" Type="http://schemas.openxmlformats.org/officeDocument/2006/relationships/hyperlink" Target="https://login.consultant.ru/link/?req=doc&amp;base=RLAW284&amp;n=158466&amp;date=02.09.2026&amp;dst=100164&amp;field=134" TargetMode="External"/><Relationship Id="rId557" Type="http://schemas.openxmlformats.org/officeDocument/2006/relationships/hyperlink" Target="https://login.consultant.ru/link/?req=doc&amp;base=RLAW284&amp;n=147701&amp;date=02.09.2026&amp;dst=100039&amp;field=134" TargetMode="External"/><Relationship Id="rId599" Type="http://schemas.openxmlformats.org/officeDocument/2006/relationships/hyperlink" Target="https://login.consultant.ru/link/?req=doc&amp;base=RLAW284&amp;n=28646&amp;date=02.09.2026&amp;dst=100039&amp;field=134" TargetMode="External"/><Relationship Id="rId196" Type="http://schemas.openxmlformats.org/officeDocument/2006/relationships/hyperlink" Target="https://login.consultant.ru/link/?req=doc&amp;base=RLAW284&amp;n=141670&amp;date=02.09.2026&amp;dst=100007&amp;field=134" TargetMode="External"/><Relationship Id="rId417" Type="http://schemas.openxmlformats.org/officeDocument/2006/relationships/hyperlink" Target="https://login.consultant.ru/link/?req=doc&amp;base=RLAW284&amp;n=158466&amp;date=02.09.2026&amp;dst=100223&amp;field=134" TargetMode="External"/><Relationship Id="rId459" Type="http://schemas.openxmlformats.org/officeDocument/2006/relationships/hyperlink" Target="https://login.consultant.ru/link/?req=doc&amp;base=LAW&amp;n=531468&amp;date=02.09.2026&amp;dst=100567&amp;field=134" TargetMode="External"/><Relationship Id="rId624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284&amp;n=40212&amp;date=02.09.2026&amp;dst=100009&amp;field=134" TargetMode="External"/><Relationship Id="rId221" Type="http://schemas.openxmlformats.org/officeDocument/2006/relationships/hyperlink" Target="https://login.consultant.ru/link/?req=doc&amp;base=RLAW284&amp;n=158466&amp;date=02.09.2026&amp;dst=100062&amp;field=134" TargetMode="External"/><Relationship Id="rId263" Type="http://schemas.openxmlformats.org/officeDocument/2006/relationships/hyperlink" Target="https://login.consultant.ru/link/?req=doc&amp;base=RLAW284&amp;n=62729&amp;date=02.09.2026&amp;dst=100022&amp;field=134" TargetMode="External"/><Relationship Id="rId319" Type="http://schemas.openxmlformats.org/officeDocument/2006/relationships/hyperlink" Target="https://login.consultant.ru/link/?req=doc&amp;base=RLAW284&amp;n=62729&amp;date=02.09.2026&amp;dst=100030&amp;field=134" TargetMode="External"/><Relationship Id="rId470" Type="http://schemas.openxmlformats.org/officeDocument/2006/relationships/hyperlink" Target="https://login.consultant.ru/link/?req=doc&amp;base=RLAW284&amp;n=164057&amp;date=02.09.2026&amp;dst=100044&amp;field=134" TargetMode="External"/><Relationship Id="rId526" Type="http://schemas.openxmlformats.org/officeDocument/2006/relationships/hyperlink" Target="https://login.consultant.ru/link/?req=doc&amp;base=RLAW284&amp;n=141670&amp;date=02.09.2026&amp;dst=100007&amp;field=134" TargetMode="External"/><Relationship Id="rId58" Type="http://schemas.openxmlformats.org/officeDocument/2006/relationships/hyperlink" Target="https://login.consultant.ru/link/?req=doc&amp;base=RLAW284&amp;n=46776&amp;date=02.09.2026&amp;dst=100006&amp;field=134" TargetMode="External"/><Relationship Id="rId123" Type="http://schemas.openxmlformats.org/officeDocument/2006/relationships/hyperlink" Target="https://login.consultant.ru/link/?req=doc&amp;base=RLAW284&amp;n=28646&amp;date=02.09.2026&amp;dst=100008&amp;field=134" TargetMode="External"/><Relationship Id="rId330" Type="http://schemas.openxmlformats.org/officeDocument/2006/relationships/hyperlink" Target="https://login.consultant.ru/link/?req=doc&amp;base=RLAW284&amp;n=158466&amp;date=02.09.2026&amp;dst=100150&amp;field=134" TargetMode="External"/><Relationship Id="rId568" Type="http://schemas.openxmlformats.org/officeDocument/2006/relationships/hyperlink" Target="https://login.consultant.ru/link/?req=doc&amp;base=LAW&amp;n=531468&amp;date=02.09.2026" TargetMode="External"/><Relationship Id="rId165" Type="http://schemas.openxmlformats.org/officeDocument/2006/relationships/hyperlink" Target="https://login.consultant.ru/link/?req=doc&amp;base=RLAW284&amp;n=158466&amp;date=02.09.2026&amp;dst=100024&amp;field=134" TargetMode="External"/><Relationship Id="rId372" Type="http://schemas.openxmlformats.org/officeDocument/2006/relationships/hyperlink" Target="https://login.consultant.ru/link/?req=doc&amp;base=LAW&amp;n=501480&amp;date=02.09.2026&amp;dst=23&amp;field=134" TargetMode="External"/><Relationship Id="rId428" Type="http://schemas.openxmlformats.org/officeDocument/2006/relationships/hyperlink" Target="https://login.consultant.ru/link/?req=doc&amp;base=RLAW284&amp;n=114528&amp;date=02.09.2026&amp;dst=100056&amp;field=134" TargetMode="External"/><Relationship Id="rId232" Type="http://schemas.openxmlformats.org/officeDocument/2006/relationships/hyperlink" Target="https://login.consultant.ru/link/?req=doc&amp;base=RLAW284&amp;n=141670&amp;date=02.09.2026&amp;dst=100007&amp;field=134" TargetMode="External"/><Relationship Id="rId274" Type="http://schemas.openxmlformats.org/officeDocument/2006/relationships/hyperlink" Target="https://login.consultant.ru/link/?req=doc&amp;base=RLAW284&amp;n=19490&amp;date=02.09.2026&amp;dst=100025&amp;field=134" TargetMode="External"/><Relationship Id="rId481" Type="http://schemas.openxmlformats.org/officeDocument/2006/relationships/hyperlink" Target="https://login.consultant.ru/link/?req=doc&amp;base=RLAW284&amp;n=158466&amp;date=02.09.2026&amp;dst=100151&amp;field=134" TargetMode="External"/><Relationship Id="rId27" Type="http://schemas.openxmlformats.org/officeDocument/2006/relationships/hyperlink" Target="https://login.consultant.ru/link/?req=doc&amp;base=RLAW284&amp;n=94374&amp;date=02.09.2026&amp;dst=100007&amp;field=134" TargetMode="External"/><Relationship Id="rId69" Type="http://schemas.openxmlformats.org/officeDocument/2006/relationships/hyperlink" Target="https://login.consultant.ru/link/?req=doc&amp;base=RLAW284&amp;n=141670&amp;date=02.09.2026&amp;dst=100007&amp;field=134" TargetMode="External"/><Relationship Id="rId134" Type="http://schemas.openxmlformats.org/officeDocument/2006/relationships/hyperlink" Target="https://login.consultant.ru/link/?req=doc&amp;base=LAW&amp;n=454116&amp;date=02.09.2026" TargetMode="External"/><Relationship Id="rId537" Type="http://schemas.openxmlformats.org/officeDocument/2006/relationships/hyperlink" Target="https://login.consultant.ru/link/?req=doc&amp;base=RLAW284&amp;n=19490&amp;date=02.09.2026&amp;dst=100052&amp;field=134" TargetMode="External"/><Relationship Id="rId579" Type="http://schemas.openxmlformats.org/officeDocument/2006/relationships/hyperlink" Target="https://login.consultant.ru/link/?req=doc&amp;base=RLAW284&amp;n=62729&amp;date=02.09.2026&amp;dst=100065&amp;field=134" TargetMode="External"/><Relationship Id="rId80" Type="http://schemas.openxmlformats.org/officeDocument/2006/relationships/hyperlink" Target="https://login.consultant.ru/link/?req=doc&amp;base=RLAW284&amp;n=15947&amp;date=02.09.2026&amp;dst=100005&amp;field=134" TargetMode="External"/><Relationship Id="rId176" Type="http://schemas.openxmlformats.org/officeDocument/2006/relationships/hyperlink" Target="https://login.consultant.ru/link/?req=doc&amp;base=RLAW284&amp;n=15947&amp;date=02.09.2026&amp;dst=100025&amp;field=134" TargetMode="External"/><Relationship Id="rId341" Type="http://schemas.openxmlformats.org/officeDocument/2006/relationships/hyperlink" Target="https://login.consultant.ru/link/?req=doc&amp;base=LAW&amp;n=523290&amp;date=02.09.2026" TargetMode="External"/><Relationship Id="rId383" Type="http://schemas.openxmlformats.org/officeDocument/2006/relationships/hyperlink" Target="https://login.consultant.ru/link/?req=doc&amp;base=RLAW284&amp;n=69310&amp;date=02.09.2026&amp;dst=100027&amp;field=134" TargetMode="External"/><Relationship Id="rId439" Type="http://schemas.openxmlformats.org/officeDocument/2006/relationships/hyperlink" Target="https://login.consultant.ru/link/?req=doc&amp;base=RLAW284&amp;n=158466&amp;date=02.09.2026&amp;dst=100232&amp;field=134" TargetMode="External"/><Relationship Id="rId590" Type="http://schemas.openxmlformats.org/officeDocument/2006/relationships/hyperlink" Target="https://login.consultant.ru/link/?req=doc&amp;base=RLAW284&amp;n=158466&amp;date=02.09.2026&amp;dst=100311&amp;field=134" TargetMode="External"/><Relationship Id="rId604" Type="http://schemas.openxmlformats.org/officeDocument/2006/relationships/hyperlink" Target="https://login.consultant.ru/link/?req=doc&amp;base=RLAW284&amp;n=114528&amp;date=02.09.2026&amp;dst=100093&amp;field=134" TargetMode="External"/><Relationship Id="rId201" Type="http://schemas.openxmlformats.org/officeDocument/2006/relationships/hyperlink" Target="https://login.consultant.ru/link/?req=doc&amp;base=RLAW284&amp;n=96319&amp;date=02.09.2026&amp;dst=100018&amp;field=134" TargetMode="External"/><Relationship Id="rId243" Type="http://schemas.openxmlformats.org/officeDocument/2006/relationships/hyperlink" Target="https://login.consultant.ru/link/?req=doc&amp;base=RLAW284&amp;n=141670&amp;date=02.09.2026&amp;dst=100030&amp;field=134" TargetMode="External"/><Relationship Id="rId285" Type="http://schemas.openxmlformats.org/officeDocument/2006/relationships/hyperlink" Target="https://login.consultant.ru/link/?req=doc&amp;base=RLAW284&amp;n=114528&amp;date=02.09.2026&amp;dst=100031&amp;field=134" TargetMode="External"/><Relationship Id="rId450" Type="http://schemas.openxmlformats.org/officeDocument/2006/relationships/hyperlink" Target="https://login.consultant.ru/link/?req=doc&amp;base=RLAW284&amp;n=152412&amp;date=02.09.2026&amp;dst=100010&amp;field=134" TargetMode="External"/><Relationship Id="rId506" Type="http://schemas.openxmlformats.org/officeDocument/2006/relationships/hyperlink" Target="https://login.consultant.ru/link/?req=doc&amp;base=RLAW284&amp;n=77239&amp;date=02.09.2026&amp;dst=100037&amp;field=134" TargetMode="External"/><Relationship Id="rId38" Type="http://schemas.openxmlformats.org/officeDocument/2006/relationships/hyperlink" Target="https://login.consultant.ru/link/?req=doc&amp;base=RLAW284&amp;n=158466&amp;date=02.09.2026&amp;dst=100006&amp;field=134" TargetMode="External"/><Relationship Id="rId103" Type="http://schemas.openxmlformats.org/officeDocument/2006/relationships/hyperlink" Target="https://login.consultant.ru/link/?req=doc&amp;base=RLAW284&amp;n=40212&amp;date=02.09.2026&amp;dst=100016&amp;field=134" TargetMode="External"/><Relationship Id="rId310" Type="http://schemas.openxmlformats.org/officeDocument/2006/relationships/hyperlink" Target="https://login.consultant.ru/link/?req=doc&amp;base=RLAW284&amp;n=159978&amp;date=02.09.2026&amp;dst=100023&amp;field=134" TargetMode="External"/><Relationship Id="rId492" Type="http://schemas.openxmlformats.org/officeDocument/2006/relationships/hyperlink" Target="https://login.consultant.ru/link/?req=doc&amp;base=LAW&amp;n=529673&amp;date=02.09.2026" TargetMode="External"/><Relationship Id="rId548" Type="http://schemas.openxmlformats.org/officeDocument/2006/relationships/hyperlink" Target="https://login.consultant.ru/link/?req=doc&amp;base=RLAW284&amp;n=158466&amp;date=02.09.2026&amp;dst=100291&amp;field=134" TargetMode="External"/><Relationship Id="rId91" Type="http://schemas.openxmlformats.org/officeDocument/2006/relationships/hyperlink" Target="https://login.consultant.ru/link/?req=doc&amp;base=RLAW284&amp;n=94374&amp;date=02.09.2026&amp;dst=100008&amp;field=134" TargetMode="External"/><Relationship Id="rId145" Type="http://schemas.openxmlformats.org/officeDocument/2006/relationships/hyperlink" Target="https://login.consultant.ru/link/?req=doc&amp;base=RLAW284&amp;n=141670&amp;date=02.09.2026&amp;dst=100014&amp;field=134" TargetMode="External"/><Relationship Id="rId187" Type="http://schemas.openxmlformats.org/officeDocument/2006/relationships/hyperlink" Target="https://login.consultant.ru/link/?req=doc&amp;base=RLAW284&amp;n=15947&amp;date=02.09.2026&amp;dst=100025&amp;field=134" TargetMode="External"/><Relationship Id="rId352" Type="http://schemas.openxmlformats.org/officeDocument/2006/relationships/hyperlink" Target="https://login.consultant.ru/link/?req=doc&amp;base=RLAW284&amp;n=159978&amp;date=02.09.2026&amp;dst=100023&amp;field=134" TargetMode="External"/><Relationship Id="rId394" Type="http://schemas.openxmlformats.org/officeDocument/2006/relationships/hyperlink" Target="https://login.consultant.ru/link/?req=doc&amp;base=RLAW284&amp;n=158466&amp;date=02.09.2026&amp;dst=100211&amp;field=134" TargetMode="External"/><Relationship Id="rId408" Type="http://schemas.openxmlformats.org/officeDocument/2006/relationships/hyperlink" Target="https://login.consultant.ru/link/?req=doc&amp;base=RLAW284&amp;n=164057&amp;date=02.09.2026&amp;dst=100036&amp;field=134" TargetMode="External"/><Relationship Id="rId615" Type="http://schemas.openxmlformats.org/officeDocument/2006/relationships/hyperlink" Target="https://login.consultant.ru/link/?req=doc&amp;base=RLAW284&amp;n=158466&amp;date=02.09.2026&amp;dst=100330&amp;field=134" TargetMode="External"/><Relationship Id="rId212" Type="http://schemas.openxmlformats.org/officeDocument/2006/relationships/hyperlink" Target="https://login.consultant.ru/link/?req=doc&amp;base=RLAW284&amp;n=15947&amp;date=02.09.2026&amp;dst=100037&amp;field=134" TargetMode="External"/><Relationship Id="rId254" Type="http://schemas.openxmlformats.org/officeDocument/2006/relationships/hyperlink" Target="https://login.consultant.ru/link/?req=doc&amp;base=RLAW284&amp;n=105991&amp;date=02.09.2026&amp;dst=100008&amp;field=134" TargetMode="External"/><Relationship Id="rId49" Type="http://schemas.openxmlformats.org/officeDocument/2006/relationships/hyperlink" Target="https://login.consultant.ru/link/?req=doc&amp;base=RLAW284&amp;n=158466&amp;date=02.09.2026&amp;dst=100007&amp;field=134" TargetMode="External"/><Relationship Id="rId114" Type="http://schemas.openxmlformats.org/officeDocument/2006/relationships/hyperlink" Target="https://login.consultant.ru/link/?req=doc&amp;base=RLAW284&amp;n=40212&amp;date=02.09.2026&amp;dst=100017&amp;field=134" TargetMode="External"/><Relationship Id="rId296" Type="http://schemas.openxmlformats.org/officeDocument/2006/relationships/hyperlink" Target="https://login.consultant.ru/link/?req=doc&amp;base=RLAW284&amp;n=152412&amp;date=02.09.2026&amp;dst=100010&amp;field=134" TargetMode="External"/><Relationship Id="rId461" Type="http://schemas.openxmlformats.org/officeDocument/2006/relationships/hyperlink" Target="https://login.consultant.ru/link/?req=doc&amp;base=LAW&amp;n=531468&amp;date=02.09.2026" TargetMode="External"/><Relationship Id="rId517" Type="http://schemas.openxmlformats.org/officeDocument/2006/relationships/hyperlink" Target="https://login.consultant.ru/link/?req=doc&amp;base=RLAW284&amp;n=141670&amp;date=02.09.2026&amp;dst=100175&amp;field=134" TargetMode="External"/><Relationship Id="rId559" Type="http://schemas.openxmlformats.org/officeDocument/2006/relationships/hyperlink" Target="https://login.consultant.ru/link/?req=doc&amp;base=RLAW284&amp;n=158466&amp;date=02.09.2026&amp;dst=100151&amp;field=134" TargetMode="External"/><Relationship Id="rId60" Type="http://schemas.openxmlformats.org/officeDocument/2006/relationships/hyperlink" Target="https://login.consultant.ru/link/?req=doc&amp;base=RLAW284&amp;n=158466&amp;date=02.09.2026&amp;dst=100011&amp;field=134" TargetMode="External"/><Relationship Id="rId156" Type="http://schemas.openxmlformats.org/officeDocument/2006/relationships/hyperlink" Target="https://login.consultant.ru/link/?req=doc&amp;base=RLAW284&amp;n=147701&amp;date=02.09.2026&amp;dst=100025&amp;field=134" TargetMode="External"/><Relationship Id="rId198" Type="http://schemas.openxmlformats.org/officeDocument/2006/relationships/hyperlink" Target="https://login.consultant.ru/link/?req=doc&amp;base=RLAW284&amp;n=141670&amp;date=02.09.2026&amp;dst=100030&amp;field=134" TargetMode="External"/><Relationship Id="rId321" Type="http://schemas.openxmlformats.org/officeDocument/2006/relationships/hyperlink" Target="https://login.consultant.ru/link/?req=doc&amp;base=RLAW284&amp;n=159978&amp;date=02.09.2026&amp;dst=100023&amp;field=134" TargetMode="External"/><Relationship Id="rId363" Type="http://schemas.openxmlformats.org/officeDocument/2006/relationships/hyperlink" Target="https://login.consultant.ru/link/?req=doc&amp;base=RLAW284&amp;n=164057&amp;date=02.09.2026&amp;dst=100022&amp;field=134" TargetMode="External"/><Relationship Id="rId419" Type="http://schemas.openxmlformats.org/officeDocument/2006/relationships/hyperlink" Target="https://login.consultant.ru/link/?req=doc&amp;base=RLAW284&amp;n=141670&amp;date=02.09.2026&amp;dst=100118&amp;field=134" TargetMode="External"/><Relationship Id="rId570" Type="http://schemas.openxmlformats.org/officeDocument/2006/relationships/hyperlink" Target="https://login.consultant.ru/link/?req=doc&amp;base=LAW&amp;n=511724&amp;date=02.09.2026" TargetMode="External"/><Relationship Id="rId223" Type="http://schemas.openxmlformats.org/officeDocument/2006/relationships/hyperlink" Target="https://login.consultant.ru/link/?req=doc&amp;base=LAW&amp;n=2875&amp;date=02.09.2026" TargetMode="External"/><Relationship Id="rId430" Type="http://schemas.openxmlformats.org/officeDocument/2006/relationships/hyperlink" Target="https://login.consultant.ru/link/?req=doc&amp;base=RLAW284&amp;n=158466&amp;date=02.09.2026&amp;dst=100224&amp;field=134" TargetMode="External"/><Relationship Id="rId18" Type="http://schemas.openxmlformats.org/officeDocument/2006/relationships/hyperlink" Target="https://login.consultant.ru/link/?req=doc&amp;base=RLAW284&amp;n=51630&amp;date=02.09.2026&amp;dst=100005&amp;field=134" TargetMode="External"/><Relationship Id="rId265" Type="http://schemas.openxmlformats.org/officeDocument/2006/relationships/hyperlink" Target="https://login.consultant.ru/link/?req=doc&amp;base=RLAW284&amp;n=114528&amp;date=02.09.2026&amp;dst=100026&amp;field=134" TargetMode="External"/><Relationship Id="rId472" Type="http://schemas.openxmlformats.org/officeDocument/2006/relationships/hyperlink" Target="https://login.consultant.ru/link/?req=doc&amp;base=RLAW284&amp;n=28646&amp;date=02.09.2026&amp;dst=100039&amp;field=134" TargetMode="External"/><Relationship Id="rId528" Type="http://schemas.openxmlformats.org/officeDocument/2006/relationships/hyperlink" Target="https://login.consultant.ru/link/?req=doc&amp;base=RLAW284&amp;n=46776&amp;date=02.09.2026&amp;dst=100046&amp;field=134" TargetMode="External"/><Relationship Id="rId125" Type="http://schemas.openxmlformats.org/officeDocument/2006/relationships/hyperlink" Target="https://login.consultant.ru/link/?req=doc&amp;base=RLAW284&amp;n=62729&amp;date=02.09.2026&amp;dst=100012&amp;field=134" TargetMode="External"/><Relationship Id="rId167" Type="http://schemas.openxmlformats.org/officeDocument/2006/relationships/hyperlink" Target="https://login.consultant.ru/link/?req=doc&amp;base=LAW&amp;n=531468&amp;date=02.09.2026" TargetMode="External"/><Relationship Id="rId332" Type="http://schemas.openxmlformats.org/officeDocument/2006/relationships/hyperlink" Target="https://login.consultant.ru/link/?req=doc&amp;base=RLAW284&amp;n=114528&amp;date=02.09.2026&amp;dst=100033&amp;field=134" TargetMode="External"/><Relationship Id="rId374" Type="http://schemas.openxmlformats.org/officeDocument/2006/relationships/hyperlink" Target="https://login.consultant.ru/link/?req=doc&amp;base=RLAW284&amp;n=28646&amp;date=02.09.2026&amp;dst=100039&amp;field=134" TargetMode="External"/><Relationship Id="rId581" Type="http://schemas.openxmlformats.org/officeDocument/2006/relationships/hyperlink" Target="https://login.consultant.ru/link/?req=doc&amp;base=RLAW284&amp;n=158466&amp;date=02.09.2026&amp;dst=100308&amp;field=134" TargetMode="External"/><Relationship Id="rId71" Type="http://schemas.openxmlformats.org/officeDocument/2006/relationships/hyperlink" Target="https://login.consultant.ru/link/?req=doc&amp;base=RLAW284&amp;n=46776&amp;date=02.09.2026&amp;dst=100007&amp;field=134" TargetMode="External"/><Relationship Id="rId234" Type="http://schemas.openxmlformats.org/officeDocument/2006/relationships/hyperlink" Target="https://login.consultant.ru/link/?req=doc&amp;base=RLAW284&amp;n=158466&amp;date=02.09.2026&amp;dst=100098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84&amp;n=105991&amp;date=02.09.2026&amp;dst=100006&amp;field=134" TargetMode="External"/><Relationship Id="rId276" Type="http://schemas.openxmlformats.org/officeDocument/2006/relationships/hyperlink" Target="https://login.consultant.ru/link/?req=doc&amp;base=RLAW284&amp;n=77239&amp;date=02.09.2026&amp;dst=100008&amp;field=134" TargetMode="External"/><Relationship Id="rId441" Type="http://schemas.openxmlformats.org/officeDocument/2006/relationships/hyperlink" Target="https://login.consultant.ru/link/?req=doc&amp;base=RLAW284&amp;n=114528&amp;date=02.09.2026&amp;dst=100057&amp;field=134" TargetMode="External"/><Relationship Id="rId483" Type="http://schemas.openxmlformats.org/officeDocument/2006/relationships/hyperlink" Target="https://login.consultant.ru/link/?req=doc&amp;base=RLAW284&amp;n=141670&amp;date=02.09.2026&amp;dst=100174&amp;field=134" TargetMode="External"/><Relationship Id="rId539" Type="http://schemas.openxmlformats.org/officeDocument/2006/relationships/hyperlink" Target="https://login.consultant.ru/link/?req=doc&amp;base=RLAW284&amp;n=141670&amp;date=02.09.2026&amp;dst=100007&amp;field=134" TargetMode="External"/><Relationship Id="rId40" Type="http://schemas.openxmlformats.org/officeDocument/2006/relationships/hyperlink" Target="https://login.consultant.ru/link/?req=doc&amp;base=RLAW284&amp;n=28646&amp;date=02.09.2026&amp;dst=100039&amp;field=134" TargetMode="External"/><Relationship Id="rId136" Type="http://schemas.openxmlformats.org/officeDocument/2006/relationships/hyperlink" Target="https://login.consultant.ru/link/?req=doc&amp;base=RLAW284&amp;n=15947&amp;date=02.09.2026&amp;dst=100021&amp;field=134" TargetMode="External"/><Relationship Id="rId178" Type="http://schemas.openxmlformats.org/officeDocument/2006/relationships/hyperlink" Target="https://login.consultant.ru/link/?req=doc&amp;base=LAW&amp;n=540421&amp;date=02.09.2026&amp;dst=100159&amp;field=134" TargetMode="External"/><Relationship Id="rId301" Type="http://schemas.openxmlformats.org/officeDocument/2006/relationships/hyperlink" Target="https://login.consultant.ru/link/?req=doc&amp;base=RLAW284&amp;n=141670&amp;date=02.09.2026&amp;dst=100043&amp;field=134" TargetMode="External"/><Relationship Id="rId343" Type="http://schemas.openxmlformats.org/officeDocument/2006/relationships/hyperlink" Target="https://login.consultant.ru/link/?req=doc&amp;base=RLAW284&amp;n=158466&amp;date=02.09.2026&amp;dst=100158&amp;field=134" TargetMode="External"/><Relationship Id="rId550" Type="http://schemas.openxmlformats.org/officeDocument/2006/relationships/hyperlink" Target="https://login.consultant.ru/link/?req=doc&amp;base=LAW&amp;n=531468&amp;date=02.09.2026" TargetMode="External"/><Relationship Id="rId82" Type="http://schemas.openxmlformats.org/officeDocument/2006/relationships/hyperlink" Target="https://login.consultant.ru/link/?req=doc&amp;base=RLAW284&amp;n=82335&amp;date=02.09.2026&amp;dst=100008&amp;field=134" TargetMode="External"/><Relationship Id="rId203" Type="http://schemas.openxmlformats.org/officeDocument/2006/relationships/hyperlink" Target="https://login.consultant.ru/link/?req=doc&amp;base=LAW&amp;n=540421&amp;date=02.09.2026&amp;dst=101492&amp;field=134" TargetMode="External"/><Relationship Id="rId385" Type="http://schemas.openxmlformats.org/officeDocument/2006/relationships/hyperlink" Target="https://login.consultant.ru/link/?req=doc&amp;base=LAW&amp;n=523305&amp;date=02.09.2026" TargetMode="External"/><Relationship Id="rId592" Type="http://schemas.openxmlformats.org/officeDocument/2006/relationships/hyperlink" Target="https://login.consultant.ru/link/?req=doc&amp;base=RLAW284&amp;n=133902&amp;date=02.09.2026" TargetMode="External"/><Relationship Id="rId606" Type="http://schemas.openxmlformats.org/officeDocument/2006/relationships/hyperlink" Target="https://login.consultant.ru/link/?req=doc&amp;base=LAW&amp;n=501474&amp;date=02.09.2026" TargetMode="External"/><Relationship Id="rId245" Type="http://schemas.openxmlformats.org/officeDocument/2006/relationships/hyperlink" Target="https://login.consultant.ru/link/?req=doc&amp;base=RLAW284&amp;n=159978&amp;date=02.09.2026&amp;dst=100023&amp;field=134" TargetMode="External"/><Relationship Id="rId287" Type="http://schemas.openxmlformats.org/officeDocument/2006/relationships/hyperlink" Target="https://login.consultant.ru/link/?req=doc&amp;base=RLAW284&amp;n=55212&amp;date=02.09.2026&amp;dst=100015&amp;field=134" TargetMode="External"/><Relationship Id="rId410" Type="http://schemas.openxmlformats.org/officeDocument/2006/relationships/hyperlink" Target="https://login.consultant.ru/link/?req=doc&amp;base=RLAW284&amp;n=164057&amp;date=02.09.2026&amp;dst=100039&amp;field=134" TargetMode="External"/><Relationship Id="rId452" Type="http://schemas.openxmlformats.org/officeDocument/2006/relationships/hyperlink" Target="http://&#1087;&#1088;&#1072;&#1074;&#1086;-&#1084;&#1080;&#1085;&#1102;&#1089;&#1090;.&#1088;&#1092;" TargetMode="External"/><Relationship Id="rId494" Type="http://schemas.openxmlformats.org/officeDocument/2006/relationships/hyperlink" Target="https://login.consultant.ru/link/?req=doc&amp;base=RLAW284&amp;n=32219&amp;date=02.09.2026&amp;dst=100045&amp;field=134" TargetMode="External"/><Relationship Id="rId508" Type="http://schemas.openxmlformats.org/officeDocument/2006/relationships/hyperlink" Target="https://login.consultant.ru/link/?req=doc&amp;base=RLAW284&amp;n=77737&amp;date=02.09.2026&amp;dst=100024&amp;field=134" TargetMode="External"/><Relationship Id="rId105" Type="http://schemas.openxmlformats.org/officeDocument/2006/relationships/hyperlink" Target="https://login.consultant.ru/link/?req=doc&amp;base=RLAW284&amp;n=144081&amp;date=02.09.2026&amp;dst=100008&amp;field=134" TargetMode="External"/><Relationship Id="rId147" Type="http://schemas.openxmlformats.org/officeDocument/2006/relationships/hyperlink" Target="https://login.consultant.ru/link/?req=doc&amp;base=RLAW284&amp;n=141670&amp;date=02.09.2026&amp;dst=100017&amp;field=134" TargetMode="External"/><Relationship Id="rId312" Type="http://schemas.openxmlformats.org/officeDocument/2006/relationships/hyperlink" Target="https://login.consultant.ru/link/?req=doc&amp;base=RLAW284&amp;n=164057&amp;date=02.09.2026&amp;dst=100016&amp;field=134" TargetMode="External"/><Relationship Id="rId354" Type="http://schemas.openxmlformats.org/officeDocument/2006/relationships/hyperlink" Target="https://login.consultant.ru/link/?req=doc&amp;base=RLAW284&amp;n=147701&amp;date=02.09.2026&amp;dst=100027&amp;field=134" TargetMode="External"/><Relationship Id="rId51" Type="http://schemas.openxmlformats.org/officeDocument/2006/relationships/hyperlink" Target="https://login.consultant.ru/link/?req=doc&amp;base=LAW&amp;n=2875&amp;date=02.09.2026" TargetMode="External"/><Relationship Id="rId93" Type="http://schemas.openxmlformats.org/officeDocument/2006/relationships/hyperlink" Target="https://login.consultant.ru/link/?req=doc&amp;base=LAW&amp;n=541132&amp;date=02.09.2026" TargetMode="External"/><Relationship Id="rId189" Type="http://schemas.openxmlformats.org/officeDocument/2006/relationships/hyperlink" Target="https://login.consultant.ru/link/?req=doc&amp;base=RLAW284&amp;n=163504&amp;date=02.09.2026" TargetMode="External"/><Relationship Id="rId396" Type="http://schemas.openxmlformats.org/officeDocument/2006/relationships/hyperlink" Target="https://login.consultant.ru/link/?req=doc&amp;base=RLAW284&amp;n=19490&amp;date=02.09.2026&amp;dst=100045&amp;field=134" TargetMode="External"/><Relationship Id="rId561" Type="http://schemas.openxmlformats.org/officeDocument/2006/relationships/hyperlink" Target="https://login.consultant.ru/link/?req=doc&amp;base=RLAW284&amp;n=147701&amp;date=02.09.2026&amp;dst=100043&amp;field=134" TargetMode="External"/><Relationship Id="rId617" Type="http://schemas.openxmlformats.org/officeDocument/2006/relationships/hyperlink" Target="https://login.consultant.ru/link/?req=doc&amp;base=RLAW284&amp;n=141670&amp;date=02.09.2026&amp;dst=100007&amp;field=134" TargetMode="External"/><Relationship Id="rId214" Type="http://schemas.openxmlformats.org/officeDocument/2006/relationships/hyperlink" Target="https://login.consultant.ru/link/?req=doc&amp;base=RLAW284&amp;n=141670&amp;date=02.09.2026&amp;dst=100030&amp;field=134" TargetMode="External"/><Relationship Id="rId256" Type="http://schemas.openxmlformats.org/officeDocument/2006/relationships/hyperlink" Target="https://login.consultant.ru/link/?req=doc&amp;base=RLAW284&amp;n=69310&amp;date=02.09.2026&amp;dst=100019&amp;field=134" TargetMode="External"/><Relationship Id="rId298" Type="http://schemas.openxmlformats.org/officeDocument/2006/relationships/hyperlink" Target="https://login.consultant.ru/link/?req=doc&amp;base=RLAW284&amp;n=152412&amp;date=02.09.2026&amp;dst=100010&amp;field=134" TargetMode="External"/><Relationship Id="rId421" Type="http://schemas.openxmlformats.org/officeDocument/2006/relationships/hyperlink" Target="https://login.consultant.ru/link/?req=doc&amp;base=RLAW284&amp;n=46776&amp;date=02.09.2026&amp;dst=100036&amp;field=134" TargetMode="External"/><Relationship Id="rId463" Type="http://schemas.openxmlformats.org/officeDocument/2006/relationships/hyperlink" Target="https://login.consultant.ru/link/?req=doc&amp;base=LAW&amp;n=531468&amp;date=02.09.2026&amp;dst=100567&amp;field=134" TargetMode="External"/><Relationship Id="rId519" Type="http://schemas.openxmlformats.org/officeDocument/2006/relationships/hyperlink" Target="https://login.consultant.ru/link/?req=doc&amp;base=RLAW284&amp;n=141670&amp;date=02.09.2026&amp;dst=100178&amp;field=134" TargetMode="External"/><Relationship Id="rId116" Type="http://schemas.openxmlformats.org/officeDocument/2006/relationships/hyperlink" Target="https://login.consultant.ru/link/?req=doc&amp;base=RLAW284&amp;n=15947&amp;date=02.09.2026&amp;dst=100013&amp;field=134" TargetMode="External"/><Relationship Id="rId158" Type="http://schemas.openxmlformats.org/officeDocument/2006/relationships/hyperlink" Target="https://login.consultant.ru/link/?req=doc&amp;base=RLAW284&amp;n=141670&amp;date=02.09.2026&amp;dst=100023&amp;field=134" TargetMode="External"/><Relationship Id="rId323" Type="http://schemas.openxmlformats.org/officeDocument/2006/relationships/hyperlink" Target="https://login.consultant.ru/link/?req=doc&amp;base=RLAW284&amp;n=158466&amp;date=02.09.2026&amp;dst=100146&amp;field=134" TargetMode="External"/><Relationship Id="rId530" Type="http://schemas.openxmlformats.org/officeDocument/2006/relationships/hyperlink" Target="https://login.consultant.ru/link/?req=doc&amp;base=RLAW284&amp;n=46776&amp;date=02.09.2026&amp;dst=100048&amp;field=134" TargetMode="External"/><Relationship Id="rId20" Type="http://schemas.openxmlformats.org/officeDocument/2006/relationships/hyperlink" Target="https://login.consultant.ru/link/?req=doc&amp;base=RLAW284&amp;n=62729&amp;date=02.09.2026&amp;dst=100005&amp;field=134" TargetMode="External"/><Relationship Id="rId62" Type="http://schemas.openxmlformats.org/officeDocument/2006/relationships/hyperlink" Target="https://login.consultant.ru/link/?req=doc&amp;base=LAW&amp;n=536617&amp;date=02.09.2026" TargetMode="External"/><Relationship Id="rId365" Type="http://schemas.openxmlformats.org/officeDocument/2006/relationships/hyperlink" Target="https://login.consultant.ru/link/?req=doc&amp;base=RLAW284&amp;n=164057&amp;date=02.09.2026&amp;dst=100024&amp;field=134" TargetMode="External"/><Relationship Id="rId572" Type="http://schemas.openxmlformats.org/officeDocument/2006/relationships/hyperlink" Target="https://login.consultant.ru/link/?req=doc&amp;base=RLAW284&amp;n=69310&amp;date=02.09.2026&amp;dst=100032&amp;field=134" TargetMode="External"/><Relationship Id="rId225" Type="http://schemas.openxmlformats.org/officeDocument/2006/relationships/hyperlink" Target="https://kemgorsovet.ru" TargetMode="External"/><Relationship Id="rId267" Type="http://schemas.openxmlformats.org/officeDocument/2006/relationships/hyperlink" Target="https://login.consultant.ru/link/?req=doc&amp;base=RLAW284&amp;n=62729&amp;date=02.09.2026&amp;dst=100023&amp;field=134" TargetMode="External"/><Relationship Id="rId432" Type="http://schemas.openxmlformats.org/officeDocument/2006/relationships/hyperlink" Target="https://login.consultant.ru/link/?req=doc&amp;base=LAW&amp;n=531468&amp;date=02.09.2026&amp;dst=100260&amp;field=134" TargetMode="External"/><Relationship Id="rId474" Type="http://schemas.openxmlformats.org/officeDocument/2006/relationships/hyperlink" Target="https://login.consultant.ru/link/?req=doc&amp;base=RLAW284&amp;n=141670&amp;date=02.09.2026&amp;dst=100007&amp;field=134" TargetMode="External"/><Relationship Id="rId127" Type="http://schemas.openxmlformats.org/officeDocument/2006/relationships/hyperlink" Target="https://login.consultant.ru/link/?req=doc&amp;base=RLAW284&amp;n=127566&amp;date=02.09.2026&amp;dst=100008&amp;field=134" TargetMode="External"/><Relationship Id="rId31" Type="http://schemas.openxmlformats.org/officeDocument/2006/relationships/hyperlink" Target="https://login.consultant.ru/link/?req=doc&amp;base=RLAW284&amp;n=123089&amp;date=02.09.2026&amp;dst=100006&amp;field=134" TargetMode="External"/><Relationship Id="rId73" Type="http://schemas.openxmlformats.org/officeDocument/2006/relationships/hyperlink" Target="https://login.consultant.ru/link/?req=doc&amp;base=RLAW284&amp;n=40212&amp;date=02.09.2026&amp;dst=100007&amp;field=134" TargetMode="External"/><Relationship Id="rId169" Type="http://schemas.openxmlformats.org/officeDocument/2006/relationships/hyperlink" Target="https://login.consultant.ru/link/?req=doc&amp;base=LAW&amp;n=531468&amp;date=02.09.2026" TargetMode="External"/><Relationship Id="rId334" Type="http://schemas.openxmlformats.org/officeDocument/2006/relationships/hyperlink" Target="https://login.consultant.ru/link/?req=doc&amp;base=RLAW284&amp;n=158466&amp;date=02.09.2026&amp;dst=100155&amp;field=134" TargetMode="External"/><Relationship Id="rId376" Type="http://schemas.openxmlformats.org/officeDocument/2006/relationships/hyperlink" Target="https://login.consultant.ru/link/?req=doc&amp;base=RLAW284&amp;n=158466&amp;date=02.09.2026&amp;dst=100196&amp;field=134" TargetMode="External"/><Relationship Id="rId541" Type="http://schemas.openxmlformats.org/officeDocument/2006/relationships/hyperlink" Target="https://login.consultant.ru/link/?req=doc&amp;base=RLAW284&amp;n=114528&amp;date=02.09.2026&amp;dst=100068&amp;field=134" TargetMode="External"/><Relationship Id="rId583" Type="http://schemas.openxmlformats.org/officeDocument/2006/relationships/hyperlink" Target="https://login.consultant.ru/link/?req=doc&amp;base=RLAW284&amp;n=19490&amp;date=02.09.2026&amp;dst=100075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RLAW284&amp;n=141670&amp;date=02.09.2026&amp;dst=100030&amp;field=134" TargetMode="External"/><Relationship Id="rId236" Type="http://schemas.openxmlformats.org/officeDocument/2006/relationships/hyperlink" Target="https://login.consultant.ru/link/?req=doc&amp;base=RLAW284&amp;n=158466&amp;date=02.09.2026&amp;dst=100062&amp;field=134" TargetMode="External"/><Relationship Id="rId278" Type="http://schemas.openxmlformats.org/officeDocument/2006/relationships/hyperlink" Target="https://login.consultant.ru/link/?req=doc&amp;base=RLAW284&amp;n=158466&amp;date=02.09.2026&amp;dst=100134&amp;field=134" TargetMode="External"/><Relationship Id="rId401" Type="http://schemas.openxmlformats.org/officeDocument/2006/relationships/hyperlink" Target="https://login.consultant.ru/link/?req=doc&amp;base=RLAW284&amp;n=164057&amp;date=02.09.2026&amp;dst=100028&amp;field=134" TargetMode="External"/><Relationship Id="rId443" Type="http://schemas.openxmlformats.org/officeDocument/2006/relationships/hyperlink" Target="https://login.consultant.ru/link/?req=doc&amp;base=RLAW284&amp;n=114528&amp;date=02.09.2026&amp;dst=100057&amp;field=134" TargetMode="External"/><Relationship Id="rId303" Type="http://schemas.openxmlformats.org/officeDocument/2006/relationships/hyperlink" Target="https://login.consultant.ru/link/?req=doc&amp;base=RLAW284&amp;n=158466&amp;date=02.09.2026&amp;dst=100137&amp;field=134" TargetMode="External"/><Relationship Id="rId485" Type="http://schemas.openxmlformats.org/officeDocument/2006/relationships/hyperlink" Target="https://login.consultant.ru/link/?req=doc&amp;base=RLAW284&amp;n=141670&amp;date=02.09.2026&amp;dst=100007&amp;field=134" TargetMode="External"/><Relationship Id="rId42" Type="http://schemas.openxmlformats.org/officeDocument/2006/relationships/hyperlink" Target="https://login.consultant.ru/link/?req=doc&amp;base=RLAW284&amp;n=147701&amp;date=02.09.2026&amp;dst=100007&amp;field=134" TargetMode="External"/><Relationship Id="rId84" Type="http://schemas.openxmlformats.org/officeDocument/2006/relationships/hyperlink" Target="https://login.consultant.ru/link/?req=doc&amp;base=RLAW284&amp;n=55212&amp;date=02.09.2026&amp;dst=100008&amp;field=134" TargetMode="External"/><Relationship Id="rId138" Type="http://schemas.openxmlformats.org/officeDocument/2006/relationships/hyperlink" Target="https://login.consultant.ru/link/?req=doc&amp;base=RLAW284&amp;n=114528&amp;date=02.09.2026&amp;dst=100014&amp;field=134" TargetMode="External"/><Relationship Id="rId345" Type="http://schemas.openxmlformats.org/officeDocument/2006/relationships/hyperlink" Target="https://login.consultant.ru/link/?req=doc&amp;base=LAW&amp;n=523306&amp;date=02.09.2026&amp;dst=336&amp;field=134" TargetMode="External"/><Relationship Id="rId387" Type="http://schemas.openxmlformats.org/officeDocument/2006/relationships/hyperlink" Target="https://login.consultant.ru/link/?req=doc&amp;base=LAW&amp;n=531468&amp;date=02.09.2026&amp;dst=100382&amp;field=134" TargetMode="External"/><Relationship Id="rId510" Type="http://schemas.openxmlformats.org/officeDocument/2006/relationships/hyperlink" Target="https://login.consultant.ru/link/?req=doc&amp;base=RLAW284&amp;n=82335&amp;date=02.09.2026&amp;dst=100024&amp;field=134" TargetMode="External"/><Relationship Id="rId552" Type="http://schemas.openxmlformats.org/officeDocument/2006/relationships/hyperlink" Target="https://login.consultant.ru/link/?req=doc&amp;base=RLAW284&amp;n=158466&amp;date=02.09.2026&amp;dst=100292&amp;field=134" TargetMode="External"/><Relationship Id="rId594" Type="http://schemas.openxmlformats.org/officeDocument/2006/relationships/hyperlink" Target="https://login.consultant.ru/link/?req=doc&amp;base=LAW&amp;n=531468&amp;date=02.09.2026" TargetMode="External"/><Relationship Id="rId608" Type="http://schemas.openxmlformats.org/officeDocument/2006/relationships/hyperlink" Target="https://login.consultant.ru/link/?req=doc&amp;base=LAW&amp;n=501474&amp;date=02.09.2026&amp;dst=33&amp;field=134" TargetMode="External"/><Relationship Id="rId191" Type="http://schemas.openxmlformats.org/officeDocument/2006/relationships/hyperlink" Target="https://login.consultant.ru/link/?req=doc&amp;base=RLAW284&amp;n=114528&amp;date=02.09.2026&amp;dst=100017&amp;field=134" TargetMode="External"/><Relationship Id="rId205" Type="http://schemas.openxmlformats.org/officeDocument/2006/relationships/hyperlink" Target="https://login.consultant.ru/link/?req=doc&amp;base=RLAW284&amp;n=15947&amp;date=02.09.2026&amp;dst=100035&amp;field=134" TargetMode="External"/><Relationship Id="rId247" Type="http://schemas.openxmlformats.org/officeDocument/2006/relationships/hyperlink" Target="https://login.consultant.ru/link/?req=doc&amp;base=RLAW284&amp;n=141670&amp;date=02.09.2026&amp;dst=100035&amp;field=134" TargetMode="External"/><Relationship Id="rId412" Type="http://schemas.openxmlformats.org/officeDocument/2006/relationships/hyperlink" Target="https://login.consultant.ru/link/?req=doc&amp;base=RLAW284&amp;n=158466&amp;date=02.09.2026&amp;dst=100216&amp;field=134" TargetMode="External"/><Relationship Id="rId107" Type="http://schemas.openxmlformats.org/officeDocument/2006/relationships/hyperlink" Target="https://login.consultant.ru/link/?req=doc&amp;base=RLAW284&amp;n=32219&amp;date=02.09.2026&amp;dst=100015&amp;field=134" TargetMode="External"/><Relationship Id="rId289" Type="http://schemas.openxmlformats.org/officeDocument/2006/relationships/hyperlink" Target="https://login.consultant.ru/link/?req=doc&amp;base=RLAW284&amp;n=141670&amp;date=02.09.2026&amp;dst=100038&amp;field=134" TargetMode="External"/><Relationship Id="rId454" Type="http://schemas.openxmlformats.org/officeDocument/2006/relationships/hyperlink" Target="http://pravo.gov.ru" TargetMode="External"/><Relationship Id="rId496" Type="http://schemas.openxmlformats.org/officeDocument/2006/relationships/hyperlink" Target="https://login.consultant.ru/link/?req=doc&amp;base=RLAW284&amp;n=32219&amp;date=02.09.2026&amp;dst=100046&amp;field=134" TargetMode="External"/><Relationship Id="rId11" Type="http://schemas.openxmlformats.org/officeDocument/2006/relationships/hyperlink" Target="https://login.consultant.ru/link/?req=doc&amp;base=RLAW284&amp;n=12086&amp;date=02.09.2026" TargetMode="External"/><Relationship Id="rId53" Type="http://schemas.openxmlformats.org/officeDocument/2006/relationships/hyperlink" Target="https://login.consultant.ru/link/?req=doc&amp;base=LAW&amp;n=2875&amp;date=02.09.2026" TargetMode="External"/><Relationship Id="rId149" Type="http://schemas.openxmlformats.org/officeDocument/2006/relationships/hyperlink" Target="https://login.consultant.ru/link/?req=doc&amp;base=RLAW284&amp;n=152412&amp;date=02.09.2026&amp;dst=100010&amp;field=134" TargetMode="External"/><Relationship Id="rId314" Type="http://schemas.openxmlformats.org/officeDocument/2006/relationships/hyperlink" Target="https://login.consultant.ru/link/?req=doc&amp;base=RLAW284&amp;n=158466&amp;date=02.09.2026&amp;dst=100143&amp;field=134" TargetMode="External"/><Relationship Id="rId356" Type="http://schemas.openxmlformats.org/officeDocument/2006/relationships/hyperlink" Target="https://login.consultant.ru/link/?req=doc&amp;base=RLAW284&amp;n=105991&amp;date=02.09.2026&amp;dst=100009&amp;field=134" TargetMode="External"/><Relationship Id="rId398" Type="http://schemas.openxmlformats.org/officeDocument/2006/relationships/hyperlink" Target="https://login.consultant.ru/link/?req=doc&amp;base=RLAW284&amp;n=141670&amp;date=02.09.2026&amp;dst=100007&amp;field=134" TargetMode="External"/><Relationship Id="rId521" Type="http://schemas.openxmlformats.org/officeDocument/2006/relationships/hyperlink" Target="https://login.consultant.ru/link/?req=doc&amp;base=RLAW284&amp;n=133902&amp;date=02.09.2026" TargetMode="External"/><Relationship Id="rId563" Type="http://schemas.openxmlformats.org/officeDocument/2006/relationships/hyperlink" Target="https://login.consultant.ru/link/?req=doc&amp;base=RLAW284&amp;n=32219&amp;date=02.09.2026&amp;dst=100050&amp;field=134" TargetMode="External"/><Relationship Id="rId619" Type="http://schemas.openxmlformats.org/officeDocument/2006/relationships/hyperlink" Target="https://login.consultant.ru/link/?req=doc&amp;base=RLAW284&amp;n=6639&amp;date=02.09.2026" TargetMode="External"/><Relationship Id="rId95" Type="http://schemas.openxmlformats.org/officeDocument/2006/relationships/hyperlink" Target="https://login.consultant.ru/link/?req=doc&amp;base=LAW&amp;n=541132&amp;date=02.09.2026" TargetMode="External"/><Relationship Id="rId160" Type="http://schemas.openxmlformats.org/officeDocument/2006/relationships/hyperlink" Target="https://login.consultant.ru/link/?req=doc&amp;base=RLAW284&amp;n=114528&amp;date=02.09.2026&amp;dst=100016&amp;field=134" TargetMode="External"/><Relationship Id="rId216" Type="http://schemas.openxmlformats.org/officeDocument/2006/relationships/hyperlink" Target="https://login.consultant.ru/link/?req=doc&amp;base=RLAW284&amp;n=141670&amp;date=02.09.2026&amp;dst=100030&amp;field=134" TargetMode="External"/><Relationship Id="rId423" Type="http://schemas.openxmlformats.org/officeDocument/2006/relationships/hyperlink" Target="https://login.consultant.ru/link/?req=doc&amp;base=RLAW284&amp;n=141670&amp;date=02.09.2026&amp;dst=100120&amp;field=134" TargetMode="External"/><Relationship Id="rId258" Type="http://schemas.openxmlformats.org/officeDocument/2006/relationships/hyperlink" Target="https://login.consultant.ru/link/?req=doc&amp;base=RLAW284&amp;n=15947&amp;date=02.09.2026&amp;dst=100042&amp;field=134" TargetMode="External"/><Relationship Id="rId465" Type="http://schemas.openxmlformats.org/officeDocument/2006/relationships/hyperlink" Target="https://login.consultant.ru/link/?req=doc&amp;base=LAW&amp;n=2875&amp;date=02.09.2026" TargetMode="External"/><Relationship Id="rId22" Type="http://schemas.openxmlformats.org/officeDocument/2006/relationships/hyperlink" Target="https://login.consultant.ru/link/?req=doc&amp;base=RLAW284&amp;n=72640&amp;date=02.09.2026&amp;dst=100006&amp;field=134" TargetMode="External"/><Relationship Id="rId64" Type="http://schemas.openxmlformats.org/officeDocument/2006/relationships/hyperlink" Target="https://login.consultant.ru/link/?req=doc&amp;base=RLAW284&amp;n=127566&amp;date=02.09.2026&amp;dst=100007&amp;field=134" TargetMode="External"/><Relationship Id="rId118" Type="http://schemas.openxmlformats.org/officeDocument/2006/relationships/hyperlink" Target="https://login.consultant.ru/link/?req=doc&amp;base=RLAW284&amp;n=96319&amp;date=02.09.2026&amp;dst=100014&amp;field=134" TargetMode="External"/><Relationship Id="rId325" Type="http://schemas.openxmlformats.org/officeDocument/2006/relationships/hyperlink" Target="https://login.consultant.ru/link/?req=doc&amp;base=RLAW284&amp;n=130276&amp;date=02.09.2026&amp;dst=100011&amp;field=134" TargetMode="External"/><Relationship Id="rId367" Type="http://schemas.openxmlformats.org/officeDocument/2006/relationships/hyperlink" Target="https://login.consultant.ru/link/?req=doc&amp;base=RLAW284&amp;n=158466&amp;date=02.09.2026&amp;dst=100184&amp;field=134" TargetMode="External"/><Relationship Id="rId532" Type="http://schemas.openxmlformats.org/officeDocument/2006/relationships/hyperlink" Target="https://login.consultant.ru/link/?req=doc&amp;base=RLAW284&amp;n=141670&amp;date=02.09.2026&amp;dst=100185&amp;field=134" TargetMode="External"/><Relationship Id="rId574" Type="http://schemas.openxmlformats.org/officeDocument/2006/relationships/hyperlink" Target="https://login.consultant.ru/link/?req=doc&amp;base=RLAW284&amp;n=62729&amp;date=02.09.2026&amp;dst=100060&amp;field=134" TargetMode="External"/><Relationship Id="rId171" Type="http://schemas.openxmlformats.org/officeDocument/2006/relationships/hyperlink" Target="https://login.consultant.ru/link/?req=doc&amp;base=RLAW284&amp;n=158466&amp;date=02.09.2026&amp;dst=100039&amp;field=134" TargetMode="External"/><Relationship Id="rId227" Type="http://schemas.openxmlformats.org/officeDocument/2006/relationships/hyperlink" Target="https://login.consultant.ru/link/?req=doc&amp;base=RLAW284&amp;n=158466&amp;date=02.09.2026&amp;dst=100076&amp;field=134" TargetMode="External"/><Relationship Id="rId269" Type="http://schemas.openxmlformats.org/officeDocument/2006/relationships/hyperlink" Target="https://login.consultant.ru/link/?req=doc&amp;base=RLAW284&amp;n=62729&amp;date=02.09.2026&amp;dst=100023&amp;field=134" TargetMode="External"/><Relationship Id="rId434" Type="http://schemas.openxmlformats.org/officeDocument/2006/relationships/hyperlink" Target="https://login.consultant.ru/link/?req=doc&amp;base=LAW&amp;n=501480&amp;date=02.09.2026" TargetMode="External"/><Relationship Id="rId476" Type="http://schemas.openxmlformats.org/officeDocument/2006/relationships/hyperlink" Target="https://login.consultant.ru/link/?req=doc&amp;base=RLAW284&amp;n=141670&amp;date=02.09.2026&amp;dst=100007&amp;field=134" TargetMode="External"/><Relationship Id="rId33" Type="http://schemas.openxmlformats.org/officeDocument/2006/relationships/hyperlink" Target="https://login.consultant.ru/link/?req=doc&amp;base=RLAW284&amp;n=134868&amp;date=02.09.2026&amp;dst=100006&amp;field=134" TargetMode="External"/><Relationship Id="rId129" Type="http://schemas.openxmlformats.org/officeDocument/2006/relationships/hyperlink" Target="https://login.consultant.ru/link/?req=doc&amp;base=RLAW284&amp;n=123089&amp;date=02.09.2026&amp;dst=100012&amp;field=134" TargetMode="External"/><Relationship Id="rId280" Type="http://schemas.openxmlformats.org/officeDocument/2006/relationships/hyperlink" Target="https://login.consultant.ru/link/?req=doc&amp;base=RLAW284&amp;n=62729&amp;date=02.09.2026&amp;dst=100025&amp;field=134" TargetMode="External"/><Relationship Id="rId336" Type="http://schemas.openxmlformats.org/officeDocument/2006/relationships/hyperlink" Target="https://login.consultant.ru/link/?req=doc&amp;base=RLAW284&amp;n=141670&amp;date=02.09.2026&amp;dst=100007&amp;field=134" TargetMode="External"/><Relationship Id="rId501" Type="http://schemas.openxmlformats.org/officeDocument/2006/relationships/hyperlink" Target="https://login.consultant.ru/link/?req=doc&amp;base=RLAW284&amp;n=62729&amp;date=02.09.2026&amp;dst=100043&amp;field=134" TargetMode="External"/><Relationship Id="rId543" Type="http://schemas.openxmlformats.org/officeDocument/2006/relationships/hyperlink" Target="https://login.consultant.ru/link/?req=doc&amp;base=RLAW284&amp;n=158466&amp;date=02.09.2026&amp;dst=100285&amp;field=134" TargetMode="External"/><Relationship Id="rId75" Type="http://schemas.openxmlformats.org/officeDocument/2006/relationships/hyperlink" Target="https://login.consultant.ru/link/?req=doc&amp;base=RLAW284&amp;n=123089&amp;date=02.09.2026&amp;dst=100009&amp;field=134" TargetMode="External"/><Relationship Id="rId140" Type="http://schemas.openxmlformats.org/officeDocument/2006/relationships/hyperlink" Target="https://login.consultant.ru/link/?req=doc&amp;base=RLAW284&amp;n=158466&amp;date=02.09.2026&amp;dst=100015&amp;field=134" TargetMode="External"/><Relationship Id="rId182" Type="http://schemas.openxmlformats.org/officeDocument/2006/relationships/hyperlink" Target="https://login.consultant.ru/link/?req=doc&amp;base=RLAW284&amp;n=15947&amp;date=02.09.2026&amp;dst=100025&amp;field=134" TargetMode="External"/><Relationship Id="rId378" Type="http://schemas.openxmlformats.org/officeDocument/2006/relationships/hyperlink" Target="https://login.consultant.ru/link/?req=doc&amp;base=RLAW284&amp;n=141670&amp;date=02.09.2026&amp;dst=100097&amp;field=134" TargetMode="External"/><Relationship Id="rId403" Type="http://schemas.openxmlformats.org/officeDocument/2006/relationships/hyperlink" Target="https://login.consultant.ru/link/?req=doc&amp;base=RLAW284&amp;n=164057&amp;date=02.09.2026&amp;dst=100030&amp;field=134" TargetMode="External"/><Relationship Id="rId585" Type="http://schemas.openxmlformats.org/officeDocument/2006/relationships/hyperlink" Target="https://login.consultant.ru/link/?req=doc&amp;base=RLAW284&amp;n=114528&amp;date=02.09.2026&amp;dst=100072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RLAW284&amp;n=72640&amp;date=02.09.2026&amp;dst=100007&amp;field=134" TargetMode="External"/><Relationship Id="rId445" Type="http://schemas.openxmlformats.org/officeDocument/2006/relationships/hyperlink" Target="https://login.consultant.ru/link/?req=doc&amp;base=RLAW284&amp;n=123089&amp;date=02.09.2026&amp;dst=100056&amp;field=134" TargetMode="External"/><Relationship Id="rId487" Type="http://schemas.openxmlformats.org/officeDocument/2006/relationships/hyperlink" Target="https://login.consultant.ru/link/?req=doc&amp;base=LAW&amp;n=541082&amp;date=02.09.2026" TargetMode="External"/><Relationship Id="rId610" Type="http://schemas.openxmlformats.org/officeDocument/2006/relationships/hyperlink" Target="https://login.consultant.ru/link/?req=doc&amp;base=RLAW284&amp;n=158466&amp;date=02.09.2026&amp;dst=100330&amp;field=134" TargetMode="External"/><Relationship Id="rId291" Type="http://schemas.openxmlformats.org/officeDocument/2006/relationships/hyperlink" Target="https://login.consultant.ru/link/?req=doc&amp;base=LAW&amp;n=541136&amp;date=02.09.2026&amp;dst=100042&amp;field=134" TargetMode="External"/><Relationship Id="rId305" Type="http://schemas.openxmlformats.org/officeDocument/2006/relationships/hyperlink" Target="https://login.consultant.ru/link/?req=doc&amp;base=RLAW284&amp;n=159978&amp;date=02.09.2026&amp;dst=100023&amp;field=134" TargetMode="External"/><Relationship Id="rId347" Type="http://schemas.openxmlformats.org/officeDocument/2006/relationships/hyperlink" Target="https://login.consultant.ru/link/?req=doc&amp;base=RLAW284&amp;n=158466&amp;date=02.09.2026&amp;dst=100163&amp;field=134" TargetMode="External"/><Relationship Id="rId512" Type="http://schemas.openxmlformats.org/officeDocument/2006/relationships/hyperlink" Target="https://login.consultant.ru/link/?req=doc&amp;base=RLAW284&amp;n=77737&amp;date=02.09.2026&amp;dst=100026&amp;field=134" TargetMode="External"/><Relationship Id="rId44" Type="http://schemas.openxmlformats.org/officeDocument/2006/relationships/hyperlink" Target="https://login.consultant.ru/link/?req=doc&amp;base=RLAW284&amp;n=147701&amp;date=02.09.2026&amp;dst=100012&amp;field=134" TargetMode="External"/><Relationship Id="rId86" Type="http://schemas.openxmlformats.org/officeDocument/2006/relationships/hyperlink" Target="https://login.consultant.ru/link/?req=doc&amp;base=RLAW284&amp;n=19490&amp;date=02.09.2026&amp;dst=100008&amp;field=134" TargetMode="External"/><Relationship Id="rId151" Type="http://schemas.openxmlformats.org/officeDocument/2006/relationships/hyperlink" Target="https://login.consultant.ru/link/?req=doc&amp;base=RLAW284&amp;n=141670&amp;date=02.09.2026&amp;dst=100019&amp;field=134" TargetMode="External"/><Relationship Id="rId389" Type="http://schemas.openxmlformats.org/officeDocument/2006/relationships/hyperlink" Target="https://login.consultant.ru/link/?req=doc&amp;base=LAW&amp;n=523306&amp;date=02.09.2026&amp;dst=336&amp;field=134" TargetMode="External"/><Relationship Id="rId554" Type="http://schemas.openxmlformats.org/officeDocument/2006/relationships/hyperlink" Target="https://login.consultant.ru/link/?req=doc&amp;base=RLAW284&amp;n=141670&amp;date=02.09.2026&amp;dst=100007&amp;field=134" TargetMode="External"/><Relationship Id="rId596" Type="http://schemas.openxmlformats.org/officeDocument/2006/relationships/hyperlink" Target="https://login.consultant.ru/link/?req=doc&amp;base=LAW&amp;n=523306&amp;date=02.09.2026&amp;dst=336&amp;field=134" TargetMode="External"/><Relationship Id="rId193" Type="http://schemas.openxmlformats.org/officeDocument/2006/relationships/hyperlink" Target="https://login.consultant.ru/link/?req=doc&amp;base=RLAW284&amp;n=141670&amp;date=02.09.2026&amp;dst=100031&amp;field=134" TargetMode="External"/><Relationship Id="rId207" Type="http://schemas.openxmlformats.org/officeDocument/2006/relationships/hyperlink" Target="https://login.consultant.ru/link/?req=doc&amp;base=LAW&amp;n=540421&amp;date=02.09.2026" TargetMode="External"/><Relationship Id="rId249" Type="http://schemas.openxmlformats.org/officeDocument/2006/relationships/hyperlink" Target="https://login.consultant.ru/link/?req=doc&amp;base=RLAW284&amp;n=62729&amp;date=02.09.2026&amp;dst=100019&amp;field=134" TargetMode="External"/><Relationship Id="rId414" Type="http://schemas.openxmlformats.org/officeDocument/2006/relationships/hyperlink" Target="https://login.consultant.ru/link/?req=doc&amp;base=RLAW284&amp;n=55212&amp;date=02.09.2026&amp;dst=100014&amp;field=134" TargetMode="External"/><Relationship Id="rId456" Type="http://schemas.openxmlformats.org/officeDocument/2006/relationships/hyperlink" Target="https://login.consultant.ru/link/?req=doc&amp;base=RLAW284&amp;n=158466&amp;date=02.09.2026&amp;dst=100235&amp;field=134" TargetMode="External"/><Relationship Id="rId498" Type="http://schemas.openxmlformats.org/officeDocument/2006/relationships/hyperlink" Target="https://login.consultant.ru/link/?req=doc&amp;base=RLAW284&amp;n=51630&amp;date=02.09.2026&amp;dst=100015&amp;field=134" TargetMode="External"/><Relationship Id="rId621" Type="http://schemas.openxmlformats.org/officeDocument/2006/relationships/footer" Target="footer1.xml"/><Relationship Id="rId13" Type="http://schemas.openxmlformats.org/officeDocument/2006/relationships/hyperlink" Target="https://login.consultant.ru/link/?req=doc&amp;base=RLAW284&amp;n=19490&amp;date=02.09.2026&amp;dst=100005&amp;field=134" TargetMode="External"/><Relationship Id="rId109" Type="http://schemas.openxmlformats.org/officeDocument/2006/relationships/hyperlink" Target="https://login.consultant.ru/link/?req=doc&amp;base=RLAW284&amp;n=114528&amp;date=02.09.2026&amp;dst=100013&amp;field=134" TargetMode="External"/><Relationship Id="rId260" Type="http://schemas.openxmlformats.org/officeDocument/2006/relationships/hyperlink" Target="https://login.consultant.ru/link/?req=doc&amp;base=RLAW284&amp;n=28646&amp;date=02.09.2026&amp;dst=100013&amp;field=134" TargetMode="External"/><Relationship Id="rId316" Type="http://schemas.openxmlformats.org/officeDocument/2006/relationships/hyperlink" Target="https://login.consultant.ru/link/?req=doc&amp;base=RLAW284&amp;n=46776&amp;date=02.09.2026&amp;dst=100024&amp;field=134" TargetMode="External"/><Relationship Id="rId523" Type="http://schemas.openxmlformats.org/officeDocument/2006/relationships/hyperlink" Target="https://login.consultant.ru/link/?req=doc&amp;base=RLAW284&amp;n=114528&amp;date=02.09.2026&amp;dst=100065&amp;field=134" TargetMode="External"/><Relationship Id="rId55" Type="http://schemas.openxmlformats.org/officeDocument/2006/relationships/hyperlink" Target="https://login.consultant.ru/link/?req=doc&amp;base=RLAW284&amp;n=114528&amp;date=02.09.2026&amp;dst=100011&amp;field=134" TargetMode="External"/><Relationship Id="rId97" Type="http://schemas.openxmlformats.org/officeDocument/2006/relationships/hyperlink" Target="https://login.consultant.ru/link/?req=doc&amp;base=RLAW284&amp;n=46776&amp;date=02.09.2026&amp;dst=100012&amp;field=134" TargetMode="External"/><Relationship Id="rId120" Type="http://schemas.openxmlformats.org/officeDocument/2006/relationships/hyperlink" Target="https://login.consultant.ru/link/?req=doc&amp;base=RLAW284&amp;n=15947&amp;date=02.09.2026&amp;dst=100013&amp;field=134" TargetMode="External"/><Relationship Id="rId358" Type="http://schemas.openxmlformats.org/officeDocument/2006/relationships/hyperlink" Target="https://login.consultant.ru/link/?req=doc&amp;base=RLAW284&amp;n=69310&amp;date=02.09.2026&amp;dst=100023&amp;field=134" TargetMode="External"/><Relationship Id="rId565" Type="http://schemas.openxmlformats.org/officeDocument/2006/relationships/hyperlink" Target="https://login.consultant.ru/link/?req=doc&amp;base=RLAW284&amp;n=141670&amp;date=02.09.2026&amp;dst=100007&amp;field=134" TargetMode="External"/><Relationship Id="rId162" Type="http://schemas.openxmlformats.org/officeDocument/2006/relationships/hyperlink" Target="https://login.consultant.ru/link/?req=doc&amp;base=RLAW284&amp;n=114528&amp;date=02.09.2026&amp;dst=100016&amp;field=134" TargetMode="External"/><Relationship Id="rId218" Type="http://schemas.openxmlformats.org/officeDocument/2006/relationships/hyperlink" Target="https://login.consultant.ru/link/?req=doc&amp;base=LAW&amp;n=531468&amp;date=02.09.2026" TargetMode="External"/><Relationship Id="rId425" Type="http://schemas.openxmlformats.org/officeDocument/2006/relationships/hyperlink" Target="https://login.consultant.ru/link/?req=doc&amp;base=RLAW284&amp;n=62729&amp;date=02.09.2026&amp;dst=100032&amp;field=134" TargetMode="External"/><Relationship Id="rId467" Type="http://schemas.openxmlformats.org/officeDocument/2006/relationships/hyperlink" Target="https://login.consultant.ru/link/?req=doc&amp;base=LAW&amp;n=531468&amp;date=02.09.2026&amp;dst=100436&amp;field=134" TargetMode="External"/><Relationship Id="rId271" Type="http://schemas.openxmlformats.org/officeDocument/2006/relationships/hyperlink" Target="https://login.consultant.ru/link/?req=doc&amp;base=RLAW284&amp;n=19490&amp;date=02.09.2026&amp;dst=100023&amp;field=134" TargetMode="External"/><Relationship Id="rId24" Type="http://schemas.openxmlformats.org/officeDocument/2006/relationships/hyperlink" Target="https://login.consultant.ru/link/?req=doc&amp;base=RLAW284&amp;n=77737&amp;date=02.09.2026&amp;dst=100006&amp;field=134" TargetMode="External"/><Relationship Id="rId66" Type="http://schemas.openxmlformats.org/officeDocument/2006/relationships/hyperlink" Target="https://login.consultant.ru/link/?req=doc&amp;base=LAW&amp;n=2875&amp;date=02.09.2026&amp;dst=100575&amp;field=134" TargetMode="External"/><Relationship Id="rId131" Type="http://schemas.openxmlformats.org/officeDocument/2006/relationships/hyperlink" Target="https://login.consultant.ru/link/?req=doc&amp;base=RLAW284&amp;n=123089&amp;date=02.09.2026&amp;dst=100016&amp;field=134" TargetMode="External"/><Relationship Id="rId327" Type="http://schemas.openxmlformats.org/officeDocument/2006/relationships/hyperlink" Target="https://login.consultant.ru/link/?req=doc&amp;base=RLAW284&amp;n=28646&amp;date=02.09.2026&amp;dst=100015&amp;field=134" TargetMode="External"/><Relationship Id="rId369" Type="http://schemas.openxmlformats.org/officeDocument/2006/relationships/hyperlink" Target="https://login.consultant.ru/link/?req=doc&amp;base=LAW&amp;n=531468&amp;date=02.09.2026&amp;dst=100098&amp;field=134" TargetMode="External"/><Relationship Id="rId534" Type="http://schemas.openxmlformats.org/officeDocument/2006/relationships/hyperlink" Target="https://login.consultant.ru/link/?req=doc&amp;base=LAW&amp;n=540982&amp;date=02.09.2026" TargetMode="External"/><Relationship Id="rId576" Type="http://schemas.openxmlformats.org/officeDocument/2006/relationships/hyperlink" Target="https://login.consultant.ru/link/?req=doc&amp;base=LAW&amp;n=511724&amp;date=02.09.2026" TargetMode="External"/><Relationship Id="rId173" Type="http://schemas.openxmlformats.org/officeDocument/2006/relationships/hyperlink" Target="https://login.consultant.ru/link/?req=doc&amp;base=RLAW284&amp;n=141670&amp;date=02.09.2026&amp;dst=100030&amp;field=134" TargetMode="External"/><Relationship Id="rId229" Type="http://schemas.openxmlformats.org/officeDocument/2006/relationships/hyperlink" Target="https://login.consultant.ru/link/?req=doc&amp;base=RLAW284&amp;n=158466&amp;date=02.09.2026&amp;dst=100086&amp;field=134" TargetMode="External"/><Relationship Id="rId380" Type="http://schemas.openxmlformats.org/officeDocument/2006/relationships/hyperlink" Target="https://login.consultant.ru/link/?req=doc&amp;base=RLAW284&amp;n=147701&amp;date=02.09.2026&amp;dst=100031&amp;field=134" TargetMode="External"/><Relationship Id="rId436" Type="http://schemas.openxmlformats.org/officeDocument/2006/relationships/hyperlink" Target="https://login.consultant.ru/link/?req=doc&amp;base=RLAW284&amp;n=46776&amp;date=02.09.2026&amp;dst=100039&amp;field=134" TargetMode="External"/><Relationship Id="rId601" Type="http://schemas.openxmlformats.org/officeDocument/2006/relationships/hyperlink" Target="https://login.consultant.ru/link/?req=doc&amp;base=LAW&amp;n=2875&amp;date=02.09.2026" TargetMode="External"/><Relationship Id="rId240" Type="http://schemas.openxmlformats.org/officeDocument/2006/relationships/hyperlink" Target="https://login.consultant.ru/link/?req=doc&amp;base=RLAW284&amp;n=158466&amp;date=02.09.2026&amp;dst=100119&amp;field=134" TargetMode="External"/><Relationship Id="rId478" Type="http://schemas.openxmlformats.org/officeDocument/2006/relationships/hyperlink" Target="https://login.consultant.ru/link/?req=doc&amp;base=RLAW284&amp;n=133902&amp;date=02.09.2026&amp;dst=100584&amp;field=134" TargetMode="External"/><Relationship Id="rId35" Type="http://schemas.openxmlformats.org/officeDocument/2006/relationships/hyperlink" Target="https://login.consultant.ru/link/?req=doc&amp;base=RLAW284&amp;n=144081&amp;date=02.09.2026&amp;dst=100006&amp;field=134" TargetMode="External"/><Relationship Id="rId77" Type="http://schemas.openxmlformats.org/officeDocument/2006/relationships/hyperlink" Target="https://login.consultant.ru/link/?req=doc&amp;base=RLAW284&amp;n=40212&amp;date=02.09.2026&amp;dst=100009&amp;field=134" TargetMode="External"/><Relationship Id="rId100" Type="http://schemas.openxmlformats.org/officeDocument/2006/relationships/hyperlink" Target="https://login.consultant.ru/link/?req=doc&amp;base=RLAW284&amp;n=105991&amp;date=02.09.2026&amp;dst=100007&amp;field=134" TargetMode="External"/><Relationship Id="rId282" Type="http://schemas.openxmlformats.org/officeDocument/2006/relationships/hyperlink" Target="https://login.consultant.ru/link/?req=doc&amp;base=RLAW284&amp;n=114528&amp;date=02.09.2026&amp;dst=100030&amp;field=134" TargetMode="External"/><Relationship Id="rId338" Type="http://schemas.openxmlformats.org/officeDocument/2006/relationships/hyperlink" Target="https://login.consultant.ru/link/?req=doc&amp;base=RLAW284&amp;n=114528&amp;date=02.09.2026&amp;dst=100033&amp;field=134" TargetMode="External"/><Relationship Id="rId503" Type="http://schemas.openxmlformats.org/officeDocument/2006/relationships/hyperlink" Target="https://login.consultant.ru/link/?req=doc&amp;base=RLAW284&amp;n=62729&amp;date=02.09.2026&amp;dst=100045&amp;field=134" TargetMode="External"/><Relationship Id="rId545" Type="http://schemas.openxmlformats.org/officeDocument/2006/relationships/hyperlink" Target="https://login.consultant.ru/link/?req=doc&amp;base=RLAW284&amp;n=141670&amp;date=02.09.2026&amp;dst=100007&amp;field=134" TargetMode="External"/><Relationship Id="rId587" Type="http://schemas.openxmlformats.org/officeDocument/2006/relationships/hyperlink" Target="https://login.consultant.ru/link/?req=doc&amp;base=RLAW284&amp;n=114528&amp;date=02.09.2026&amp;dst=100079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531468&amp;date=02.09.2026" TargetMode="External"/><Relationship Id="rId184" Type="http://schemas.openxmlformats.org/officeDocument/2006/relationships/hyperlink" Target="https://login.consultant.ru/link/?req=doc&amp;base=RLAW284&amp;n=114528&amp;date=02.09.2026&amp;dst=100017&amp;field=134" TargetMode="External"/><Relationship Id="rId391" Type="http://schemas.openxmlformats.org/officeDocument/2006/relationships/hyperlink" Target="https://login.consultant.ru/link/?req=doc&amp;base=RLAW284&amp;n=158466&amp;date=02.09.2026&amp;dst=100199&amp;field=134" TargetMode="External"/><Relationship Id="rId405" Type="http://schemas.openxmlformats.org/officeDocument/2006/relationships/hyperlink" Target="https://login.consultant.ru/link/?req=doc&amp;base=RLAW284&amp;n=158466&amp;date=02.09.2026&amp;dst=100212&amp;field=134" TargetMode="External"/><Relationship Id="rId447" Type="http://schemas.openxmlformats.org/officeDocument/2006/relationships/hyperlink" Target="https://login.consultant.ru/link/?req=doc&amp;base=RLAW284&amp;n=164057&amp;date=02.09.2026&amp;dst=100041&amp;field=134" TargetMode="External"/><Relationship Id="rId612" Type="http://schemas.openxmlformats.org/officeDocument/2006/relationships/hyperlink" Target="https://login.consultant.ru/link/?req=doc&amp;base=RLAW284&amp;n=158466&amp;date=02.09.2026&amp;dst=100332&amp;field=134" TargetMode="External"/><Relationship Id="rId251" Type="http://schemas.openxmlformats.org/officeDocument/2006/relationships/hyperlink" Target="https://login.consultant.ru/link/?req=doc&amp;base=RLAW284&amp;n=127566&amp;date=02.09.2026&amp;dst=100009&amp;field=134" TargetMode="External"/><Relationship Id="rId489" Type="http://schemas.openxmlformats.org/officeDocument/2006/relationships/hyperlink" Target="https://login.consultant.ru/link/?req=doc&amp;base=RLAW284&amp;n=127566&amp;date=02.09.2026&amp;dst=100029&amp;field=134" TargetMode="External"/><Relationship Id="rId46" Type="http://schemas.openxmlformats.org/officeDocument/2006/relationships/hyperlink" Target="https://login.consultant.ru/link/?req=doc&amp;base=RLAW284&amp;n=114528&amp;date=02.09.2026&amp;dst=100008&amp;field=134" TargetMode="External"/><Relationship Id="rId293" Type="http://schemas.openxmlformats.org/officeDocument/2006/relationships/hyperlink" Target="https://login.consultant.ru/link/?req=doc&amp;base=RLAW284&amp;n=141670&amp;date=02.09.2026&amp;dst=100039&amp;field=134" TargetMode="External"/><Relationship Id="rId307" Type="http://schemas.openxmlformats.org/officeDocument/2006/relationships/hyperlink" Target="https://login.consultant.ru/link/?req=doc&amp;base=RLAW284&amp;n=158466&amp;date=02.09.2026&amp;dst=100141&amp;field=134" TargetMode="External"/><Relationship Id="rId349" Type="http://schemas.openxmlformats.org/officeDocument/2006/relationships/hyperlink" Target="https://login.consultant.ru/link/?req=doc&amp;base=RLAW284&amp;n=141670&amp;date=02.09.2026&amp;dst=100052&amp;field=134" TargetMode="External"/><Relationship Id="rId514" Type="http://schemas.openxmlformats.org/officeDocument/2006/relationships/hyperlink" Target="https://login.consultant.ru/link/?req=doc&amp;base=RLAW284&amp;n=123089&amp;date=02.09.2026&amp;dst=100065&amp;field=134" TargetMode="External"/><Relationship Id="rId556" Type="http://schemas.openxmlformats.org/officeDocument/2006/relationships/hyperlink" Target="https://login.consultant.ru/link/?req=doc&amp;base=RLAW284&amp;n=158466&amp;date=02.09.2026&amp;dst=100299&amp;field=134" TargetMode="External"/><Relationship Id="rId88" Type="http://schemas.openxmlformats.org/officeDocument/2006/relationships/hyperlink" Target="https://login.consultant.ru/link/?req=doc&amp;base=RLAW284&amp;n=69310&amp;date=02.09.2026&amp;dst=100006&amp;field=134" TargetMode="External"/><Relationship Id="rId111" Type="http://schemas.openxmlformats.org/officeDocument/2006/relationships/hyperlink" Target="https://login.consultant.ru/link/?req=doc&amp;base=RLAW284&amp;n=19490&amp;date=02.09.2026&amp;dst=100009&amp;field=134" TargetMode="External"/><Relationship Id="rId153" Type="http://schemas.openxmlformats.org/officeDocument/2006/relationships/hyperlink" Target="http://pravo-minjust.ru" TargetMode="External"/><Relationship Id="rId195" Type="http://schemas.openxmlformats.org/officeDocument/2006/relationships/hyperlink" Target="https://login.consultant.ru/link/?req=doc&amp;base=RLAW284&amp;n=158466&amp;date=02.09.2026&amp;dst=100042&amp;field=134" TargetMode="External"/><Relationship Id="rId209" Type="http://schemas.openxmlformats.org/officeDocument/2006/relationships/hyperlink" Target="https://login.consultant.ru/link/?req=doc&amp;base=RLAW284&amp;n=96319&amp;date=02.09.2026&amp;dst=100019&amp;field=134" TargetMode="External"/><Relationship Id="rId360" Type="http://schemas.openxmlformats.org/officeDocument/2006/relationships/hyperlink" Target="https://login.consultant.ru/link/?req=doc&amp;base=LAW&amp;n=531468&amp;date=02.09.2026" TargetMode="External"/><Relationship Id="rId416" Type="http://schemas.openxmlformats.org/officeDocument/2006/relationships/hyperlink" Target="https://login.consultant.ru/link/?req=doc&amp;base=RLAW284&amp;n=32219&amp;date=02.09.2026&amp;dst=100035&amp;field=134" TargetMode="External"/><Relationship Id="rId598" Type="http://schemas.openxmlformats.org/officeDocument/2006/relationships/hyperlink" Target="https://login.consultant.ru/link/?req=doc&amp;base=RLAW284&amp;n=158466&amp;date=02.09.2026&amp;dst=100328&amp;field=134" TargetMode="External"/><Relationship Id="rId220" Type="http://schemas.openxmlformats.org/officeDocument/2006/relationships/hyperlink" Target="http://kemerovo.ru" TargetMode="External"/><Relationship Id="rId458" Type="http://schemas.openxmlformats.org/officeDocument/2006/relationships/hyperlink" Target="https://login.consultant.ru/link/?req=doc&amp;base=LAW&amp;n=531468&amp;date=02.09.2026&amp;dst=100099&amp;field=134" TargetMode="External"/><Relationship Id="rId623" Type="http://schemas.openxmlformats.org/officeDocument/2006/relationships/footer" Target="footer2.xml"/><Relationship Id="rId15" Type="http://schemas.openxmlformats.org/officeDocument/2006/relationships/hyperlink" Target="https://login.consultant.ru/link/?req=doc&amp;base=RLAW284&amp;n=32219&amp;date=02.09.2026&amp;dst=100005&amp;field=134" TargetMode="External"/><Relationship Id="rId57" Type="http://schemas.openxmlformats.org/officeDocument/2006/relationships/hyperlink" Target="https://login.consultant.ru/link/?req=doc&amp;base=RLAW284&amp;n=28646&amp;date=02.09.2026&amp;dst=100005&amp;field=134" TargetMode="External"/><Relationship Id="rId262" Type="http://schemas.openxmlformats.org/officeDocument/2006/relationships/hyperlink" Target="https://login.consultant.ru/link/?req=doc&amp;base=RLAW284&amp;n=15947&amp;date=02.09.2026&amp;dst=100043&amp;field=134" TargetMode="External"/><Relationship Id="rId318" Type="http://schemas.openxmlformats.org/officeDocument/2006/relationships/hyperlink" Target="https://login.consultant.ru/link/?req=doc&amp;base=RLAW284&amp;n=159978&amp;date=02.09.2026&amp;dst=100023&amp;field=134" TargetMode="External"/><Relationship Id="rId525" Type="http://schemas.openxmlformats.org/officeDocument/2006/relationships/hyperlink" Target="https://login.consultant.ru/link/?req=doc&amp;base=RLAW284&amp;n=28646&amp;date=02.09.2026&amp;dst=100038&amp;field=134" TargetMode="External"/><Relationship Id="rId567" Type="http://schemas.openxmlformats.org/officeDocument/2006/relationships/hyperlink" Target="https://login.consultant.ru/link/?req=doc&amp;base=RLAW284&amp;n=62729&amp;date=02.09.2026&amp;dst=100055&amp;field=134" TargetMode="External"/><Relationship Id="rId99" Type="http://schemas.openxmlformats.org/officeDocument/2006/relationships/hyperlink" Target="https://login.consultant.ru/link/?req=doc&amp;base=RLAW284&amp;n=96319&amp;date=02.09.2026&amp;dst=100011&amp;field=134" TargetMode="External"/><Relationship Id="rId122" Type="http://schemas.openxmlformats.org/officeDocument/2006/relationships/hyperlink" Target="https://login.consultant.ru/link/?req=doc&amp;base=RLAW284&amp;n=62729&amp;date=02.09.2026&amp;dst=100010&amp;field=134" TargetMode="External"/><Relationship Id="rId164" Type="http://schemas.openxmlformats.org/officeDocument/2006/relationships/hyperlink" Target="https://login.consultant.ru/link/?req=doc&amp;base=RLAW284&amp;n=164057&amp;date=02.09.2026&amp;dst=100009&amp;field=134" TargetMode="External"/><Relationship Id="rId371" Type="http://schemas.openxmlformats.org/officeDocument/2006/relationships/hyperlink" Target="https://login.consultant.ru/link/?req=doc&amp;base=RLAW284&amp;n=158466&amp;date=02.09.2026&amp;dst=100187&amp;field=134" TargetMode="External"/><Relationship Id="rId427" Type="http://schemas.openxmlformats.org/officeDocument/2006/relationships/hyperlink" Target="https://login.consultant.ru/link/?req=doc&amp;base=RLAW284&amp;n=62729&amp;date=02.09.2026&amp;dst=100032&amp;field=134" TargetMode="External"/><Relationship Id="rId469" Type="http://schemas.openxmlformats.org/officeDocument/2006/relationships/hyperlink" Target="https://login.consultant.ru/link/?req=doc&amp;base=RLAW284&amp;n=164057&amp;date=02.09.2026&amp;dst=100043&amp;field=134" TargetMode="External"/><Relationship Id="rId26" Type="http://schemas.openxmlformats.org/officeDocument/2006/relationships/hyperlink" Target="https://login.consultant.ru/link/?req=doc&amp;base=RLAW284&amp;n=87479&amp;date=02.09.2026&amp;dst=100007&amp;field=134" TargetMode="External"/><Relationship Id="rId231" Type="http://schemas.openxmlformats.org/officeDocument/2006/relationships/hyperlink" Target="https://login.consultant.ru/link/?req=doc&amp;base=RLAW284&amp;n=19490&amp;date=02.09.2026&amp;dst=100018&amp;field=134" TargetMode="External"/><Relationship Id="rId273" Type="http://schemas.openxmlformats.org/officeDocument/2006/relationships/hyperlink" Target="https://login.consultant.ru/link/?req=doc&amp;base=RLAW284&amp;n=141670&amp;date=02.09.2026&amp;dst=100037&amp;field=134" TargetMode="External"/><Relationship Id="rId329" Type="http://schemas.openxmlformats.org/officeDocument/2006/relationships/hyperlink" Target="https://login.consultant.ru/link/?req=doc&amp;base=RLAW284&amp;n=141670&amp;date=02.09.2026&amp;dst=100007&amp;field=134" TargetMode="External"/><Relationship Id="rId480" Type="http://schemas.openxmlformats.org/officeDocument/2006/relationships/hyperlink" Target="https://login.consultant.ru/link/?req=doc&amp;base=RLAW284&amp;n=141670&amp;date=02.09.2026&amp;dst=100007&amp;field=134" TargetMode="External"/><Relationship Id="rId536" Type="http://schemas.openxmlformats.org/officeDocument/2006/relationships/hyperlink" Target="https://login.consultant.ru/link/?req=doc&amp;base=RLAW284&amp;n=19490&amp;date=02.09.2026&amp;dst=100052&amp;field=134" TargetMode="External"/><Relationship Id="rId68" Type="http://schemas.openxmlformats.org/officeDocument/2006/relationships/hyperlink" Target="https://login.consultant.ru/link/?req=doc&amp;base=RLAW284&amp;n=141670&amp;date=02.09.2026&amp;dst=100007&amp;field=134" TargetMode="External"/><Relationship Id="rId133" Type="http://schemas.openxmlformats.org/officeDocument/2006/relationships/hyperlink" Target="https://login.consultant.ru/link/?req=doc&amp;base=RLAW284&amp;n=141670&amp;date=02.09.2026&amp;dst=100010&amp;field=134" TargetMode="External"/><Relationship Id="rId175" Type="http://schemas.openxmlformats.org/officeDocument/2006/relationships/hyperlink" Target="https://login.consultant.ru/link/?req=doc&amp;base=LAW&amp;n=540421&amp;date=02.09.2026&amp;dst=101679&amp;field=134" TargetMode="External"/><Relationship Id="rId340" Type="http://schemas.openxmlformats.org/officeDocument/2006/relationships/hyperlink" Target="https://login.consultant.ru/link/?req=doc&amp;base=LAW&amp;n=523305&amp;date=02.09.2026" TargetMode="External"/><Relationship Id="rId578" Type="http://schemas.openxmlformats.org/officeDocument/2006/relationships/hyperlink" Target="https://login.consultant.ru/link/?req=doc&amp;base=RLAW284&amp;n=62729&amp;date=02.09.2026&amp;dst=100063&amp;field=134" TargetMode="External"/><Relationship Id="rId200" Type="http://schemas.openxmlformats.org/officeDocument/2006/relationships/hyperlink" Target="https://login.consultant.ru/link/?req=doc&amp;base=RLAW284&amp;n=141670&amp;date=02.09.2026&amp;dst=100030&amp;field=134" TargetMode="External"/><Relationship Id="rId382" Type="http://schemas.openxmlformats.org/officeDocument/2006/relationships/hyperlink" Target="https://login.consultant.ru/link/?req=doc&amp;base=RLAW284&amp;n=28646&amp;date=02.09.2026&amp;dst=100022&amp;field=134" TargetMode="External"/><Relationship Id="rId438" Type="http://schemas.openxmlformats.org/officeDocument/2006/relationships/hyperlink" Target="https://login.consultant.ru/link/?req=doc&amp;base=RLAW284&amp;n=141670&amp;date=02.09.2026&amp;dst=100007&amp;field=134" TargetMode="External"/><Relationship Id="rId603" Type="http://schemas.openxmlformats.org/officeDocument/2006/relationships/hyperlink" Target="https://login.consultant.ru/link/?req=doc&amp;base=RLAW284&amp;n=82335&amp;date=02.09.2026&amp;dst=100025&amp;field=134" TargetMode="External"/><Relationship Id="rId242" Type="http://schemas.openxmlformats.org/officeDocument/2006/relationships/hyperlink" Target="https://login.consultant.ru/link/?req=doc&amp;base=RLAW284&amp;n=55212&amp;date=02.09.2026&amp;dst=100012&amp;field=134" TargetMode="External"/><Relationship Id="rId284" Type="http://schemas.openxmlformats.org/officeDocument/2006/relationships/hyperlink" Target="https://login.consultant.ru/link/?req=doc&amp;base=RLAW284&amp;n=77239&amp;date=02.09.2026&amp;dst=100010&amp;field=134" TargetMode="External"/><Relationship Id="rId491" Type="http://schemas.openxmlformats.org/officeDocument/2006/relationships/hyperlink" Target="https://login.consultant.ru/link/?req=doc&amp;base=RLAW284&amp;n=32219&amp;date=02.09.2026&amp;dst=100043&amp;field=134" TargetMode="External"/><Relationship Id="rId505" Type="http://schemas.openxmlformats.org/officeDocument/2006/relationships/hyperlink" Target="https://login.consultant.ru/link/?req=doc&amp;base=LAW&amp;n=511709&amp;date=02.09.2026" TargetMode="External"/><Relationship Id="rId37" Type="http://schemas.openxmlformats.org/officeDocument/2006/relationships/hyperlink" Target="https://login.consultant.ru/link/?req=doc&amp;base=RLAW284&amp;n=152412&amp;date=02.09.2026&amp;dst=100006&amp;field=134" TargetMode="External"/><Relationship Id="rId79" Type="http://schemas.openxmlformats.org/officeDocument/2006/relationships/hyperlink" Target="https://login.consultant.ru/link/?req=doc&amp;base=RLAW284&amp;n=144081&amp;date=02.09.2026&amp;dst=100007&amp;field=134" TargetMode="External"/><Relationship Id="rId102" Type="http://schemas.openxmlformats.org/officeDocument/2006/relationships/hyperlink" Target="https://login.consultant.ru/link/?req=doc&amp;base=RLAW284&amp;n=51630&amp;date=02.09.2026&amp;dst=100006&amp;field=134" TargetMode="External"/><Relationship Id="rId144" Type="http://schemas.openxmlformats.org/officeDocument/2006/relationships/hyperlink" Target="https://login.consultant.ru/link/?req=doc&amp;base=RLAW284&amp;n=147701&amp;date=02.09.2026&amp;dst=100023&amp;field=134" TargetMode="External"/><Relationship Id="rId547" Type="http://schemas.openxmlformats.org/officeDocument/2006/relationships/hyperlink" Target="https://login.consultant.ru/link/?req=doc&amp;base=RLAW284&amp;n=158466&amp;date=02.09.2026&amp;dst=100289&amp;field=134" TargetMode="External"/><Relationship Id="rId589" Type="http://schemas.openxmlformats.org/officeDocument/2006/relationships/hyperlink" Target="https://login.consultant.ru/link/?req=doc&amp;base=RLAW284&amp;n=158466&amp;date=02.09.2026&amp;dst=100310&amp;field=134" TargetMode="External"/><Relationship Id="rId90" Type="http://schemas.openxmlformats.org/officeDocument/2006/relationships/hyperlink" Target="https://login.consultant.ru/link/?req=doc&amp;base=RLAW284&amp;n=96319&amp;date=02.09.2026&amp;dst=100009&amp;field=134" TargetMode="External"/><Relationship Id="rId186" Type="http://schemas.openxmlformats.org/officeDocument/2006/relationships/hyperlink" Target="https://login.consultant.ru/link/?req=doc&amp;base=RLAW284&amp;n=158466&amp;date=02.09.2026&amp;dst=100041&amp;field=134" TargetMode="External"/><Relationship Id="rId351" Type="http://schemas.openxmlformats.org/officeDocument/2006/relationships/hyperlink" Target="https://login.consultant.ru/link/?req=doc&amp;base=RLAW284&amp;n=77239&amp;date=02.09.2026&amp;dst=100020&amp;field=134" TargetMode="External"/><Relationship Id="rId393" Type="http://schemas.openxmlformats.org/officeDocument/2006/relationships/hyperlink" Target="https://login.consultant.ru/link/?req=doc&amp;base=RLAW284&amp;n=158466&amp;date=02.09.2026&amp;dst=100210&amp;field=134" TargetMode="External"/><Relationship Id="rId407" Type="http://schemas.openxmlformats.org/officeDocument/2006/relationships/hyperlink" Target="https://login.consultant.ru/link/?req=doc&amp;base=RLAW284&amp;n=164057&amp;date=02.09.2026&amp;dst=100033&amp;field=134" TargetMode="External"/><Relationship Id="rId449" Type="http://schemas.openxmlformats.org/officeDocument/2006/relationships/hyperlink" Target="http://www.pravo-kemerovo.ru" TargetMode="External"/><Relationship Id="rId614" Type="http://schemas.openxmlformats.org/officeDocument/2006/relationships/hyperlink" Target="https://login.consultant.ru/link/?req=doc&amp;base=RLAW284&amp;n=46776&amp;date=02.09.2026&amp;dst=100054&amp;field=134" TargetMode="External"/><Relationship Id="rId211" Type="http://schemas.openxmlformats.org/officeDocument/2006/relationships/hyperlink" Target="https://login.consultant.ru/link/?req=doc&amp;base=RLAW284&amp;n=163536&amp;date=02.09.2026" TargetMode="External"/><Relationship Id="rId253" Type="http://schemas.openxmlformats.org/officeDocument/2006/relationships/hyperlink" Target="https://login.consultant.ru/link/?req=doc&amp;base=RLAW284&amp;n=15947&amp;date=02.09.2026&amp;dst=100038&amp;field=134" TargetMode="External"/><Relationship Id="rId295" Type="http://schemas.openxmlformats.org/officeDocument/2006/relationships/hyperlink" Target="https://login.consultant.ru/link/?req=doc&amp;base=RLAW284&amp;n=141670&amp;date=02.09.2026&amp;dst=100041&amp;field=134" TargetMode="External"/><Relationship Id="rId309" Type="http://schemas.openxmlformats.org/officeDocument/2006/relationships/hyperlink" Target="https://login.consultant.ru/link/?req=doc&amp;base=RLAW284&amp;n=62729&amp;date=02.09.2026&amp;dst=100028&amp;field=134" TargetMode="External"/><Relationship Id="rId460" Type="http://schemas.openxmlformats.org/officeDocument/2006/relationships/hyperlink" Target="https://login.consultant.ru/link/?req=doc&amp;base=LAW&amp;n=531468&amp;date=02.09.2026&amp;dst=100568&amp;field=134" TargetMode="External"/><Relationship Id="rId516" Type="http://schemas.openxmlformats.org/officeDocument/2006/relationships/hyperlink" Target="https://login.consultant.ru/link/?req=doc&amp;base=LAW&amp;n=529676&amp;date=02.09.2026" TargetMode="External"/><Relationship Id="rId48" Type="http://schemas.openxmlformats.org/officeDocument/2006/relationships/hyperlink" Target="https://login.consultant.ru/link/?req=doc&amp;base=RLAW284&amp;n=114528&amp;date=02.09.2026&amp;dst=100009&amp;field=134" TargetMode="External"/><Relationship Id="rId113" Type="http://schemas.openxmlformats.org/officeDocument/2006/relationships/hyperlink" Target="https://login.consultant.ru/link/?req=doc&amp;base=RLAW284&amp;n=15947&amp;date=02.09.2026&amp;dst=100013&amp;field=134" TargetMode="External"/><Relationship Id="rId320" Type="http://schemas.openxmlformats.org/officeDocument/2006/relationships/hyperlink" Target="https://login.consultant.ru/link/?req=doc&amp;base=RLAW284&amp;n=158466&amp;date=02.09.2026&amp;dst=100144&amp;field=134" TargetMode="External"/><Relationship Id="rId558" Type="http://schemas.openxmlformats.org/officeDocument/2006/relationships/hyperlink" Target="https://login.consultant.ru/link/?req=doc&amp;base=RLAW284&amp;n=141670&amp;date=02.09.2026&amp;dst=100007&amp;field=134" TargetMode="External"/><Relationship Id="rId155" Type="http://schemas.openxmlformats.org/officeDocument/2006/relationships/hyperlink" Target="https://login.consultant.ru/link/?req=doc&amp;base=RLAW284&amp;n=141670&amp;date=02.09.2026&amp;dst=100020&amp;field=134" TargetMode="External"/><Relationship Id="rId197" Type="http://schemas.openxmlformats.org/officeDocument/2006/relationships/hyperlink" Target="https://login.consultant.ru/link/?req=doc&amp;base=RLAW284&amp;n=141670&amp;date=02.09.2026&amp;dst=100007&amp;field=134" TargetMode="External"/><Relationship Id="rId362" Type="http://schemas.openxmlformats.org/officeDocument/2006/relationships/hyperlink" Target="https://login.consultant.ru/link/?req=doc&amp;base=RLAW284&amp;n=141670&amp;date=02.09.2026&amp;dst=100064&amp;field=134" TargetMode="External"/><Relationship Id="rId418" Type="http://schemas.openxmlformats.org/officeDocument/2006/relationships/hyperlink" Target="https://login.consultant.ru/link/?req=doc&amp;base=RLAW284&amp;n=28646&amp;date=02.09.2026&amp;dst=100028&amp;field=134" TargetMode="External"/><Relationship Id="rId625" Type="http://schemas.openxmlformats.org/officeDocument/2006/relationships/theme" Target="theme/theme1.xml"/><Relationship Id="rId222" Type="http://schemas.openxmlformats.org/officeDocument/2006/relationships/hyperlink" Target="https://login.consultant.ru/link/?req=doc&amp;base=RLAW284&amp;n=158466&amp;date=02.09.2026&amp;dst=100063&amp;field=134" TargetMode="External"/><Relationship Id="rId264" Type="http://schemas.openxmlformats.org/officeDocument/2006/relationships/hyperlink" Target="https://login.consultant.ru/link/?req=doc&amp;base=RLAW284&amp;n=141670&amp;date=02.09.2026&amp;dst=100036&amp;field=134" TargetMode="External"/><Relationship Id="rId471" Type="http://schemas.openxmlformats.org/officeDocument/2006/relationships/hyperlink" Target="https://login.consultant.ru/link/?req=doc&amp;base=RLAW284&amp;n=158466&amp;date=02.09.2026&amp;dst=100062&amp;field=134" TargetMode="External"/><Relationship Id="rId17" Type="http://schemas.openxmlformats.org/officeDocument/2006/relationships/hyperlink" Target="https://login.consultant.ru/link/?req=doc&amp;base=RLAW284&amp;n=46776&amp;date=02.09.2026&amp;dst=100014&amp;field=134" TargetMode="External"/><Relationship Id="rId59" Type="http://schemas.openxmlformats.org/officeDocument/2006/relationships/hyperlink" Target="https://login.consultant.ru/link/?req=doc&amp;base=RLAW284&amp;n=114528&amp;date=02.09.2026&amp;dst=100011&amp;field=134" TargetMode="External"/><Relationship Id="rId124" Type="http://schemas.openxmlformats.org/officeDocument/2006/relationships/hyperlink" Target="https://login.consultant.ru/link/?req=doc&amp;base=RLAW284&amp;n=40212&amp;date=02.09.2026&amp;dst=100018&amp;field=134" TargetMode="External"/><Relationship Id="rId527" Type="http://schemas.openxmlformats.org/officeDocument/2006/relationships/hyperlink" Target="https://login.consultant.ru/link/?req=doc&amp;base=RLAW284&amp;n=40212&amp;date=02.09.2026&amp;dst=100033&amp;field=134" TargetMode="External"/><Relationship Id="rId569" Type="http://schemas.openxmlformats.org/officeDocument/2006/relationships/hyperlink" Target="https://login.consultant.ru/link/?req=doc&amp;base=RLAW284&amp;n=158466&amp;date=02.09.2026&amp;dst=100301&amp;field=134" TargetMode="External"/><Relationship Id="rId70" Type="http://schemas.openxmlformats.org/officeDocument/2006/relationships/hyperlink" Target="https://login.consultant.ru/link/?req=doc&amp;base=RLAW284&amp;n=62729&amp;date=02.09.2026&amp;dst=100006&amp;field=134" TargetMode="External"/><Relationship Id="rId166" Type="http://schemas.openxmlformats.org/officeDocument/2006/relationships/hyperlink" Target="https://login.consultant.ru/link/?req=doc&amp;base=RLAW284&amp;n=158466&amp;date=02.09.2026&amp;dst=100025&amp;field=134" TargetMode="External"/><Relationship Id="rId331" Type="http://schemas.openxmlformats.org/officeDocument/2006/relationships/hyperlink" Target="https://login.consultant.ru/link/?req=doc&amp;base=RLAW284&amp;n=28646&amp;date=02.09.2026&amp;dst=100017&amp;field=134" TargetMode="External"/><Relationship Id="rId373" Type="http://schemas.openxmlformats.org/officeDocument/2006/relationships/hyperlink" Target="https://login.consultant.ru/link/?req=doc&amp;base=RLAW284&amp;n=15947&amp;date=02.09.2026&amp;dst=100052&amp;field=134" TargetMode="External"/><Relationship Id="rId429" Type="http://schemas.openxmlformats.org/officeDocument/2006/relationships/hyperlink" Target="https://login.consultant.ru/link/?req=doc&amp;base=RLAW284&amp;n=127566&amp;date=02.09.2026&amp;dst=100012&amp;field=134" TargetMode="External"/><Relationship Id="rId580" Type="http://schemas.openxmlformats.org/officeDocument/2006/relationships/hyperlink" Target="https://login.consultant.ru/link/?req=doc&amp;base=RLAW284&amp;n=158466&amp;date=02.09.2026&amp;dst=100307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94960&amp;date=02.09.2026" TargetMode="External"/><Relationship Id="rId440" Type="http://schemas.openxmlformats.org/officeDocument/2006/relationships/hyperlink" Target="https://login.consultant.ru/link/?req=doc&amp;base=RLAW284&amp;n=62729&amp;date=02.09.2026&amp;dst=100034&amp;field=134" TargetMode="External"/><Relationship Id="rId28" Type="http://schemas.openxmlformats.org/officeDocument/2006/relationships/hyperlink" Target="https://login.consultant.ru/link/?req=doc&amp;base=RLAW284&amp;n=96319&amp;date=02.09.2026&amp;dst=100007&amp;field=134" TargetMode="External"/><Relationship Id="rId275" Type="http://schemas.openxmlformats.org/officeDocument/2006/relationships/hyperlink" Target="https://login.consultant.ru/link/?req=doc&amp;base=RLAW284&amp;n=19490&amp;date=02.09.2026&amp;dst=100027&amp;field=134" TargetMode="External"/><Relationship Id="rId300" Type="http://schemas.openxmlformats.org/officeDocument/2006/relationships/hyperlink" Target="http://&#1087;&#1088;&#1072;&#1074;&#1086;-&#1084;&#1080;&#1085;&#1102;&#1089;&#1090;.&#1088;&#1092;" TargetMode="External"/><Relationship Id="rId482" Type="http://schemas.openxmlformats.org/officeDocument/2006/relationships/hyperlink" Target="https://login.consultant.ru/link/?req=doc&amp;base=RLAW284&amp;n=55212&amp;date=02.09.2026&amp;dst=100027&amp;field=134" TargetMode="External"/><Relationship Id="rId538" Type="http://schemas.openxmlformats.org/officeDocument/2006/relationships/hyperlink" Target="https://login.consultant.ru/link/?req=doc&amp;base=RLAW284&amp;n=114528&amp;date=02.09.2026&amp;dst=100067&amp;field=134" TargetMode="External"/><Relationship Id="rId81" Type="http://schemas.openxmlformats.org/officeDocument/2006/relationships/hyperlink" Target="https://login.consultant.ru/link/?req=doc&amp;base=RLAW284&amp;n=55212&amp;date=02.09.2026&amp;dst=100006&amp;field=134" TargetMode="External"/><Relationship Id="rId135" Type="http://schemas.openxmlformats.org/officeDocument/2006/relationships/hyperlink" Target="https://login.consultant.ru/link/?req=doc&amp;base=RLAW284&amp;n=147701&amp;date=02.09.2026&amp;dst=100014&amp;field=134" TargetMode="External"/><Relationship Id="rId177" Type="http://schemas.openxmlformats.org/officeDocument/2006/relationships/hyperlink" Target="https://login.consultant.ru/link/?req=doc&amp;base=RLAW284&amp;n=163504&amp;date=02.09.2026&amp;dst=100098&amp;field=134" TargetMode="External"/><Relationship Id="rId342" Type="http://schemas.openxmlformats.org/officeDocument/2006/relationships/hyperlink" Target="https://login.consultant.ru/link/?req=doc&amp;base=LAW&amp;n=531468&amp;date=02.09.2026&amp;dst=100382&amp;field=134" TargetMode="External"/><Relationship Id="rId384" Type="http://schemas.openxmlformats.org/officeDocument/2006/relationships/hyperlink" Target="https://login.consultant.ru/link/?req=doc&amp;base=LAW&amp;n=523306&amp;date=02.09.2026" TargetMode="External"/><Relationship Id="rId591" Type="http://schemas.openxmlformats.org/officeDocument/2006/relationships/hyperlink" Target="https://login.consultant.ru/link/?req=doc&amp;base=LAW&amp;n=2875&amp;date=02.09.2026" TargetMode="External"/><Relationship Id="rId605" Type="http://schemas.openxmlformats.org/officeDocument/2006/relationships/hyperlink" Target="https://login.consultant.ru/link/?req=doc&amp;base=RLAW284&amp;n=158466&amp;date=02.09.2026&amp;dst=100330&amp;field=134" TargetMode="External"/><Relationship Id="rId202" Type="http://schemas.openxmlformats.org/officeDocument/2006/relationships/hyperlink" Target="https://login.consultant.ru/link/?req=doc&amp;base=RLAW284&amp;n=40212&amp;date=02.09.2026&amp;dst=100025&amp;field=134" TargetMode="External"/><Relationship Id="rId244" Type="http://schemas.openxmlformats.org/officeDocument/2006/relationships/hyperlink" Target="https://login.consultant.ru/link/?req=doc&amp;base=RLAW284&amp;n=96319&amp;date=02.09.2026&amp;dst=100021&amp;field=134" TargetMode="External"/><Relationship Id="rId39" Type="http://schemas.openxmlformats.org/officeDocument/2006/relationships/hyperlink" Target="https://login.consultant.ru/link/?req=doc&amp;base=RLAW284&amp;n=164057&amp;date=02.09.2026&amp;dst=100006&amp;field=134" TargetMode="External"/><Relationship Id="rId286" Type="http://schemas.openxmlformats.org/officeDocument/2006/relationships/hyperlink" Target="https://login.consultant.ru/link/?req=doc&amp;base=RLAW284&amp;n=123089&amp;date=02.09.2026&amp;dst=100049&amp;field=134" TargetMode="External"/><Relationship Id="rId451" Type="http://schemas.openxmlformats.org/officeDocument/2006/relationships/hyperlink" Target="http://pravo-minjust.ru" TargetMode="External"/><Relationship Id="rId493" Type="http://schemas.openxmlformats.org/officeDocument/2006/relationships/hyperlink" Target="https://login.consultant.ru/link/?req=doc&amp;base=RLAW284&amp;n=32219&amp;date=02.09.2026&amp;dst=100044&amp;field=134" TargetMode="External"/><Relationship Id="rId507" Type="http://schemas.openxmlformats.org/officeDocument/2006/relationships/hyperlink" Target="https://login.consultant.ru/link/?req=doc&amp;base=LAW&amp;n=538085&amp;date=02.09.2026" TargetMode="External"/><Relationship Id="rId549" Type="http://schemas.openxmlformats.org/officeDocument/2006/relationships/hyperlink" Target="https://login.consultant.ru/link/?req=doc&amp;base=RLAW284&amp;n=62729&amp;date=02.09.2026&amp;dst=100047&amp;field=134" TargetMode="External"/><Relationship Id="rId50" Type="http://schemas.openxmlformats.org/officeDocument/2006/relationships/hyperlink" Target="https://login.consultant.ru/link/?req=doc&amp;base=LAW&amp;n=2875&amp;date=02.09.2026" TargetMode="External"/><Relationship Id="rId104" Type="http://schemas.openxmlformats.org/officeDocument/2006/relationships/hyperlink" Target="https://login.consultant.ru/link/?req=doc&amp;base=RLAW284&amp;n=123089&amp;date=02.09.2026&amp;dst=100011&amp;field=134" TargetMode="External"/><Relationship Id="rId146" Type="http://schemas.openxmlformats.org/officeDocument/2006/relationships/hyperlink" Target="https://login.consultant.ru/link/?req=doc&amp;base=RLAW284&amp;n=141670&amp;date=02.09.2026&amp;dst=100016&amp;field=134" TargetMode="External"/><Relationship Id="rId188" Type="http://schemas.openxmlformats.org/officeDocument/2006/relationships/hyperlink" Target="https://login.consultant.ru/link/?req=doc&amp;base=LAW&amp;n=405631&amp;date=02.09.2026" TargetMode="External"/><Relationship Id="rId311" Type="http://schemas.openxmlformats.org/officeDocument/2006/relationships/hyperlink" Target="https://login.consultant.ru/link/?req=doc&amp;base=RLAW284&amp;n=159978&amp;date=02.09.2026&amp;dst=100023&amp;field=134" TargetMode="External"/><Relationship Id="rId353" Type="http://schemas.openxmlformats.org/officeDocument/2006/relationships/hyperlink" Target="https://login.consultant.ru/link/?req=doc&amp;base=RLAW284&amp;n=77239&amp;date=02.09.2026&amp;dst=100021&amp;field=134" TargetMode="External"/><Relationship Id="rId395" Type="http://schemas.openxmlformats.org/officeDocument/2006/relationships/hyperlink" Target="https://login.consultant.ru/link/?req=doc&amp;base=RLAW284&amp;n=51630&amp;date=02.09.2026&amp;dst=100010&amp;field=134" TargetMode="External"/><Relationship Id="rId409" Type="http://schemas.openxmlformats.org/officeDocument/2006/relationships/hyperlink" Target="https://login.consultant.ru/link/?req=doc&amp;base=RLAW284&amp;n=164057&amp;date=02.09.2026&amp;dst=100038&amp;field=134" TargetMode="External"/><Relationship Id="rId560" Type="http://schemas.openxmlformats.org/officeDocument/2006/relationships/hyperlink" Target="https://login.consultant.ru/link/?req=doc&amp;base=RLAW284&amp;n=147701&amp;date=02.09.2026&amp;dst=100041&amp;field=134" TargetMode="External"/><Relationship Id="rId92" Type="http://schemas.openxmlformats.org/officeDocument/2006/relationships/hyperlink" Target="https://login.consultant.ru/link/?req=doc&amp;base=RLAW284&amp;n=123089&amp;date=02.09.2026&amp;dst=100010&amp;field=134" TargetMode="External"/><Relationship Id="rId213" Type="http://schemas.openxmlformats.org/officeDocument/2006/relationships/hyperlink" Target="https://login.consultant.ru/link/?req=doc&amp;base=RLAW284&amp;n=114528&amp;date=02.09.2026&amp;dst=100018&amp;field=134" TargetMode="External"/><Relationship Id="rId420" Type="http://schemas.openxmlformats.org/officeDocument/2006/relationships/hyperlink" Target="https://login.consultant.ru/link/?req=doc&amp;base=RLAW284&amp;n=15947&amp;date=02.09.2026&amp;dst=100060&amp;field=134" TargetMode="External"/><Relationship Id="rId616" Type="http://schemas.openxmlformats.org/officeDocument/2006/relationships/hyperlink" Target="https://login.consultant.ru/link/?req=doc&amp;base=RLAW284&amp;n=141670&amp;date=02.09.2026&amp;dst=100007&amp;field=134" TargetMode="External"/><Relationship Id="rId255" Type="http://schemas.openxmlformats.org/officeDocument/2006/relationships/hyperlink" Target="https://login.consultant.ru/link/?req=doc&amp;base=RLAW284&amp;n=32219&amp;date=02.09.2026&amp;dst=100022&amp;field=134" TargetMode="External"/><Relationship Id="rId297" Type="http://schemas.openxmlformats.org/officeDocument/2006/relationships/hyperlink" Target="http://www.pravo-kemerovo.ru" TargetMode="External"/><Relationship Id="rId462" Type="http://schemas.openxmlformats.org/officeDocument/2006/relationships/hyperlink" Target="https://login.consultant.ru/link/?req=doc&amp;base=LAW&amp;n=531468&amp;date=02.09.2026&amp;dst=100376&amp;field=134" TargetMode="External"/><Relationship Id="rId518" Type="http://schemas.openxmlformats.org/officeDocument/2006/relationships/hyperlink" Target="https://login.consultant.ru/link/?req=doc&amp;base=RLAW284&amp;n=141670&amp;date=02.09.2026&amp;dst=100177&amp;field=134" TargetMode="External"/><Relationship Id="rId115" Type="http://schemas.openxmlformats.org/officeDocument/2006/relationships/hyperlink" Target="https://login.consultant.ru/link/?req=doc&amp;base=RLAW284&amp;n=144081&amp;date=02.09.2026&amp;dst=100009&amp;field=134" TargetMode="External"/><Relationship Id="rId157" Type="http://schemas.openxmlformats.org/officeDocument/2006/relationships/hyperlink" Target="https://login.consultant.ru/link/?req=doc&amp;base=RLAW284&amp;n=141670&amp;date=02.09.2026&amp;dst=100021&amp;field=134" TargetMode="External"/><Relationship Id="rId322" Type="http://schemas.openxmlformats.org/officeDocument/2006/relationships/hyperlink" Target="https://login.consultant.ru/link/?req=doc&amp;base=RLAW284&amp;n=77239&amp;date=02.09.2026&amp;dst=100016&amp;field=134" TargetMode="External"/><Relationship Id="rId364" Type="http://schemas.openxmlformats.org/officeDocument/2006/relationships/hyperlink" Target="https://login.consultant.ru/link/?req=doc&amp;base=RLAW284&amp;n=141670&amp;date=02.09.2026&amp;dst=100070&amp;field=134" TargetMode="External"/><Relationship Id="rId61" Type="http://schemas.openxmlformats.org/officeDocument/2006/relationships/hyperlink" Target="https://login.consultant.ru/link/?req=doc&amp;base=LAW&amp;n=531468&amp;date=02.09.2026" TargetMode="External"/><Relationship Id="rId199" Type="http://schemas.openxmlformats.org/officeDocument/2006/relationships/hyperlink" Target="https://login.consultant.ru/link/?req=doc&amp;base=RLAW284&amp;n=96319&amp;date=02.09.2026&amp;dst=100017&amp;field=134" TargetMode="External"/><Relationship Id="rId571" Type="http://schemas.openxmlformats.org/officeDocument/2006/relationships/hyperlink" Target="https://login.consultant.ru/link/?req=doc&amp;base=RLAW284&amp;n=158466&amp;date=02.09.2026&amp;dst=100303&amp;field=134" TargetMode="External"/><Relationship Id="rId19" Type="http://schemas.openxmlformats.org/officeDocument/2006/relationships/hyperlink" Target="https://login.consultant.ru/link/?req=doc&amp;base=RLAW284&amp;n=55212&amp;date=02.09.2026&amp;dst=100005&amp;field=134" TargetMode="External"/><Relationship Id="rId224" Type="http://schemas.openxmlformats.org/officeDocument/2006/relationships/hyperlink" Target="https://login.consultant.ru/link/?req=doc&amp;base=RLAW284&amp;n=133902&amp;date=02.09.2026" TargetMode="External"/><Relationship Id="rId266" Type="http://schemas.openxmlformats.org/officeDocument/2006/relationships/hyperlink" Target="https://login.consultant.ru/link/?req=doc&amp;base=RLAW284&amp;n=40212&amp;date=02.09.2026&amp;dst=100028&amp;field=134" TargetMode="External"/><Relationship Id="rId431" Type="http://schemas.openxmlformats.org/officeDocument/2006/relationships/hyperlink" Target="https://login.consultant.ru/link/?req=doc&amp;base=LAW&amp;n=531468&amp;date=02.09.2026&amp;dst=100198&amp;field=134" TargetMode="External"/><Relationship Id="rId473" Type="http://schemas.openxmlformats.org/officeDocument/2006/relationships/hyperlink" Target="https://login.consultant.ru/link/?req=doc&amp;base=RLAW284&amp;n=114528&amp;date=02.09.2026&amp;dst=100064&amp;field=134" TargetMode="External"/><Relationship Id="rId529" Type="http://schemas.openxmlformats.org/officeDocument/2006/relationships/hyperlink" Target="https://login.consultant.ru/link/?req=doc&amp;base=RLAW284&amp;n=46776&amp;date=02.09.2026&amp;dst=100047&amp;field=134" TargetMode="External"/><Relationship Id="rId30" Type="http://schemas.openxmlformats.org/officeDocument/2006/relationships/hyperlink" Target="https://login.consultant.ru/link/?req=doc&amp;base=RLAW284&amp;n=114528&amp;date=02.09.2026&amp;dst=100006&amp;field=134" TargetMode="External"/><Relationship Id="rId126" Type="http://schemas.openxmlformats.org/officeDocument/2006/relationships/hyperlink" Target="https://login.consultant.ru/link/?req=doc&amp;base=RLAW284&amp;n=40212&amp;date=02.09.2026&amp;dst=100022&amp;field=134" TargetMode="External"/><Relationship Id="rId168" Type="http://schemas.openxmlformats.org/officeDocument/2006/relationships/hyperlink" Target="https://login.consultant.ru/link/?req=doc&amp;base=LAW&amp;n=2875&amp;date=02.09.2026" TargetMode="External"/><Relationship Id="rId333" Type="http://schemas.openxmlformats.org/officeDocument/2006/relationships/hyperlink" Target="https://login.consultant.ru/link/?req=doc&amp;base=RLAW284&amp;n=158466&amp;date=02.09.2026&amp;dst=100153&amp;field=134" TargetMode="External"/><Relationship Id="rId540" Type="http://schemas.openxmlformats.org/officeDocument/2006/relationships/hyperlink" Target="https://login.consultant.ru/link/?req=doc&amp;base=LAW&amp;n=523291&amp;date=02.09.2026" TargetMode="External"/><Relationship Id="rId72" Type="http://schemas.openxmlformats.org/officeDocument/2006/relationships/hyperlink" Target="https://login.consultant.ru/link/?req=doc&amp;base=RLAW284&amp;n=123089&amp;date=02.09.2026&amp;dst=100007&amp;field=134" TargetMode="External"/><Relationship Id="rId375" Type="http://schemas.openxmlformats.org/officeDocument/2006/relationships/hyperlink" Target="https://login.consultant.ru/link/?req=doc&amp;base=RLAW284&amp;n=141670&amp;date=02.09.2026&amp;dst=100007&amp;field=134" TargetMode="External"/><Relationship Id="rId582" Type="http://schemas.openxmlformats.org/officeDocument/2006/relationships/hyperlink" Target="https://login.consultant.ru/link/?req=doc&amp;base=RLAW284&amp;n=55212&amp;date=02.09.2026&amp;dst=100030&amp;field=1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ogin.consultant.ru/link/?req=doc&amp;base=RLAW284&amp;n=158466&amp;date=02.09.2026&amp;dst=100113&amp;field=134" TargetMode="External"/><Relationship Id="rId277" Type="http://schemas.openxmlformats.org/officeDocument/2006/relationships/hyperlink" Target="https://login.consultant.ru/link/?req=doc&amp;base=RLAW284&amp;n=123089&amp;date=02.09.2026&amp;dst=100047&amp;field=134" TargetMode="External"/><Relationship Id="rId400" Type="http://schemas.openxmlformats.org/officeDocument/2006/relationships/hyperlink" Target="https://login.consultant.ru/link/?req=doc&amp;base=RLAW284&amp;n=141670&amp;date=02.09.2026&amp;dst=100105&amp;field=134" TargetMode="External"/><Relationship Id="rId442" Type="http://schemas.openxmlformats.org/officeDocument/2006/relationships/hyperlink" Target="https://login.consultant.ru/link/?req=doc&amp;base=RLAW284&amp;n=77239&amp;date=02.09.2026&amp;dst=100032&amp;field=134" TargetMode="External"/><Relationship Id="rId484" Type="http://schemas.openxmlformats.org/officeDocument/2006/relationships/hyperlink" Target="https://login.consultant.ru/link/?req=doc&amp;base=RLAW284&amp;n=62729&amp;date=02.09.2026&amp;dst=100038&amp;field=134" TargetMode="External"/><Relationship Id="rId137" Type="http://schemas.openxmlformats.org/officeDocument/2006/relationships/hyperlink" Target="https://login.consultant.ru/link/?req=doc&amp;base=RLAW284&amp;n=32219&amp;date=02.09.2026&amp;dst=100017&amp;field=134" TargetMode="External"/><Relationship Id="rId302" Type="http://schemas.openxmlformats.org/officeDocument/2006/relationships/hyperlink" Target="http://pravo.gov.ru" TargetMode="External"/><Relationship Id="rId344" Type="http://schemas.openxmlformats.org/officeDocument/2006/relationships/hyperlink" Target="https://login.consultant.ru/link/?req=doc&amp;base=LAW&amp;n=531468&amp;date=02.09.2026" TargetMode="External"/><Relationship Id="rId41" Type="http://schemas.openxmlformats.org/officeDocument/2006/relationships/hyperlink" Target="https://login.consultant.ru/link/?req=doc&amp;base=RLAW284&amp;n=164232&amp;date=02.09.2026&amp;dst=107749&amp;field=134" TargetMode="External"/><Relationship Id="rId83" Type="http://schemas.openxmlformats.org/officeDocument/2006/relationships/hyperlink" Target="https://login.consultant.ru/link/?req=doc&amp;base=RLAW284&amp;n=152412&amp;date=02.09.2026&amp;dst=100007&amp;field=134" TargetMode="External"/><Relationship Id="rId179" Type="http://schemas.openxmlformats.org/officeDocument/2006/relationships/hyperlink" Target="https://login.consultant.ru/link/?req=doc&amp;base=RLAW284&amp;n=114528&amp;date=02.09.2026&amp;dst=100017&amp;field=134" TargetMode="External"/><Relationship Id="rId386" Type="http://schemas.openxmlformats.org/officeDocument/2006/relationships/hyperlink" Target="https://login.consultant.ru/link/?req=doc&amp;base=LAW&amp;n=523290&amp;date=02.09.2026" TargetMode="External"/><Relationship Id="rId551" Type="http://schemas.openxmlformats.org/officeDocument/2006/relationships/hyperlink" Target="https://login.consultant.ru/link/?req=doc&amp;base=LAW&amp;n=531468&amp;date=02.09.2026&amp;dst=100535&amp;field=134" TargetMode="External"/><Relationship Id="rId593" Type="http://schemas.openxmlformats.org/officeDocument/2006/relationships/hyperlink" Target="https://login.consultant.ru/link/?req=doc&amp;base=RLAW284&amp;n=158466&amp;date=02.09.2026&amp;dst=100314&amp;field=134" TargetMode="External"/><Relationship Id="rId607" Type="http://schemas.openxmlformats.org/officeDocument/2006/relationships/hyperlink" Target="https://login.consultant.ru/link/?req=doc&amp;base=RLAW284&amp;n=46776&amp;date=02.09.2026&amp;dst=100052&amp;field=134" TargetMode="External"/><Relationship Id="rId190" Type="http://schemas.openxmlformats.org/officeDocument/2006/relationships/hyperlink" Target="https://login.consultant.ru/link/?req=doc&amp;base=RLAW284&amp;n=15947&amp;date=02.09.2026&amp;dst=100025&amp;field=134" TargetMode="External"/><Relationship Id="rId204" Type="http://schemas.openxmlformats.org/officeDocument/2006/relationships/hyperlink" Target="https://login.consultant.ru/link/?req=doc&amp;base=LAW&amp;n=540421&amp;date=02.09.2026&amp;dst=101500&amp;field=134" TargetMode="External"/><Relationship Id="rId246" Type="http://schemas.openxmlformats.org/officeDocument/2006/relationships/hyperlink" Target="https://login.consultant.ru/link/?req=doc&amp;base=RLAW284&amp;n=77239&amp;date=02.09.2026&amp;dst=100007&amp;field=134" TargetMode="External"/><Relationship Id="rId288" Type="http://schemas.openxmlformats.org/officeDocument/2006/relationships/hyperlink" Target="https://login.consultant.ru/link/?req=doc&amp;base=RLAW284&amp;n=32219&amp;date=02.09.2026&amp;dst=100023&amp;field=134" TargetMode="External"/><Relationship Id="rId411" Type="http://schemas.openxmlformats.org/officeDocument/2006/relationships/hyperlink" Target="https://login.consultant.ru/link/?req=doc&amp;base=RLAW284&amp;n=164057&amp;date=02.09.2026&amp;dst=100040&amp;field=134" TargetMode="External"/><Relationship Id="rId453" Type="http://schemas.openxmlformats.org/officeDocument/2006/relationships/hyperlink" Target="https://login.consultant.ru/link/?req=doc&amp;base=RLAW284&amp;n=141670&amp;date=02.09.2026&amp;dst=100121&amp;field=134" TargetMode="External"/><Relationship Id="rId509" Type="http://schemas.openxmlformats.org/officeDocument/2006/relationships/hyperlink" Target="https://login.consultant.ru/link/?req=doc&amp;base=RLAW284&amp;n=77239&amp;date=02.09.2026&amp;dst=100039&amp;field=134" TargetMode="External"/><Relationship Id="rId106" Type="http://schemas.openxmlformats.org/officeDocument/2006/relationships/hyperlink" Target="https://login.consultant.ru/link/?req=doc&amp;base=RLAW284&amp;n=15947&amp;date=02.09.2026&amp;dst=100013&amp;field=134" TargetMode="External"/><Relationship Id="rId313" Type="http://schemas.openxmlformats.org/officeDocument/2006/relationships/hyperlink" Target="https://login.consultant.ru/link/?req=doc&amp;base=RLAW284&amp;n=141670&amp;date=02.09.2026&amp;dst=100007&amp;field=134" TargetMode="External"/><Relationship Id="rId495" Type="http://schemas.openxmlformats.org/officeDocument/2006/relationships/hyperlink" Target="https://login.consultant.ru/link/?req=doc&amp;base=RLAW284&amp;n=158042&amp;date=02.09.2026" TargetMode="External"/><Relationship Id="rId10" Type="http://schemas.openxmlformats.org/officeDocument/2006/relationships/hyperlink" Target="https://login.consultant.ru/link/?req=doc&amp;base=RLAW284&amp;n=12085&amp;date=02.09.2026" TargetMode="External"/><Relationship Id="rId52" Type="http://schemas.openxmlformats.org/officeDocument/2006/relationships/hyperlink" Target="https://login.consultant.ru/link/?req=doc&amp;base=LAW&amp;n=531468&amp;date=02.09.2026" TargetMode="External"/><Relationship Id="rId94" Type="http://schemas.openxmlformats.org/officeDocument/2006/relationships/hyperlink" Target="https://login.consultant.ru/link/?req=doc&amp;base=LAW&amp;n=541132&amp;date=02.09.2026" TargetMode="External"/><Relationship Id="rId148" Type="http://schemas.openxmlformats.org/officeDocument/2006/relationships/hyperlink" Target="https://login.consultant.ru/link/?req=doc&amp;base=RLAW284&amp;n=141670&amp;date=02.09.2026&amp;dst=100018&amp;field=134" TargetMode="External"/><Relationship Id="rId355" Type="http://schemas.openxmlformats.org/officeDocument/2006/relationships/hyperlink" Target="https://login.consultant.ru/link/?req=doc&amp;base=RLAW284&amp;n=147701&amp;date=02.09.2026&amp;dst=100027&amp;field=134" TargetMode="External"/><Relationship Id="rId397" Type="http://schemas.openxmlformats.org/officeDocument/2006/relationships/hyperlink" Target="https://login.consultant.ru/link/?req=doc&amp;base=RLAW284&amp;n=114528&amp;date=02.09.2026&amp;dst=100054&amp;field=134" TargetMode="External"/><Relationship Id="rId520" Type="http://schemas.openxmlformats.org/officeDocument/2006/relationships/hyperlink" Target="https://login.consultant.ru/link/?req=doc&amp;base=RLAW284&amp;n=62729&amp;date=02.09.2026&amp;dst=100041&amp;field=134" TargetMode="External"/><Relationship Id="rId562" Type="http://schemas.openxmlformats.org/officeDocument/2006/relationships/hyperlink" Target="https://login.consultant.ru/link/?req=doc&amp;base=RLAW284&amp;n=141670&amp;date=02.09.2026&amp;dst=100007&amp;field=134" TargetMode="External"/><Relationship Id="rId618" Type="http://schemas.openxmlformats.org/officeDocument/2006/relationships/hyperlink" Target="https://login.consultant.ru/link/?req=doc&amp;base=RLAW284&amp;n=141670&amp;date=02.09.2026&amp;dst=100007&amp;field=134" TargetMode="External"/><Relationship Id="rId215" Type="http://schemas.openxmlformats.org/officeDocument/2006/relationships/hyperlink" Target="https://login.consultant.ru/link/?req=doc&amp;base=RLAW284&amp;n=141670&amp;date=02.09.2026&amp;dst=100033&amp;field=134" TargetMode="External"/><Relationship Id="rId257" Type="http://schemas.openxmlformats.org/officeDocument/2006/relationships/hyperlink" Target="https://login.consultant.ru/link/?req=doc&amp;base=RLAW284&amp;n=114528&amp;date=02.09.2026&amp;dst=100024&amp;field=134" TargetMode="External"/><Relationship Id="rId422" Type="http://schemas.openxmlformats.org/officeDocument/2006/relationships/hyperlink" Target="https://login.consultant.ru/link/?req=doc&amp;base=RLAW284&amp;n=114528&amp;date=02.09.2026&amp;dst=100056&amp;field=134" TargetMode="External"/><Relationship Id="rId464" Type="http://schemas.openxmlformats.org/officeDocument/2006/relationships/hyperlink" Target="https://login.consultant.ru/link/?req=doc&amp;base=LAW&amp;n=531468&amp;date=02.09.2026&amp;dst=100568&amp;field=134" TargetMode="External"/><Relationship Id="rId299" Type="http://schemas.openxmlformats.org/officeDocument/2006/relationships/hyperlink" Target="http://pravo-minjust.ru" TargetMode="External"/><Relationship Id="rId63" Type="http://schemas.openxmlformats.org/officeDocument/2006/relationships/hyperlink" Target="https://login.consultant.ru/link/?req=doc&amp;base=RLAW284&amp;n=158466&amp;date=02.09.2026&amp;dst=100013&amp;field=134" TargetMode="External"/><Relationship Id="rId159" Type="http://schemas.openxmlformats.org/officeDocument/2006/relationships/hyperlink" Target="https://login.consultant.ru/link/?req=doc&amp;base=RLAW284&amp;n=141670&amp;date=02.09.2026&amp;dst=100012&amp;field=134" TargetMode="External"/><Relationship Id="rId366" Type="http://schemas.openxmlformats.org/officeDocument/2006/relationships/hyperlink" Target="https://login.consultant.ru/link/?req=doc&amp;base=RLAW284&amp;n=158466&amp;date=02.09.2026&amp;dst=100166&amp;field=134" TargetMode="External"/><Relationship Id="rId573" Type="http://schemas.openxmlformats.org/officeDocument/2006/relationships/hyperlink" Target="https://login.consultant.ru/link/?req=doc&amp;base=RLAW284&amp;n=158466&amp;date=02.09.2026&amp;dst=100305&amp;field=134" TargetMode="External"/><Relationship Id="rId226" Type="http://schemas.openxmlformats.org/officeDocument/2006/relationships/hyperlink" Target="http://kemerovo.ru" TargetMode="External"/><Relationship Id="rId433" Type="http://schemas.openxmlformats.org/officeDocument/2006/relationships/hyperlink" Target="https://login.consultant.ru/link/?req=doc&amp;base=RLAW284&amp;n=28646&amp;date=02.09.2026&amp;dst=100029&amp;field=134" TargetMode="External"/><Relationship Id="rId74" Type="http://schemas.openxmlformats.org/officeDocument/2006/relationships/hyperlink" Target="https://login.consultant.ru/link/?req=doc&amp;base=RLAW284&amp;n=96319&amp;date=02.09.2026&amp;dst=100008&amp;field=134" TargetMode="External"/><Relationship Id="rId377" Type="http://schemas.openxmlformats.org/officeDocument/2006/relationships/hyperlink" Target="https://login.consultant.ru/link/?req=doc&amp;base=RLAW284&amp;n=158466&amp;date=02.09.2026&amp;dst=100197&amp;field=134" TargetMode="External"/><Relationship Id="rId500" Type="http://schemas.openxmlformats.org/officeDocument/2006/relationships/hyperlink" Target="https://login.consultant.ru/link/?req=doc&amp;base=RLAW284&amp;n=55212&amp;date=02.09.2026&amp;dst=100025&amp;field=134" TargetMode="External"/><Relationship Id="rId584" Type="http://schemas.openxmlformats.org/officeDocument/2006/relationships/hyperlink" Target="https://login.consultant.ru/link/?req=doc&amp;base=LAW&amp;n=511724&amp;date=02.09.2026&amp;dst=101551&amp;field=134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login.consultant.ru/link/?req=doc&amp;base=RLAW284&amp;n=28646&amp;date=02.09.2026&amp;dst=100039&amp;field=134" TargetMode="External"/><Relationship Id="rId444" Type="http://schemas.openxmlformats.org/officeDocument/2006/relationships/hyperlink" Target="https://login.consultant.ru/link/?req=doc&amp;base=RLAW284&amp;n=123089&amp;date=02.09.2026&amp;dst=100055&amp;field=134" TargetMode="External"/><Relationship Id="rId290" Type="http://schemas.openxmlformats.org/officeDocument/2006/relationships/hyperlink" Target="https://login.consultant.ru/link/?req=doc&amp;base=RLAW284&amp;n=141670&amp;date=02.09.2026&amp;dst=100038&amp;field=134" TargetMode="External"/><Relationship Id="rId304" Type="http://schemas.openxmlformats.org/officeDocument/2006/relationships/hyperlink" Target="https://login.consultant.ru/link/?req=doc&amp;base=RLAW284&amp;n=158466&amp;date=02.09.2026&amp;dst=100140&amp;field=134" TargetMode="External"/><Relationship Id="rId388" Type="http://schemas.openxmlformats.org/officeDocument/2006/relationships/hyperlink" Target="https://login.consultant.ru/link/?req=doc&amp;base=LAW&amp;n=531468&amp;date=02.09.2026" TargetMode="External"/><Relationship Id="rId511" Type="http://schemas.openxmlformats.org/officeDocument/2006/relationships/hyperlink" Target="https://login.consultant.ru/link/?req=doc&amp;base=LAW&amp;n=538085&amp;date=02.09.2026&amp;dst=100315&amp;field=134" TargetMode="External"/><Relationship Id="rId609" Type="http://schemas.openxmlformats.org/officeDocument/2006/relationships/hyperlink" Target="https://login.consultant.ru/link/?req=doc&amp;base=RLAW284&amp;n=123089&amp;date=02.09.2026&amp;dst=100084&amp;field=134" TargetMode="External"/><Relationship Id="rId85" Type="http://schemas.openxmlformats.org/officeDocument/2006/relationships/hyperlink" Target="https://login.consultant.ru/link/?req=doc&amp;base=RLAW284&amp;n=15947&amp;date=02.09.2026&amp;dst=100007&amp;field=134" TargetMode="External"/><Relationship Id="rId150" Type="http://schemas.openxmlformats.org/officeDocument/2006/relationships/hyperlink" Target="http://www.pravo-kemerovo.ru" TargetMode="External"/><Relationship Id="rId595" Type="http://schemas.openxmlformats.org/officeDocument/2006/relationships/hyperlink" Target="https://login.consultant.ru/link/?req=doc&amp;base=LAW&amp;n=531468&amp;date=02.09.2026" TargetMode="External"/><Relationship Id="rId248" Type="http://schemas.openxmlformats.org/officeDocument/2006/relationships/hyperlink" Target="https://login.consultant.ru/link/?req=doc&amp;base=RLAW284&amp;n=141670&amp;date=02.09.2026&amp;dst=100007&amp;field=134" TargetMode="External"/><Relationship Id="rId455" Type="http://schemas.openxmlformats.org/officeDocument/2006/relationships/hyperlink" Target="https://login.consultant.ru/link/?req=doc&amp;base=RLAW284&amp;n=158466&amp;date=02.09.2026&amp;dst=100233&amp;field=134" TargetMode="External"/><Relationship Id="rId12" Type="http://schemas.openxmlformats.org/officeDocument/2006/relationships/hyperlink" Target="https://login.consultant.ru/link/?req=doc&amp;base=RLAW284&amp;n=15947&amp;date=02.09.2026&amp;dst=100005&amp;field=134" TargetMode="External"/><Relationship Id="rId108" Type="http://schemas.openxmlformats.org/officeDocument/2006/relationships/hyperlink" Target="https://login.consultant.ru/link/?req=doc&amp;base=RLAW284&amp;n=96319&amp;date=02.09.2026&amp;dst=100013&amp;field=134" TargetMode="External"/><Relationship Id="rId315" Type="http://schemas.openxmlformats.org/officeDocument/2006/relationships/hyperlink" Target="https://login.consultant.ru/link/?req=doc&amp;base=RLAW284&amp;n=32219&amp;date=02.09.2026&amp;dst=100025&amp;field=134" TargetMode="External"/><Relationship Id="rId522" Type="http://schemas.openxmlformats.org/officeDocument/2006/relationships/hyperlink" Target="https://login.consultant.ru/link/?req=doc&amp;base=RLAW284&amp;n=62729&amp;date=02.09.2026&amp;dst=100041&amp;field=134" TargetMode="External"/><Relationship Id="rId96" Type="http://schemas.openxmlformats.org/officeDocument/2006/relationships/hyperlink" Target="https://login.consultant.ru/link/?req=doc&amp;base=RLAW284&amp;n=40212&amp;date=02.09.2026&amp;dst=100014&amp;field=134" TargetMode="External"/><Relationship Id="rId161" Type="http://schemas.openxmlformats.org/officeDocument/2006/relationships/hyperlink" Target="https://login.consultant.ru/link/?req=doc&amp;base=RLAW284&amp;n=114528&amp;date=02.09.2026&amp;dst=100016&amp;field=134" TargetMode="External"/><Relationship Id="rId399" Type="http://schemas.openxmlformats.org/officeDocument/2006/relationships/hyperlink" Target="https://login.consultant.ru/link/?req=doc&amp;base=RLAW284&amp;n=15947&amp;date=02.09.2026&amp;dst=100057&amp;field=134" TargetMode="External"/><Relationship Id="rId259" Type="http://schemas.openxmlformats.org/officeDocument/2006/relationships/hyperlink" Target="https://login.consultant.ru/link/?req=doc&amp;base=RLAW284&amp;n=55212&amp;date=02.09.2026&amp;dst=100013&amp;field=134" TargetMode="External"/><Relationship Id="rId466" Type="http://schemas.openxmlformats.org/officeDocument/2006/relationships/hyperlink" Target="https://login.consultant.ru/link/?req=doc&amp;base=LAW&amp;n=531468&amp;date=02.09.2026&amp;dst=100390&amp;field=134" TargetMode="External"/><Relationship Id="rId23" Type="http://schemas.openxmlformats.org/officeDocument/2006/relationships/hyperlink" Target="https://login.consultant.ru/link/?req=doc&amp;base=RLAW284&amp;n=77239&amp;date=02.09.2026&amp;dst=100006&amp;field=134" TargetMode="External"/><Relationship Id="rId119" Type="http://schemas.openxmlformats.org/officeDocument/2006/relationships/hyperlink" Target="https://login.consultant.ru/link/?req=doc&amp;base=LAW&amp;n=540415&amp;date=02.09.2026" TargetMode="External"/><Relationship Id="rId326" Type="http://schemas.openxmlformats.org/officeDocument/2006/relationships/hyperlink" Target="https://login.consultant.ru/link/?req=doc&amp;base=RLAW284&amp;n=158466&amp;date=02.09.2026&amp;dst=100148&amp;field=134" TargetMode="External"/><Relationship Id="rId533" Type="http://schemas.openxmlformats.org/officeDocument/2006/relationships/hyperlink" Target="https://login.consultant.ru/link/?req=doc&amp;base=RLAW284&amp;n=123089&amp;date=02.09.2026&amp;dst=100068&amp;field=134" TargetMode="External"/><Relationship Id="rId172" Type="http://schemas.openxmlformats.org/officeDocument/2006/relationships/hyperlink" Target="https://login.consultant.ru/link/?req=doc&amp;base=RLAW284&amp;n=141670&amp;date=02.09.2026&amp;dst=100030&amp;field=134" TargetMode="External"/><Relationship Id="rId477" Type="http://schemas.openxmlformats.org/officeDocument/2006/relationships/hyperlink" Target="https://login.consultant.ru/link/?req=doc&amp;base=RLAW284&amp;n=158466&amp;date=02.09.2026&amp;dst=100151&amp;field=134" TargetMode="External"/><Relationship Id="rId600" Type="http://schemas.openxmlformats.org/officeDocument/2006/relationships/hyperlink" Target="https://login.consultant.ru/link/?req=doc&amp;base=RLAW284&amp;n=158466&amp;date=02.09.2026&amp;dst=100330&amp;field=134" TargetMode="External"/><Relationship Id="rId337" Type="http://schemas.openxmlformats.org/officeDocument/2006/relationships/hyperlink" Target="https://login.consultant.ru/link/?req=doc&amp;base=RLAW284&amp;n=158466&amp;date=02.09.2026&amp;dst=100157&amp;field=134" TargetMode="External"/><Relationship Id="rId34" Type="http://schemas.openxmlformats.org/officeDocument/2006/relationships/hyperlink" Target="https://login.consultant.ru/link/?req=doc&amp;base=RLAW284&amp;n=141670&amp;date=02.09.2026&amp;dst=100006&amp;field=134" TargetMode="External"/><Relationship Id="rId544" Type="http://schemas.openxmlformats.org/officeDocument/2006/relationships/hyperlink" Target="https://login.consultant.ru/link/?req=doc&amp;base=RLAW284&amp;n=28646&amp;date=02.09.2026&amp;dst=100039&amp;field=134" TargetMode="External"/><Relationship Id="rId183" Type="http://schemas.openxmlformats.org/officeDocument/2006/relationships/hyperlink" Target="https://login.consultant.ru/link/?req=doc&amp;base=RLAW284&amp;n=141670&amp;date=02.09.2026&amp;dst=100030&amp;field=134" TargetMode="External"/><Relationship Id="rId390" Type="http://schemas.openxmlformats.org/officeDocument/2006/relationships/hyperlink" Target="https://login.consultant.ru/link/?req=doc&amp;base=LAW&amp;n=523306&amp;date=02.09.2026&amp;dst=339&amp;field=134" TargetMode="External"/><Relationship Id="rId404" Type="http://schemas.openxmlformats.org/officeDocument/2006/relationships/hyperlink" Target="https://login.consultant.ru/link/?req=doc&amp;base=RLAW284&amp;n=164057&amp;date=02.09.2026&amp;dst=100032&amp;field=134" TargetMode="External"/><Relationship Id="rId611" Type="http://schemas.openxmlformats.org/officeDocument/2006/relationships/hyperlink" Target="https://login.consultant.ru/link/?req=doc&amp;base=LAW&amp;n=531468&amp;date=02.09.2026" TargetMode="External"/><Relationship Id="rId250" Type="http://schemas.openxmlformats.org/officeDocument/2006/relationships/hyperlink" Target="https://login.consultant.ru/link/?req=doc&amp;base=RLAW284&amp;n=158466&amp;date=02.09.2026&amp;dst=100132&amp;field=134" TargetMode="External"/><Relationship Id="rId488" Type="http://schemas.openxmlformats.org/officeDocument/2006/relationships/hyperlink" Target="https://login.consultant.ru/link/?req=doc&amp;base=RLAW284&amp;n=127566&amp;date=02.09.2026&amp;dst=100027&amp;field=134" TargetMode="External"/><Relationship Id="rId45" Type="http://schemas.openxmlformats.org/officeDocument/2006/relationships/hyperlink" Target="https://login.consultant.ru/link/?req=doc&amp;base=RLAW284&amp;n=164232&amp;date=02.09.2026&amp;dst=204299&amp;field=134" TargetMode="External"/><Relationship Id="rId110" Type="http://schemas.openxmlformats.org/officeDocument/2006/relationships/hyperlink" Target="https://login.consultant.ru/link/?req=doc&amp;base=RLAW284&amp;n=141670&amp;date=02.09.2026&amp;dst=100008&amp;field=134" TargetMode="External"/><Relationship Id="rId348" Type="http://schemas.openxmlformats.org/officeDocument/2006/relationships/hyperlink" Target="https://login.consultant.ru/link/?req=doc&amp;base=RLAW284&amp;n=114528&amp;date=02.09.2026&amp;dst=100033&amp;field=134" TargetMode="External"/><Relationship Id="rId555" Type="http://schemas.openxmlformats.org/officeDocument/2006/relationships/hyperlink" Target="https://login.consultant.ru/link/?req=doc&amp;base=RLAW284&amp;n=147701&amp;date=02.09.2026&amp;dst=100038&amp;field=134" TargetMode="External"/><Relationship Id="rId194" Type="http://schemas.openxmlformats.org/officeDocument/2006/relationships/hyperlink" Target="https://login.consultant.ru/link/?req=doc&amp;base=RLAW284&amp;n=141670&amp;date=02.09.2026&amp;dst=100030&amp;field=134" TargetMode="External"/><Relationship Id="rId208" Type="http://schemas.openxmlformats.org/officeDocument/2006/relationships/hyperlink" Target="https://login.consultant.ru/link/?req=doc&amp;base=RLAW284&amp;n=51630&amp;date=02.09.2026&amp;dst=100008&amp;field=134" TargetMode="External"/><Relationship Id="rId415" Type="http://schemas.openxmlformats.org/officeDocument/2006/relationships/hyperlink" Target="https://login.consultant.ru/link/?req=doc&amp;base=RLAW284&amp;n=96319&amp;date=02.09.2026&amp;dst=100038&amp;field=134" TargetMode="External"/><Relationship Id="rId622" Type="http://schemas.openxmlformats.org/officeDocument/2006/relationships/header" Target="header2.xml"/><Relationship Id="rId261" Type="http://schemas.openxmlformats.org/officeDocument/2006/relationships/hyperlink" Target="https://login.consultant.ru/link/?req=doc&amp;base=RLAW284&amp;n=62729&amp;date=02.09.2026&amp;dst=100021&amp;field=134" TargetMode="External"/><Relationship Id="rId499" Type="http://schemas.openxmlformats.org/officeDocument/2006/relationships/hyperlink" Target="https://login.consultant.ru/link/?req=doc&amp;base=LAW&amp;n=540415&amp;date=02.09.2026" TargetMode="External"/><Relationship Id="rId56" Type="http://schemas.openxmlformats.org/officeDocument/2006/relationships/hyperlink" Target="https://login.consultant.ru/link/?req=doc&amp;base=RLAW284&amp;n=114528&amp;date=02.09.2026&amp;dst=100011&amp;field=134" TargetMode="External"/><Relationship Id="rId359" Type="http://schemas.openxmlformats.org/officeDocument/2006/relationships/hyperlink" Target="https://login.consultant.ru/link/?req=doc&amp;base=RLAW284&amp;n=51630&amp;date=02.09.2026&amp;dst=100010&amp;field=134" TargetMode="External"/><Relationship Id="rId566" Type="http://schemas.openxmlformats.org/officeDocument/2006/relationships/hyperlink" Target="https://login.consultant.ru/link/?req=doc&amp;base=RLAW284&amp;n=141670&amp;date=02.09.2026&amp;dst=100007&amp;field=134" TargetMode="External"/><Relationship Id="rId121" Type="http://schemas.openxmlformats.org/officeDocument/2006/relationships/hyperlink" Target="https://login.consultant.ru/link/?req=doc&amp;base=RLAW284&amp;n=51630&amp;date=02.09.2026&amp;dst=100007&amp;field=134" TargetMode="External"/><Relationship Id="rId219" Type="http://schemas.openxmlformats.org/officeDocument/2006/relationships/hyperlink" Target="https://kemgorsovet.ru" TargetMode="External"/><Relationship Id="rId426" Type="http://schemas.openxmlformats.org/officeDocument/2006/relationships/hyperlink" Target="https://login.consultant.ru/link/?req=doc&amp;base=RLAW284&amp;n=133902&amp;date=02.09.2026" TargetMode="External"/><Relationship Id="rId67" Type="http://schemas.openxmlformats.org/officeDocument/2006/relationships/hyperlink" Target="https://login.consultant.ru/link/?req=doc&amp;base=LAW&amp;n=501480&amp;date=02.09.2026&amp;dst=101357&amp;field=134" TargetMode="External"/><Relationship Id="rId272" Type="http://schemas.openxmlformats.org/officeDocument/2006/relationships/hyperlink" Target="https://login.consultant.ru/link/?req=doc&amp;base=RLAW284&amp;n=114528&amp;date=02.09.2026&amp;dst=100029&amp;field=134" TargetMode="External"/><Relationship Id="rId577" Type="http://schemas.openxmlformats.org/officeDocument/2006/relationships/hyperlink" Target="https://login.consultant.ru/link/?req=doc&amp;base=LAW&amp;n=511724&amp;date=02.09.2026" TargetMode="External"/><Relationship Id="rId132" Type="http://schemas.openxmlformats.org/officeDocument/2006/relationships/hyperlink" Target="https://login.consultant.ru/link/?req=doc&amp;base=RLAW284&amp;n=123089&amp;date=02.09.2026&amp;dst=100018&amp;field=134" TargetMode="External"/><Relationship Id="rId437" Type="http://schemas.openxmlformats.org/officeDocument/2006/relationships/hyperlink" Target="https://login.consultant.ru/link/?req=doc&amp;base=RLAW284&amp;n=114528&amp;date=02.09.2026&amp;dst=10005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61772</Words>
  <Characters>352105</Characters>
  <Application>Microsoft Office Word</Application>
  <DocSecurity>0</DocSecurity>
  <Lines>2934</Lines>
  <Paragraphs>826</Paragraphs>
  <ScaleCrop>false</ScaleCrop>
  <Company>КонсультантПлюс Версия 4025.00.50</Company>
  <LinksUpToDate>false</LinksUpToDate>
  <CharactersWithSpaces>413051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"Устав города Кемерово"
(принят постановлением Кемеровского городского Совета народных депутатов от 24.06.2005 N 253)
(ред. от 29.05.2026)
(Зарегистрировано в ГУ Минюста РФ по Сибирскому федеральному округу 25.11.2005 N RU423050002005001)
(с изм. и доп., вступающими в силу с 01.09.2026)</dc:title>
  <dc:creator>ksp4</dc:creator>
  <cp:lastModifiedBy>Татьяна</cp:lastModifiedBy>
  <cp:revision>2</cp:revision>
  <dcterms:created xsi:type="dcterms:W3CDTF">2026-09-02T03:32:00Z</dcterms:created>
  <dcterms:modified xsi:type="dcterms:W3CDTF">2026-09-02T03:32:00Z</dcterms:modified>
</cp:coreProperties>
</file>